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DF1" w:rsidRDefault="00895DF1" w:rsidP="00895DF1">
      <w:pPr>
        <w:pStyle w:val="ConsPlusTitle"/>
        <w:jc w:val="right"/>
        <w:rPr>
          <w:b w:val="0"/>
        </w:rPr>
      </w:pPr>
      <w:r w:rsidRPr="008838E5">
        <w:rPr>
          <w:b w:val="0"/>
        </w:rPr>
        <w:t>Проект</w:t>
      </w:r>
    </w:p>
    <w:p w:rsidR="00D9100D" w:rsidRPr="008838E5" w:rsidRDefault="00D9100D" w:rsidP="00895DF1">
      <w:pPr>
        <w:pStyle w:val="ConsPlusTitle"/>
        <w:jc w:val="right"/>
        <w:rPr>
          <w:b w:val="0"/>
        </w:rPr>
      </w:pPr>
    </w:p>
    <w:p w:rsidR="00895DF1" w:rsidRDefault="003B4B80" w:rsidP="00895DF1">
      <w:pPr>
        <w:pStyle w:val="ConsPlusTitle"/>
        <w:jc w:val="center"/>
        <w:rPr>
          <w:b w:val="0"/>
        </w:rPr>
      </w:pPr>
      <w:r>
        <w:rPr>
          <w:b w:val="0"/>
        </w:rPr>
        <w:t>КАБИНЕТ МИНИСТРОВ РЕСПУБЛИКИ ТАТАРСТАН</w:t>
      </w:r>
    </w:p>
    <w:p w:rsidR="00D9100D" w:rsidRDefault="00D9100D" w:rsidP="00895DF1">
      <w:pPr>
        <w:pStyle w:val="ConsPlusTitle"/>
        <w:jc w:val="center"/>
        <w:rPr>
          <w:b w:val="0"/>
        </w:rPr>
      </w:pPr>
    </w:p>
    <w:p w:rsidR="00895DF1" w:rsidRPr="008838E5" w:rsidRDefault="00895DF1" w:rsidP="00895DF1">
      <w:pPr>
        <w:pStyle w:val="ConsPlusTitle"/>
        <w:jc w:val="center"/>
        <w:rPr>
          <w:b w:val="0"/>
        </w:rPr>
      </w:pPr>
      <w:r w:rsidRPr="008838E5">
        <w:rPr>
          <w:b w:val="0"/>
        </w:rPr>
        <w:t>ПОСТАНОВЛЕНИЕ</w:t>
      </w:r>
    </w:p>
    <w:p w:rsidR="00895DF1" w:rsidRPr="008838E5" w:rsidRDefault="00895DF1" w:rsidP="00895DF1">
      <w:pPr>
        <w:pStyle w:val="ConsPlusTitle"/>
        <w:jc w:val="center"/>
        <w:rPr>
          <w:b w:val="0"/>
        </w:rPr>
      </w:pPr>
    </w:p>
    <w:p w:rsidR="0059257F" w:rsidRPr="003B4B80" w:rsidRDefault="003B4B80" w:rsidP="00895DF1">
      <w:pPr>
        <w:pStyle w:val="ConsPlusTitle"/>
        <w:rPr>
          <w:b w:val="0"/>
        </w:rPr>
      </w:pPr>
      <w:r>
        <w:rPr>
          <w:b w:val="0"/>
        </w:rPr>
        <w:t>от ____________________ 2016                                                              № _______</w:t>
      </w:r>
    </w:p>
    <w:tbl>
      <w:tblPr>
        <w:tblStyle w:val="a4"/>
        <w:tblW w:w="94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786"/>
      </w:tblGrid>
      <w:tr w:rsidR="0059257F" w:rsidTr="003B4B80">
        <w:tc>
          <w:tcPr>
            <w:tcW w:w="4678" w:type="dxa"/>
          </w:tcPr>
          <w:p w:rsidR="003B4B80" w:rsidRDefault="003B4B80" w:rsidP="0021707C">
            <w:pPr>
              <w:pStyle w:val="ConsPlusTitle"/>
              <w:ind w:left="34"/>
              <w:jc w:val="both"/>
              <w:rPr>
                <w:rFonts w:eastAsia="Times New Roman"/>
                <w:b w:val="0"/>
              </w:rPr>
            </w:pPr>
          </w:p>
          <w:p w:rsidR="003B4B80" w:rsidRDefault="003B4B80" w:rsidP="0021707C">
            <w:pPr>
              <w:pStyle w:val="ConsPlusTitle"/>
              <w:ind w:left="34"/>
              <w:jc w:val="both"/>
              <w:rPr>
                <w:rFonts w:eastAsia="Times New Roman"/>
                <w:b w:val="0"/>
              </w:rPr>
            </w:pPr>
          </w:p>
          <w:p w:rsidR="0059257F" w:rsidRPr="002E60F2" w:rsidRDefault="00F7526E" w:rsidP="0021707C">
            <w:pPr>
              <w:pStyle w:val="ConsPlusTitle"/>
              <w:ind w:left="34"/>
              <w:jc w:val="both"/>
              <w:rPr>
                <w:rFonts w:eastAsia="Times New Roman"/>
                <w:b w:val="0"/>
              </w:rPr>
            </w:pPr>
            <w:r w:rsidRPr="002E60F2">
              <w:rPr>
                <w:rFonts w:eastAsia="Times New Roman"/>
                <w:b w:val="0"/>
              </w:rPr>
              <w:t>О</w:t>
            </w:r>
            <w:r w:rsidR="0021707C" w:rsidRPr="002E60F2">
              <w:rPr>
                <w:rFonts w:eastAsia="Times New Roman"/>
                <w:b w:val="0"/>
              </w:rPr>
              <w:t xml:space="preserve">б утверждении Порядка компенсации работодателю </w:t>
            </w:r>
            <w:r w:rsidR="00252905">
              <w:rPr>
                <w:rFonts w:eastAsia="Times New Roman"/>
                <w:b w:val="0"/>
              </w:rPr>
              <w:t xml:space="preserve">в      2016 году </w:t>
            </w:r>
            <w:r w:rsidR="0021707C" w:rsidRPr="002E60F2">
              <w:rPr>
                <w:rFonts w:eastAsia="Times New Roman"/>
                <w:b w:val="0"/>
              </w:rPr>
              <w:t xml:space="preserve">части затрат по оплате труда временно трудоустроенных граждан из числа работников организаций, находящихся под риском увольнения </w:t>
            </w:r>
            <w:r w:rsidRPr="002E60F2">
              <w:rPr>
                <w:rFonts w:eastAsia="Times New Roman"/>
                <w:b w:val="0"/>
              </w:rPr>
              <w:t xml:space="preserve"> </w:t>
            </w:r>
          </w:p>
          <w:p w:rsidR="0021707C" w:rsidRPr="00327DD8" w:rsidRDefault="0021707C" w:rsidP="0021707C">
            <w:pPr>
              <w:pStyle w:val="ConsPlusTitle"/>
              <w:ind w:left="34"/>
              <w:jc w:val="both"/>
              <w:rPr>
                <w:rFonts w:eastAsia="Times New Roman"/>
                <w:b w:val="0"/>
              </w:rPr>
            </w:pPr>
          </w:p>
        </w:tc>
        <w:tc>
          <w:tcPr>
            <w:tcW w:w="4786" w:type="dxa"/>
          </w:tcPr>
          <w:p w:rsidR="0059257F" w:rsidRPr="00A55ADC" w:rsidRDefault="0059257F" w:rsidP="00895DF1">
            <w:pPr>
              <w:pStyle w:val="ConsPlusTitle"/>
              <w:rPr>
                <w:rFonts w:eastAsia="Times New Roman"/>
                <w:b w:val="0"/>
                <w:sz w:val="24"/>
                <w:szCs w:val="24"/>
              </w:rPr>
            </w:pPr>
          </w:p>
        </w:tc>
      </w:tr>
    </w:tbl>
    <w:p w:rsidR="0059257F" w:rsidRDefault="0059257F" w:rsidP="00895DF1">
      <w:pPr>
        <w:pStyle w:val="ConsPlusTitle"/>
        <w:rPr>
          <w:b w:val="0"/>
          <w:sz w:val="24"/>
          <w:szCs w:val="24"/>
        </w:rPr>
      </w:pPr>
    </w:p>
    <w:p w:rsidR="0021707C" w:rsidRPr="0021707C" w:rsidRDefault="0021707C" w:rsidP="0021707C">
      <w:pPr>
        <w:pStyle w:val="ConsPlusNormal"/>
        <w:ind w:firstLine="540"/>
        <w:jc w:val="both"/>
        <w:rPr>
          <w:rFonts w:ascii="Times New Roman" w:hAnsi="Times New Roman" w:cs="Times New Roman"/>
          <w:sz w:val="28"/>
          <w:szCs w:val="28"/>
        </w:rPr>
      </w:pPr>
      <w:r>
        <w:rPr>
          <w:b/>
        </w:rPr>
        <w:tab/>
      </w:r>
      <w:r w:rsidRPr="0021707C">
        <w:rPr>
          <w:rFonts w:ascii="Times New Roman" w:hAnsi="Times New Roman" w:cs="Times New Roman"/>
          <w:sz w:val="28"/>
          <w:szCs w:val="28"/>
        </w:rPr>
        <w:t>В целях реализации дополнительных мероприятий в сфере занятости населения, направленных на снижение напряженности на рынке труда Республики Татарстан, Кабинет Министров Республики Татарстан ПОСТАНОВЛЯЕТ:</w:t>
      </w:r>
    </w:p>
    <w:p w:rsidR="0021707C" w:rsidRDefault="0021707C" w:rsidP="00895DF1">
      <w:pPr>
        <w:pStyle w:val="ConsPlusTitle"/>
        <w:rPr>
          <w:b w:val="0"/>
        </w:rPr>
      </w:pPr>
    </w:p>
    <w:p w:rsidR="0021707C" w:rsidRPr="0021707C" w:rsidRDefault="0021707C" w:rsidP="0021707C">
      <w:pPr>
        <w:widowControl w:val="0"/>
        <w:autoSpaceDE w:val="0"/>
        <w:autoSpaceDN w:val="0"/>
        <w:spacing w:after="0" w:line="240" w:lineRule="auto"/>
        <w:ind w:firstLine="540"/>
        <w:jc w:val="both"/>
        <w:rPr>
          <w:rFonts w:ascii="Times New Roman" w:hAnsi="Times New Roman" w:cs="Times New Roman"/>
          <w:sz w:val="28"/>
          <w:szCs w:val="28"/>
        </w:rPr>
      </w:pPr>
      <w:r w:rsidRPr="0021707C">
        <w:rPr>
          <w:rFonts w:ascii="Times New Roman" w:hAnsi="Times New Roman" w:cs="Times New Roman"/>
          <w:sz w:val="28"/>
          <w:szCs w:val="28"/>
        </w:rPr>
        <w:t xml:space="preserve">1. Утвердить прилагаемый </w:t>
      </w:r>
      <w:hyperlink w:anchor="P31" w:history="1">
        <w:r w:rsidRPr="0021707C">
          <w:rPr>
            <w:rFonts w:ascii="Times New Roman" w:hAnsi="Times New Roman" w:cs="Times New Roman"/>
            <w:sz w:val="28"/>
            <w:szCs w:val="28"/>
          </w:rPr>
          <w:t>Порядок</w:t>
        </w:r>
      </w:hyperlink>
      <w:r w:rsidRPr="0021707C">
        <w:rPr>
          <w:rFonts w:ascii="Times New Roman" w:hAnsi="Times New Roman" w:cs="Times New Roman"/>
          <w:sz w:val="28"/>
          <w:szCs w:val="28"/>
        </w:rPr>
        <w:t xml:space="preserve"> компенсации работодателю </w:t>
      </w:r>
      <w:r w:rsidR="00252905">
        <w:rPr>
          <w:rFonts w:ascii="Times New Roman" w:hAnsi="Times New Roman" w:cs="Times New Roman"/>
          <w:sz w:val="28"/>
          <w:szCs w:val="28"/>
        </w:rPr>
        <w:t xml:space="preserve">в 2016 году </w:t>
      </w:r>
      <w:r w:rsidRPr="0021707C">
        <w:rPr>
          <w:rFonts w:ascii="Times New Roman" w:hAnsi="Times New Roman" w:cs="Times New Roman"/>
          <w:sz w:val="28"/>
          <w:szCs w:val="28"/>
        </w:rPr>
        <w:t>части затрат по оплате труда временно трудоустроенных граждан из числа работников организаций, находящихся под риском увольнения</w:t>
      </w:r>
      <w:r>
        <w:rPr>
          <w:rFonts w:ascii="Times New Roman" w:hAnsi="Times New Roman" w:cs="Times New Roman"/>
          <w:sz w:val="28"/>
          <w:szCs w:val="28"/>
        </w:rPr>
        <w:t xml:space="preserve"> </w:t>
      </w:r>
      <w:r w:rsidRPr="0021707C">
        <w:rPr>
          <w:rFonts w:ascii="Times New Roman" w:hAnsi="Times New Roman" w:cs="Times New Roman"/>
          <w:sz w:val="28"/>
          <w:szCs w:val="28"/>
        </w:rPr>
        <w:t>(далее - Порядок).</w:t>
      </w:r>
    </w:p>
    <w:p w:rsidR="0021707C" w:rsidRPr="0021707C" w:rsidRDefault="0021707C" w:rsidP="0021707C">
      <w:pPr>
        <w:widowControl w:val="0"/>
        <w:autoSpaceDE w:val="0"/>
        <w:autoSpaceDN w:val="0"/>
        <w:spacing w:after="0" w:line="240" w:lineRule="auto"/>
        <w:ind w:firstLine="540"/>
        <w:jc w:val="both"/>
        <w:rPr>
          <w:rFonts w:ascii="Times New Roman" w:hAnsi="Times New Roman" w:cs="Times New Roman"/>
          <w:sz w:val="28"/>
          <w:szCs w:val="28"/>
        </w:rPr>
      </w:pPr>
      <w:r w:rsidRPr="0021707C">
        <w:rPr>
          <w:rFonts w:ascii="Times New Roman" w:hAnsi="Times New Roman" w:cs="Times New Roman"/>
          <w:sz w:val="28"/>
          <w:szCs w:val="28"/>
        </w:rPr>
        <w:t xml:space="preserve">2. Установить, что разъяснения по применению </w:t>
      </w:r>
      <w:hyperlink w:anchor="P31" w:history="1">
        <w:r w:rsidRPr="0021707C">
          <w:rPr>
            <w:rFonts w:ascii="Times New Roman" w:hAnsi="Times New Roman" w:cs="Times New Roman"/>
            <w:sz w:val="28"/>
            <w:szCs w:val="28"/>
          </w:rPr>
          <w:t>Порядка</w:t>
        </w:r>
      </w:hyperlink>
      <w:r w:rsidRPr="0021707C">
        <w:rPr>
          <w:rFonts w:ascii="Times New Roman" w:hAnsi="Times New Roman" w:cs="Times New Roman"/>
          <w:sz w:val="28"/>
          <w:szCs w:val="28"/>
        </w:rPr>
        <w:t xml:space="preserve"> осуществляются Министерством труда, занятости и социальной защиты Республики Татарстан.</w:t>
      </w:r>
    </w:p>
    <w:p w:rsidR="0021707C" w:rsidRPr="0021707C" w:rsidRDefault="0021707C" w:rsidP="0021707C">
      <w:pPr>
        <w:widowControl w:val="0"/>
        <w:autoSpaceDE w:val="0"/>
        <w:autoSpaceDN w:val="0"/>
        <w:spacing w:after="0" w:line="240" w:lineRule="auto"/>
        <w:ind w:firstLine="540"/>
        <w:jc w:val="both"/>
        <w:rPr>
          <w:rFonts w:ascii="Times New Roman" w:hAnsi="Times New Roman" w:cs="Times New Roman"/>
          <w:sz w:val="28"/>
          <w:szCs w:val="28"/>
        </w:rPr>
      </w:pPr>
      <w:r w:rsidRPr="0021707C">
        <w:rPr>
          <w:rFonts w:ascii="Times New Roman" w:hAnsi="Times New Roman" w:cs="Times New Roman"/>
          <w:sz w:val="28"/>
          <w:szCs w:val="28"/>
        </w:rPr>
        <w:t xml:space="preserve">3. </w:t>
      </w:r>
      <w:proofErr w:type="gramStart"/>
      <w:r w:rsidRPr="0021707C">
        <w:rPr>
          <w:rFonts w:ascii="Times New Roman" w:hAnsi="Times New Roman" w:cs="Times New Roman"/>
          <w:sz w:val="28"/>
          <w:szCs w:val="28"/>
        </w:rPr>
        <w:t>Контроль за</w:t>
      </w:r>
      <w:proofErr w:type="gramEnd"/>
      <w:r w:rsidRPr="0021707C">
        <w:rPr>
          <w:rFonts w:ascii="Times New Roman" w:hAnsi="Times New Roman" w:cs="Times New Roman"/>
          <w:sz w:val="28"/>
          <w:szCs w:val="28"/>
        </w:rPr>
        <w:t xml:space="preserve"> исполнением настоящего </w:t>
      </w:r>
      <w:r>
        <w:rPr>
          <w:rFonts w:ascii="Times New Roman" w:hAnsi="Times New Roman" w:cs="Times New Roman"/>
          <w:sz w:val="28"/>
          <w:szCs w:val="28"/>
        </w:rPr>
        <w:t>п</w:t>
      </w:r>
      <w:r w:rsidRPr="0021707C">
        <w:rPr>
          <w:rFonts w:ascii="Times New Roman" w:hAnsi="Times New Roman" w:cs="Times New Roman"/>
          <w:sz w:val="28"/>
          <w:szCs w:val="28"/>
        </w:rPr>
        <w:t>остановления возложить на Министерство труда, занятости и социальной защиты Республики Татарстан.</w:t>
      </w:r>
    </w:p>
    <w:p w:rsidR="0021707C" w:rsidRDefault="0021707C" w:rsidP="0021707C">
      <w:pPr>
        <w:widowControl w:val="0"/>
        <w:autoSpaceDE w:val="0"/>
        <w:autoSpaceDN w:val="0"/>
        <w:spacing w:after="0" w:line="240" w:lineRule="auto"/>
        <w:jc w:val="both"/>
        <w:rPr>
          <w:rFonts w:ascii="Times New Roman" w:hAnsi="Times New Roman" w:cs="Times New Roman"/>
          <w:sz w:val="28"/>
          <w:szCs w:val="28"/>
        </w:rPr>
      </w:pPr>
    </w:p>
    <w:p w:rsidR="00BB133A" w:rsidRPr="0021707C" w:rsidRDefault="00BB133A" w:rsidP="0021707C">
      <w:pPr>
        <w:widowControl w:val="0"/>
        <w:autoSpaceDE w:val="0"/>
        <w:autoSpaceDN w:val="0"/>
        <w:spacing w:after="0" w:line="240" w:lineRule="auto"/>
        <w:jc w:val="both"/>
        <w:rPr>
          <w:rFonts w:ascii="Times New Roman" w:hAnsi="Times New Roman" w:cs="Times New Roman"/>
          <w:sz w:val="28"/>
          <w:szCs w:val="28"/>
        </w:rPr>
      </w:pPr>
    </w:p>
    <w:p w:rsidR="0021707C" w:rsidRPr="0021707C" w:rsidRDefault="0021707C" w:rsidP="0021707C">
      <w:pPr>
        <w:widowControl w:val="0"/>
        <w:autoSpaceDE w:val="0"/>
        <w:autoSpaceDN w:val="0"/>
        <w:spacing w:after="0" w:line="240" w:lineRule="auto"/>
        <w:jc w:val="right"/>
        <w:rPr>
          <w:rFonts w:ascii="Times New Roman" w:hAnsi="Times New Roman" w:cs="Times New Roman"/>
          <w:sz w:val="28"/>
          <w:szCs w:val="28"/>
        </w:rPr>
      </w:pPr>
      <w:r w:rsidRPr="0021707C">
        <w:rPr>
          <w:rFonts w:ascii="Times New Roman" w:hAnsi="Times New Roman" w:cs="Times New Roman"/>
          <w:sz w:val="28"/>
          <w:szCs w:val="28"/>
        </w:rPr>
        <w:t>Премьер-министр</w:t>
      </w:r>
    </w:p>
    <w:p w:rsidR="0021707C" w:rsidRPr="0021707C" w:rsidRDefault="0021707C" w:rsidP="0021707C">
      <w:pPr>
        <w:widowControl w:val="0"/>
        <w:autoSpaceDE w:val="0"/>
        <w:autoSpaceDN w:val="0"/>
        <w:spacing w:after="0" w:line="240" w:lineRule="auto"/>
        <w:jc w:val="right"/>
        <w:rPr>
          <w:rFonts w:ascii="Times New Roman" w:hAnsi="Times New Roman" w:cs="Times New Roman"/>
          <w:sz w:val="28"/>
          <w:szCs w:val="28"/>
        </w:rPr>
      </w:pPr>
      <w:r w:rsidRPr="0021707C">
        <w:rPr>
          <w:rFonts w:ascii="Times New Roman" w:hAnsi="Times New Roman" w:cs="Times New Roman"/>
          <w:sz w:val="28"/>
          <w:szCs w:val="28"/>
        </w:rPr>
        <w:t>Республики Татарстан</w:t>
      </w:r>
    </w:p>
    <w:p w:rsidR="0021707C" w:rsidRDefault="0021707C" w:rsidP="00895DF1">
      <w:pPr>
        <w:pStyle w:val="ConsPlusTitle"/>
        <w:rPr>
          <w:b w:val="0"/>
        </w:rPr>
      </w:pPr>
    </w:p>
    <w:p w:rsidR="0021707C" w:rsidRDefault="0021707C" w:rsidP="00895DF1">
      <w:pPr>
        <w:pStyle w:val="ConsPlusTitle"/>
        <w:rPr>
          <w:b w:val="0"/>
        </w:rPr>
      </w:pPr>
    </w:p>
    <w:p w:rsidR="0021707C" w:rsidRDefault="0021707C" w:rsidP="00895DF1">
      <w:pPr>
        <w:pStyle w:val="ConsPlusTitle"/>
        <w:rPr>
          <w:b w:val="0"/>
        </w:rPr>
      </w:pPr>
    </w:p>
    <w:p w:rsidR="0021707C" w:rsidRDefault="0021707C" w:rsidP="00895DF1">
      <w:pPr>
        <w:pStyle w:val="ConsPlusTitle"/>
        <w:rPr>
          <w:b w:val="0"/>
        </w:rPr>
      </w:pPr>
    </w:p>
    <w:p w:rsidR="0021707C" w:rsidRDefault="0021707C" w:rsidP="00895DF1">
      <w:pPr>
        <w:pStyle w:val="ConsPlusTitle"/>
        <w:rPr>
          <w:b w:val="0"/>
        </w:rPr>
      </w:pPr>
    </w:p>
    <w:p w:rsidR="0021707C" w:rsidRDefault="0021707C" w:rsidP="00895DF1">
      <w:pPr>
        <w:pStyle w:val="ConsPlusTitle"/>
        <w:rPr>
          <w:b w:val="0"/>
        </w:rPr>
      </w:pPr>
    </w:p>
    <w:p w:rsidR="0021707C" w:rsidRDefault="0021707C" w:rsidP="00895DF1">
      <w:pPr>
        <w:pStyle w:val="ConsPlusTitle"/>
        <w:rPr>
          <w:b w:val="0"/>
        </w:rPr>
      </w:pPr>
    </w:p>
    <w:p w:rsidR="0021707C" w:rsidRDefault="0021707C" w:rsidP="00895DF1">
      <w:pPr>
        <w:pStyle w:val="ConsPlusTitle"/>
        <w:rPr>
          <w:b w:val="0"/>
        </w:rPr>
      </w:pPr>
    </w:p>
    <w:p w:rsidR="0021707C" w:rsidRDefault="0021707C" w:rsidP="00895DF1">
      <w:pPr>
        <w:pStyle w:val="ConsPlusTitle"/>
        <w:rPr>
          <w:b w:val="0"/>
        </w:rPr>
      </w:pPr>
    </w:p>
    <w:p w:rsidR="0021707C" w:rsidRDefault="0021707C" w:rsidP="00895DF1">
      <w:pPr>
        <w:pStyle w:val="ConsPlusTitle"/>
        <w:rPr>
          <w:b w:val="0"/>
        </w:rPr>
      </w:pPr>
    </w:p>
    <w:p w:rsidR="00840CAD" w:rsidRDefault="00840CAD" w:rsidP="00895DF1">
      <w:pPr>
        <w:pStyle w:val="ConsPlusTitle"/>
        <w:rPr>
          <w:b w:val="0"/>
        </w:rPr>
      </w:pPr>
    </w:p>
    <w:p w:rsidR="000F38FA" w:rsidRDefault="000F38FA" w:rsidP="00895DF1">
      <w:pPr>
        <w:pStyle w:val="ConsPlusTitle"/>
        <w:rPr>
          <w:b w:val="0"/>
        </w:rPr>
      </w:pPr>
    </w:p>
    <w:p w:rsidR="0021707C" w:rsidRPr="0021707C" w:rsidRDefault="0021707C" w:rsidP="00B9213D">
      <w:pPr>
        <w:widowControl w:val="0"/>
        <w:autoSpaceDE w:val="0"/>
        <w:autoSpaceDN w:val="0"/>
        <w:spacing w:after="0" w:line="240" w:lineRule="auto"/>
        <w:ind w:left="6804"/>
        <w:jc w:val="both"/>
        <w:rPr>
          <w:rFonts w:ascii="Times New Roman" w:hAnsi="Times New Roman" w:cs="Times New Roman"/>
          <w:sz w:val="28"/>
          <w:szCs w:val="28"/>
        </w:rPr>
      </w:pPr>
      <w:r w:rsidRPr="0021707C">
        <w:rPr>
          <w:rFonts w:ascii="Times New Roman" w:hAnsi="Times New Roman" w:cs="Times New Roman"/>
          <w:sz w:val="28"/>
          <w:szCs w:val="28"/>
        </w:rPr>
        <w:lastRenderedPageBreak/>
        <w:t>Утвержден</w:t>
      </w:r>
    </w:p>
    <w:p w:rsidR="0021707C" w:rsidRPr="0021707C" w:rsidRDefault="0021707C" w:rsidP="00B9213D">
      <w:pPr>
        <w:widowControl w:val="0"/>
        <w:autoSpaceDE w:val="0"/>
        <w:autoSpaceDN w:val="0"/>
        <w:spacing w:after="0" w:line="240" w:lineRule="auto"/>
        <w:ind w:left="6804"/>
        <w:jc w:val="both"/>
        <w:rPr>
          <w:rFonts w:ascii="Times New Roman" w:hAnsi="Times New Roman" w:cs="Times New Roman"/>
          <w:sz w:val="28"/>
          <w:szCs w:val="28"/>
        </w:rPr>
      </w:pPr>
      <w:r>
        <w:rPr>
          <w:rFonts w:ascii="Times New Roman" w:hAnsi="Times New Roman" w:cs="Times New Roman"/>
          <w:sz w:val="28"/>
          <w:szCs w:val="28"/>
        </w:rPr>
        <w:t>п</w:t>
      </w:r>
      <w:r w:rsidRPr="0021707C">
        <w:rPr>
          <w:rFonts w:ascii="Times New Roman" w:hAnsi="Times New Roman" w:cs="Times New Roman"/>
          <w:sz w:val="28"/>
          <w:szCs w:val="28"/>
        </w:rPr>
        <w:t>остановлением</w:t>
      </w:r>
    </w:p>
    <w:p w:rsidR="0021707C" w:rsidRPr="0021707C" w:rsidRDefault="0021707C" w:rsidP="00B9213D">
      <w:pPr>
        <w:widowControl w:val="0"/>
        <w:autoSpaceDE w:val="0"/>
        <w:autoSpaceDN w:val="0"/>
        <w:spacing w:after="0" w:line="240" w:lineRule="auto"/>
        <w:ind w:left="6804"/>
        <w:jc w:val="both"/>
        <w:rPr>
          <w:rFonts w:ascii="Times New Roman" w:hAnsi="Times New Roman" w:cs="Times New Roman"/>
          <w:sz w:val="28"/>
          <w:szCs w:val="28"/>
        </w:rPr>
      </w:pPr>
      <w:r w:rsidRPr="0021707C">
        <w:rPr>
          <w:rFonts w:ascii="Times New Roman" w:hAnsi="Times New Roman" w:cs="Times New Roman"/>
          <w:sz w:val="28"/>
          <w:szCs w:val="28"/>
        </w:rPr>
        <w:t>Кабинета Министров</w:t>
      </w:r>
    </w:p>
    <w:p w:rsidR="0021707C" w:rsidRPr="0021707C" w:rsidRDefault="0021707C" w:rsidP="00B9213D">
      <w:pPr>
        <w:widowControl w:val="0"/>
        <w:autoSpaceDE w:val="0"/>
        <w:autoSpaceDN w:val="0"/>
        <w:spacing w:after="0" w:line="240" w:lineRule="auto"/>
        <w:ind w:left="6804"/>
        <w:jc w:val="both"/>
        <w:rPr>
          <w:rFonts w:ascii="Times New Roman" w:hAnsi="Times New Roman" w:cs="Times New Roman"/>
          <w:sz w:val="28"/>
          <w:szCs w:val="28"/>
        </w:rPr>
      </w:pPr>
      <w:r w:rsidRPr="0021707C">
        <w:rPr>
          <w:rFonts w:ascii="Times New Roman" w:hAnsi="Times New Roman" w:cs="Times New Roman"/>
          <w:sz w:val="28"/>
          <w:szCs w:val="28"/>
        </w:rPr>
        <w:t>Республики Татарстан</w:t>
      </w:r>
    </w:p>
    <w:p w:rsidR="0021707C" w:rsidRPr="0021707C" w:rsidRDefault="0021707C" w:rsidP="00B9213D">
      <w:pPr>
        <w:widowControl w:val="0"/>
        <w:autoSpaceDE w:val="0"/>
        <w:autoSpaceDN w:val="0"/>
        <w:spacing w:after="0" w:line="240" w:lineRule="auto"/>
        <w:ind w:left="6804"/>
        <w:jc w:val="both"/>
        <w:rPr>
          <w:rFonts w:ascii="Times New Roman" w:hAnsi="Times New Roman" w:cs="Times New Roman"/>
          <w:sz w:val="28"/>
          <w:szCs w:val="28"/>
        </w:rPr>
      </w:pPr>
      <w:r w:rsidRPr="0021707C">
        <w:rPr>
          <w:rFonts w:ascii="Times New Roman" w:hAnsi="Times New Roman" w:cs="Times New Roman"/>
          <w:sz w:val="28"/>
          <w:szCs w:val="28"/>
        </w:rPr>
        <w:t xml:space="preserve">от </w:t>
      </w:r>
      <w:r>
        <w:rPr>
          <w:rFonts w:ascii="Times New Roman" w:hAnsi="Times New Roman" w:cs="Times New Roman"/>
          <w:sz w:val="28"/>
          <w:szCs w:val="28"/>
        </w:rPr>
        <w:t>________</w:t>
      </w:r>
      <w:r w:rsidRPr="0021707C">
        <w:rPr>
          <w:rFonts w:ascii="Times New Roman" w:hAnsi="Times New Roman" w:cs="Times New Roman"/>
          <w:sz w:val="28"/>
          <w:szCs w:val="28"/>
        </w:rPr>
        <w:t xml:space="preserve"> 201</w:t>
      </w:r>
      <w:r>
        <w:rPr>
          <w:rFonts w:ascii="Times New Roman" w:hAnsi="Times New Roman" w:cs="Times New Roman"/>
          <w:sz w:val="28"/>
          <w:szCs w:val="28"/>
        </w:rPr>
        <w:t>6</w:t>
      </w:r>
      <w:r w:rsidRPr="0021707C">
        <w:rPr>
          <w:rFonts w:ascii="Times New Roman" w:hAnsi="Times New Roman" w:cs="Times New Roman"/>
          <w:sz w:val="28"/>
          <w:szCs w:val="28"/>
        </w:rPr>
        <w:t xml:space="preserve"> </w:t>
      </w:r>
      <w:r w:rsidR="003B4B80">
        <w:rPr>
          <w:rFonts w:ascii="Times New Roman" w:hAnsi="Times New Roman" w:cs="Times New Roman"/>
          <w:sz w:val="28"/>
          <w:szCs w:val="28"/>
        </w:rPr>
        <w:t xml:space="preserve"> </w:t>
      </w:r>
      <w:r>
        <w:rPr>
          <w:rFonts w:ascii="Times New Roman" w:hAnsi="Times New Roman" w:cs="Times New Roman"/>
          <w:sz w:val="28"/>
          <w:szCs w:val="28"/>
        </w:rPr>
        <w:t>№ ___</w:t>
      </w:r>
    </w:p>
    <w:p w:rsidR="0021707C" w:rsidRPr="0021707C" w:rsidRDefault="0021707C" w:rsidP="0021707C">
      <w:pPr>
        <w:widowControl w:val="0"/>
        <w:autoSpaceDE w:val="0"/>
        <w:autoSpaceDN w:val="0"/>
        <w:spacing w:after="0" w:line="240" w:lineRule="auto"/>
        <w:ind w:firstLine="540"/>
        <w:jc w:val="both"/>
        <w:rPr>
          <w:rFonts w:ascii="Times New Roman" w:hAnsi="Times New Roman" w:cs="Times New Roman"/>
          <w:sz w:val="28"/>
          <w:szCs w:val="28"/>
        </w:rPr>
      </w:pPr>
    </w:p>
    <w:p w:rsidR="0021707C" w:rsidRPr="0021707C" w:rsidRDefault="0021707C" w:rsidP="0061743B">
      <w:pPr>
        <w:widowControl w:val="0"/>
        <w:autoSpaceDE w:val="0"/>
        <w:autoSpaceDN w:val="0"/>
        <w:spacing w:after="0" w:line="240" w:lineRule="auto"/>
        <w:jc w:val="center"/>
        <w:rPr>
          <w:rFonts w:ascii="Times New Roman" w:hAnsi="Times New Roman" w:cs="Times New Roman"/>
          <w:sz w:val="28"/>
          <w:szCs w:val="28"/>
        </w:rPr>
      </w:pPr>
      <w:bookmarkStart w:id="0" w:name="P31"/>
      <w:bookmarkEnd w:id="0"/>
      <w:r>
        <w:rPr>
          <w:rFonts w:ascii="Times New Roman" w:hAnsi="Times New Roman" w:cs="Times New Roman"/>
          <w:sz w:val="28"/>
          <w:szCs w:val="28"/>
        </w:rPr>
        <w:t xml:space="preserve">Порядок </w:t>
      </w:r>
    </w:p>
    <w:p w:rsidR="0021707C" w:rsidRDefault="0021707C" w:rsidP="0061743B">
      <w:pPr>
        <w:widowControl w:val="0"/>
        <w:autoSpaceDE w:val="0"/>
        <w:autoSpaceDN w:val="0"/>
        <w:spacing w:after="0" w:line="240" w:lineRule="auto"/>
        <w:jc w:val="center"/>
        <w:rPr>
          <w:rFonts w:ascii="Times New Roman" w:hAnsi="Times New Roman" w:cs="Times New Roman"/>
          <w:sz w:val="28"/>
          <w:szCs w:val="28"/>
        </w:rPr>
      </w:pPr>
      <w:r w:rsidRPr="0021707C">
        <w:rPr>
          <w:rFonts w:ascii="Times New Roman" w:hAnsi="Times New Roman" w:cs="Times New Roman"/>
          <w:sz w:val="28"/>
          <w:szCs w:val="28"/>
        </w:rPr>
        <w:t xml:space="preserve">компенсации работодателю </w:t>
      </w:r>
      <w:r w:rsidR="00252905">
        <w:rPr>
          <w:rFonts w:ascii="Times New Roman" w:hAnsi="Times New Roman" w:cs="Times New Roman"/>
          <w:sz w:val="28"/>
          <w:szCs w:val="28"/>
        </w:rPr>
        <w:t xml:space="preserve">в 2016 году </w:t>
      </w:r>
      <w:r w:rsidRPr="0021707C">
        <w:rPr>
          <w:rFonts w:ascii="Times New Roman" w:hAnsi="Times New Roman" w:cs="Times New Roman"/>
          <w:sz w:val="28"/>
          <w:szCs w:val="28"/>
        </w:rPr>
        <w:t xml:space="preserve">части затрат по оплате труда временно трудоустроенных граждан из числа работников организаций, находящихся </w:t>
      </w:r>
    </w:p>
    <w:p w:rsidR="0021707C" w:rsidRPr="0021707C" w:rsidRDefault="0021707C" w:rsidP="0061743B">
      <w:pPr>
        <w:widowControl w:val="0"/>
        <w:autoSpaceDE w:val="0"/>
        <w:autoSpaceDN w:val="0"/>
        <w:spacing w:after="0" w:line="240" w:lineRule="auto"/>
        <w:jc w:val="center"/>
        <w:rPr>
          <w:rFonts w:ascii="Times New Roman" w:hAnsi="Times New Roman" w:cs="Times New Roman"/>
          <w:sz w:val="28"/>
          <w:szCs w:val="28"/>
        </w:rPr>
      </w:pPr>
      <w:r w:rsidRPr="0021707C">
        <w:rPr>
          <w:rFonts w:ascii="Times New Roman" w:hAnsi="Times New Roman" w:cs="Times New Roman"/>
          <w:sz w:val="28"/>
          <w:szCs w:val="28"/>
        </w:rPr>
        <w:t>под риском увольнения</w:t>
      </w:r>
    </w:p>
    <w:p w:rsidR="0021707C" w:rsidRDefault="0021707C" w:rsidP="0021707C">
      <w:pPr>
        <w:widowControl w:val="0"/>
        <w:autoSpaceDE w:val="0"/>
        <w:autoSpaceDN w:val="0"/>
        <w:spacing w:after="0" w:line="240" w:lineRule="auto"/>
        <w:ind w:firstLine="540"/>
        <w:jc w:val="both"/>
        <w:rPr>
          <w:rFonts w:ascii="Times New Roman" w:hAnsi="Times New Roman" w:cs="Times New Roman"/>
          <w:sz w:val="28"/>
          <w:szCs w:val="28"/>
        </w:rPr>
      </w:pPr>
    </w:p>
    <w:p w:rsidR="00E6358F" w:rsidRPr="0021707C" w:rsidRDefault="00E6358F" w:rsidP="0021707C">
      <w:pPr>
        <w:widowControl w:val="0"/>
        <w:autoSpaceDE w:val="0"/>
        <w:autoSpaceDN w:val="0"/>
        <w:spacing w:after="0" w:line="240" w:lineRule="auto"/>
        <w:ind w:firstLine="540"/>
        <w:jc w:val="both"/>
        <w:rPr>
          <w:rFonts w:ascii="Times New Roman" w:hAnsi="Times New Roman" w:cs="Times New Roman"/>
          <w:sz w:val="28"/>
          <w:szCs w:val="28"/>
        </w:rPr>
      </w:pPr>
    </w:p>
    <w:p w:rsidR="0021707C" w:rsidRPr="0021707C" w:rsidRDefault="0021707C" w:rsidP="0061743B">
      <w:pPr>
        <w:widowControl w:val="0"/>
        <w:autoSpaceDE w:val="0"/>
        <w:autoSpaceDN w:val="0"/>
        <w:spacing w:after="0" w:line="240" w:lineRule="auto"/>
        <w:jc w:val="center"/>
        <w:rPr>
          <w:rFonts w:ascii="Times New Roman" w:hAnsi="Times New Roman" w:cs="Times New Roman"/>
          <w:sz w:val="28"/>
          <w:szCs w:val="28"/>
        </w:rPr>
      </w:pPr>
      <w:r w:rsidRPr="0021707C">
        <w:rPr>
          <w:rFonts w:ascii="Times New Roman" w:hAnsi="Times New Roman" w:cs="Times New Roman"/>
          <w:sz w:val="28"/>
          <w:szCs w:val="28"/>
        </w:rPr>
        <w:t>I. Общие положения</w:t>
      </w:r>
    </w:p>
    <w:p w:rsidR="0021707C" w:rsidRPr="0021707C" w:rsidRDefault="0021707C" w:rsidP="0021707C">
      <w:pPr>
        <w:widowControl w:val="0"/>
        <w:autoSpaceDE w:val="0"/>
        <w:autoSpaceDN w:val="0"/>
        <w:spacing w:after="0" w:line="240" w:lineRule="auto"/>
        <w:ind w:firstLine="540"/>
        <w:jc w:val="both"/>
        <w:rPr>
          <w:rFonts w:ascii="Times New Roman" w:hAnsi="Times New Roman" w:cs="Times New Roman"/>
          <w:sz w:val="28"/>
          <w:szCs w:val="28"/>
        </w:rPr>
      </w:pP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 xml:space="preserve">1. </w:t>
      </w:r>
      <w:proofErr w:type="gramStart"/>
      <w:r w:rsidRPr="0021707C">
        <w:rPr>
          <w:rFonts w:ascii="Times New Roman" w:hAnsi="Times New Roman" w:cs="Times New Roman"/>
          <w:sz w:val="28"/>
          <w:szCs w:val="28"/>
        </w:rPr>
        <w:t xml:space="preserve">Настоящий Порядок компенсации работодателю </w:t>
      </w:r>
      <w:r w:rsidR="00252905">
        <w:rPr>
          <w:rFonts w:ascii="Times New Roman" w:hAnsi="Times New Roman" w:cs="Times New Roman"/>
          <w:sz w:val="28"/>
          <w:szCs w:val="28"/>
        </w:rPr>
        <w:t xml:space="preserve">в 2016 году </w:t>
      </w:r>
      <w:r w:rsidRPr="0021707C">
        <w:rPr>
          <w:rFonts w:ascii="Times New Roman" w:hAnsi="Times New Roman" w:cs="Times New Roman"/>
          <w:sz w:val="28"/>
          <w:szCs w:val="28"/>
        </w:rPr>
        <w:t>части затрат по оплате труда временно трудоустроенных граждан из числа работников организаций, находящихся под риском увольнения</w:t>
      </w:r>
      <w:r>
        <w:rPr>
          <w:rFonts w:ascii="Times New Roman" w:hAnsi="Times New Roman" w:cs="Times New Roman"/>
          <w:sz w:val="28"/>
          <w:szCs w:val="28"/>
        </w:rPr>
        <w:t xml:space="preserve"> </w:t>
      </w:r>
      <w:r w:rsidRPr="0021707C">
        <w:rPr>
          <w:rFonts w:ascii="Times New Roman" w:hAnsi="Times New Roman" w:cs="Times New Roman"/>
          <w:sz w:val="28"/>
          <w:szCs w:val="28"/>
        </w:rPr>
        <w:t xml:space="preserve">(далее - Порядок), разработан в целях реализации </w:t>
      </w:r>
      <w:hyperlink r:id="rId9" w:history="1">
        <w:r w:rsidRPr="0021707C">
          <w:rPr>
            <w:rFonts w:ascii="Times New Roman" w:hAnsi="Times New Roman" w:cs="Times New Roman"/>
            <w:sz w:val="28"/>
            <w:szCs w:val="28"/>
          </w:rPr>
          <w:t>Закона</w:t>
        </w:r>
      </w:hyperlink>
      <w:r w:rsidRPr="0021707C">
        <w:rPr>
          <w:rFonts w:ascii="Times New Roman" w:hAnsi="Times New Roman" w:cs="Times New Roman"/>
          <w:sz w:val="28"/>
          <w:szCs w:val="28"/>
        </w:rPr>
        <w:t xml:space="preserve"> Российской Федерации от 19 апреля 1991 года </w:t>
      </w:r>
      <w:r>
        <w:rPr>
          <w:rFonts w:ascii="Times New Roman" w:hAnsi="Times New Roman" w:cs="Times New Roman"/>
          <w:sz w:val="28"/>
          <w:szCs w:val="28"/>
        </w:rPr>
        <w:t>№</w:t>
      </w:r>
      <w:r w:rsidRPr="0021707C">
        <w:rPr>
          <w:rFonts w:ascii="Times New Roman" w:hAnsi="Times New Roman" w:cs="Times New Roman"/>
          <w:sz w:val="28"/>
          <w:szCs w:val="28"/>
        </w:rPr>
        <w:t xml:space="preserve"> 1032-1 </w:t>
      </w:r>
      <w:r>
        <w:rPr>
          <w:rFonts w:ascii="Times New Roman" w:hAnsi="Times New Roman" w:cs="Times New Roman"/>
          <w:sz w:val="28"/>
          <w:szCs w:val="28"/>
        </w:rPr>
        <w:t xml:space="preserve">            «</w:t>
      </w:r>
      <w:r w:rsidRPr="0021707C">
        <w:rPr>
          <w:rFonts w:ascii="Times New Roman" w:hAnsi="Times New Roman" w:cs="Times New Roman"/>
          <w:sz w:val="28"/>
          <w:szCs w:val="28"/>
        </w:rPr>
        <w:t>О занятости населения в Российской Федерации</w:t>
      </w:r>
      <w:r>
        <w:rPr>
          <w:rFonts w:ascii="Times New Roman" w:hAnsi="Times New Roman" w:cs="Times New Roman"/>
          <w:sz w:val="28"/>
          <w:szCs w:val="28"/>
        </w:rPr>
        <w:t>»</w:t>
      </w:r>
      <w:r w:rsidRPr="0021707C">
        <w:rPr>
          <w:rFonts w:ascii="Times New Roman" w:hAnsi="Times New Roman" w:cs="Times New Roman"/>
          <w:sz w:val="28"/>
          <w:szCs w:val="28"/>
        </w:rPr>
        <w:t xml:space="preserve">, </w:t>
      </w:r>
      <w:hyperlink r:id="rId10" w:history="1">
        <w:r w:rsidRPr="0021707C">
          <w:rPr>
            <w:rFonts w:ascii="Times New Roman" w:hAnsi="Times New Roman" w:cs="Times New Roman"/>
            <w:sz w:val="28"/>
            <w:szCs w:val="28"/>
          </w:rPr>
          <w:t>Закона</w:t>
        </w:r>
      </w:hyperlink>
      <w:r w:rsidRPr="0021707C">
        <w:rPr>
          <w:rFonts w:ascii="Times New Roman" w:hAnsi="Times New Roman" w:cs="Times New Roman"/>
          <w:sz w:val="28"/>
          <w:szCs w:val="28"/>
        </w:rPr>
        <w:t xml:space="preserve"> Республики Татарстан от 19 июня 2006 года </w:t>
      </w:r>
      <w:r>
        <w:rPr>
          <w:rFonts w:ascii="Times New Roman" w:hAnsi="Times New Roman" w:cs="Times New Roman"/>
          <w:sz w:val="28"/>
          <w:szCs w:val="28"/>
        </w:rPr>
        <w:t>№</w:t>
      </w:r>
      <w:r w:rsidRPr="0021707C">
        <w:rPr>
          <w:rFonts w:ascii="Times New Roman" w:hAnsi="Times New Roman" w:cs="Times New Roman"/>
          <w:sz w:val="28"/>
          <w:szCs w:val="28"/>
        </w:rPr>
        <w:t xml:space="preserve"> 39-ЗРТ </w:t>
      </w:r>
      <w:r>
        <w:rPr>
          <w:rFonts w:ascii="Times New Roman" w:hAnsi="Times New Roman" w:cs="Times New Roman"/>
          <w:sz w:val="28"/>
          <w:szCs w:val="28"/>
        </w:rPr>
        <w:t>«</w:t>
      </w:r>
      <w:r w:rsidRPr="0021707C">
        <w:rPr>
          <w:rFonts w:ascii="Times New Roman" w:hAnsi="Times New Roman" w:cs="Times New Roman"/>
          <w:sz w:val="28"/>
          <w:szCs w:val="28"/>
        </w:rPr>
        <w:t xml:space="preserve">О реализации </w:t>
      </w:r>
      <w:r w:rsidR="002A4AA7">
        <w:rPr>
          <w:rFonts w:ascii="Times New Roman" w:hAnsi="Times New Roman" w:cs="Times New Roman"/>
          <w:sz w:val="28"/>
          <w:szCs w:val="28"/>
        </w:rPr>
        <w:t>г</w:t>
      </w:r>
      <w:r w:rsidRPr="0021707C">
        <w:rPr>
          <w:rFonts w:ascii="Times New Roman" w:hAnsi="Times New Roman" w:cs="Times New Roman"/>
          <w:sz w:val="28"/>
          <w:szCs w:val="28"/>
        </w:rPr>
        <w:t>осударственной политики в области содействия</w:t>
      </w:r>
      <w:proofErr w:type="gramEnd"/>
      <w:r w:rsidRPr="0021707C">
        <w:rPr>
          <w:rFonts w:ascii="Times New Roman" w:hAnsi="Times New Roman" w:cs="Times New Roman"/>
          <w:sz w:val="28"/>
          <w:szCs w:val="28"/>
        </w:rPr>
        <w:t xml:space="preserve"> </w:t>
      </w:r>
      <w:proofErr w:type="gramStart"/>
      <w:r w:rsidRPr="0021707C">
        <w:rPr>
          <w:rFonts w:ascii="Times New Roman" w:hAnsi="Times New Roman" w:cs="Times New Roman"/>
          <w:sz w:val="28"/>
          <w:szCs w:val="28"/>
        </w:rPr>
        <w:t>занятости населения в Республике Татарстан</w:t>
      </w:r>
      <w:r>
        <w:rPr>
          <w:rFonts w:ascii="Times New Roman" w:hAnsi="Times New Roman" w:cs="Times New Roman"/>
          <w:sz w:val="28"/>
          <w:szCs w:val="28"/>
        </w:rPr>
        <w:t>»</w:t>
      </w:r>
      <w:r w:rsidRPr="0021707C">
        <w:rPr>
          <w:rFonts w:ascii="Times New Roman" w:hAnsi="Times New Roman" w:cs="Times New Roman"/>
          <w:sz w:val="28"/>
          <w:szCs w:val="28"/>
        </w:rPr>
        <w:t xml:space="preserve">, </w:t>
      </w:r>
      <w:r w:rsidR="00986856" w:rsidRPr="00986856">
        <w:rPr>
          <w:rFonts w:ascii="Times New Roman" w:hAnsi="Times New Roman" w:cs="Times New Roman"/>
          <w:sz w:val="28"/>
          <w:szCs w:val="28"/>
        </w:rPr>
        <w:t>г</w:t>
      </w:r>
      <w:r w:rsidRPr="00986856">
        <w:rPr>
          <w:rFonts w:ascii="Times New Roman" w:hAnsi="Times New Roman" w:cs="Times New Roman"/>
          <w:sz w:val="28"/>
          <w:szCs w:val="28"/>
        </w:rPr>
        <w:t xml:space="preserve">осударственной </w:t>
      </w:r>
      <w:hyperlink r:id="rId11" w:history="1">
        <w:r w:rsidRPr="00986856">
          <w:rPr>
            <w:rFonts w:ascii="Times New Roman" w:hAnsi="Times New Roman" w:cs="Times New Roman"/>
            <w:sz w:val="28"/>
            <w:szCs w:val="28"/>
          </w:rPr>
          <w:t>программы</w:t>
        </w:r>
      </w:hyperlink>
      <w:r w:rsidRPr="00986856">
        <w:rPr>
          <w:rFonts w:ascii="Times New Roman" w:hAnsi="Times New Roman" w:cs="Times New Roman"/>
          <w:sz w:val="28"/>
          <w:szCs w:val="28"/>
        </w:rPr>
        <w:t xml:space="preserve"> «Реализация дополнительных мероприятий в сфере занятости населения, направленных на снижение напряженности на рынке труда Республики Татарстан, на 2016 год», утвержденной постановлением Кабинета Министров Республики </w:t>
      </w:r>
      <w:r w:rsidRPr="00AF4D85">
        <w:rPr>
          <w:rFonts w:ascii="Times New Roman" w:hAnsi="Times New Roman" w:cs="Times New Roman"/>
          <w:sz w:val="28"/>
          <w:szCs w:val="28"/>
        </w:rPr>
        <w:t xml:space="preserve">Татарстан от </w:t>
      </w:r>
      <w:r w:rsidR="00DB77B6">
        <w:rPr>
          <w:rFonts w:ascii="Times New Roman" w:hAnsi="Times New Roman" w:cs="Times New Roman"/>
          <w:sz w:val="28"/>
          <w:szCs w:val="28"/>
        </w:rPr>
        <w:t xml:space="preserve">17.03.2016 </w:t>
      </w:r>
      <w:r w:rsidRPr="00AF4D85">
        <w:rPr>
          <w:rFonts w:ascii="Times New Roman" w:hAnsi="Times New Roman" w:cs="Times New Roman"/>
          <w:sz w:val="28"/>
          <w:szCs w:val="28"/>
        </w:rPr>
        <w:t xml:space="preserve">№ </w:t>
      </w:r>
      <w:r w:rsidR="00DB77B6">
        <w:rPr>
          <w:rFonts w:ascii="Times New Roman" w:hAnsi="Times New Roman" w:cs="Times New Roman"/>
          <w:sz w:val="28"/>
          <w:szCs w:val="28"/>
        </w:rPr>
        <w:t>147</w:t>
      </w:r>
      <w:r w:rsidRPr="00AF4D85">
        <w:rPr>
          <w:rFonts w:ascii="Times New Roman" w:hAnsi="Times New Roman" w:cs="Times New Roman"/>
          <w:sz w:val="28"/>
          <w:szCs w:val="28"/>
        </w:rPr>
        <w:t xml:space="preserve"> «</w:t>
      </w:r>
      <w:r w:rsidRPr="00986856">
        <w:rPr>
          <w:rFonts w:ascii="Times New Roman" w:hAnsi="Times New Roman" w:cs="Times New Roman"/>
          <w:sz w:val="28"/>
          <w:szCs w:val="28"/>
        </w:rPr>
        <w:t xml:space="preserve">Об утверждении </w:t>
      </w:r>
      <w:r w:rsidR="00986856" w:rsidRPr="00986856">
        <w:rPr>
          <w:rFonts w:ascii="Times New Roman" w:hAnsi="Times New Roman" w:cs="Times New Roman"/>
          <w:sz w:val="28"/>
          <w:szCs w:val="28"/>
        </w:rPr>
        <w:t>г</w:t>
      </w:r>
      <w:r w:rsidRPr="00986856">
        <w:rPr>
          <w:rFonts w:ascii="Times New Roman" w:hAnsi="Times New Roman" w:cs="Times New Roman"/>
          <w:sz w:val="28"/>
          <w:szCs w:val="28"/>
        </w:rPr>
        <w:t>осударственной программы «Реализация дополнительных мероприятий в сфере занятости населения, направленных на снижение напряженности на рынке труда Республики Татарстан, на 2016 год»</w:t>
      </w:r>
      <w:r w:rsidR="00252905">
        <w:rPr>
          <w:rFonts w:ascii="Times New Roman" w:hAnsi="Times New Roman" w:cs="Times New Roman"/>
          <w:sz w:val="28"/>
          <w:szCs w:val="28"/>
        </w:rPr>
        <w:t xml:space="preserve"> (далее – Государственная</w:t>
      </w:r>
      <w:proofErr w:type="gramEnd"/>
      <w:r w:rsidR="00252905">
        <w:rPr>
          <w:rFonts w:ascii="Times New Roman" w:hAnsi="Times New Roman" w:cs="Times New Roman"/>
          <w:sz w:val="28"/>
          <w:szCs w:val="28"/>
        </w:rPr>
        <w:t xml:space="preserve"> программа)</w:t>
      </w:r>
      <w:r w:rsidRPr="00986856">
        <w:rPr>
          <w:rFonts w:ascii="Times New Roman" w:hAnsi="Times New Roman" w:cs="Times New Roman"/>
          <w:sz w:val="28"/>
          <w:szCs w:val="28"/>
        </w:rPr>
        <w:t>.</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 xml:space="preserve">2. </w:t>
      </w:r>
      <w:proofErr w:type="gramStart"/>
      <w:r w:rsidRPr="0021707C">
        <w:rPr>
          <w:rFonts w:ascii="Times New Roman" w:hAnsi="Times New Roman" w:cs="Times New Roman"/>
          <w:sz w:val="28"/>
          <w:szCs w:val="28"/>
        </w:rPr>
        <w:t xml:space="preserve">Порядок разработан в соответствии с Бюджетным </w:t>
      </w:r>
      <w:hyperlink r:id="rId12" w:history="1">
        <w:r w:rsidRPr="0021707C">
          <w:rPr>
            <w:rFonts w:ascii="Times New Roman" w:hAnsi="Times New Roman" w:cs="Times New Roman"/>
            <w:sz w:val="28"/>
            <w:szCs w:val="28"/>
          </w:rPr>
          <w:t>кодексом</w:t>
        </w:r>
      </w:hyperlink>
      <w:r w:rsidRPr="0021707C">
        <w:rPr>
          <w:rFonts w:ascii="Times New Roman" w:hAnsi="Times New Roman" w:cs="Times New Roman"/>
          <w:sz w:val="28"/>
          <w:szCs w:val="28"/>
        </w:rPr>
        <w:t xml:space="preserve"> Российской Федерации, </w:t>
      </w:r>
      <w:r w:rsidR="000C084F">
        <w:rPr>
          <w:rFonts w:ascii="Times New Roman" w:hAnsi="Times New Roman" w:cs="Times New Roman"/>
          <w:sz w:val="28"/>
          <w:szCs w:val="28"/>
        </w:rPr>
        <w:t xml:space="preserve">постановлением </w:t>
      </w:r>
      <w:r w:rsidRPr="0021707C">
        <w:rPr>
          <w:rFonts w:ascii="Times New Roman" w:hAnsi="Times New Roman" w:cs="Times New Roman"/>
          <w:sz w:val="28"/>
          <w:szCs w:val="28"/>
        </w:rPr>
        <w:t>Правительства Российской Федерации от 2</w:t>
      </w:r>
      <w:r w:rsidR="000C084F">
        <w:rPr>
          <w:rFonts w:ascii="Times New Roman" w:hAnsi="Times New Roman" w:cs="Times New Roman"/>
          <w:sz w:val="28"/>
          <w:szCs w:val="28"/>
        </w:rPr>
        <w:t>9</w:t>
      </w:r>
      <w:r w:rsidRPr="0021707C">
        <w:rPr>
          <w:rFonts w:ascii="Times New Roman" w:hAnsi="Times New Roman" w:cs="Times New Roman"/>
          <w:sz w:val="28"/>
          <w:szCs w:val="28"/>
        </w:rPr>
        <w:t xml:space="preserve"> </w:t>
      </w:r>
      <w:r w:rsidR="000C084F">
        <w:rPr>
          <w:rFonts w:ascii="Times New Roman" w:hAnsi="Times New Roman" w:cs="Times New Roman"/>
          <w:sz w:val="28"/>
          <w:szCs w:val="28"/>
        </w:rPr>
        <w:t xml:space="preserve">февраля </w:t>
      </w:r>
      <w:r w:rsidRPr="0021707C">
        <w:rPr>
          <w:rFonts w:ascii="Times New Roman" w:hAnsi="Times New Roman" w:cs="Times New Roman"/>
          <w:sz w:val="28"/>
          <w:szCs w:val="28"/>
        </w:rPr>
        <w:t>201</w:t>
      </w:r>
      <w:r w:rsidR="000C084F">
        <w:rPr>
          <w:rFonts w:ascii="Times New Roman" w:hAnsi="Times New Roman" w:cs="Times New Roman"/>
          <w:sz w:val="28"/>
          <w:szCs w:val="28"/>
        </w:rPr>
        <w:t>6</w:t>
      </w:r>
      <w:r w:rsidRPr="0021707C">
        <w:rPr>
          <w:rFonts w:ascii="Times New Roman" w:hAnsi="Times New Roman" w:cs="Times New Roman"/>
          <w:sz w:val="28"/>
          <w:szCs w:val="28"/>
        </w:rPr>
        <w:t xml:space="preserve"> г</w:t>
      </w:r>
      <w:r w:rsidR="003B4B80">
        <w:rPr>
          <w:rFonts w:ascii="Times New Roman" w:hAnsi="Times New Roman" w:cs="Times New Roman"/>
          <w:sz w:val="28"/>
          <w:szCs w:val="28"/>
        </w:rPr>
        <w:t>.</w:t>
      </w:r>
      <w:r w:rsidRPr="0021707C">
        <w:rPr>
          <w:rFonts w:ascii="Times New Roman" w:hAnsi="Times New Roman" w:cs="Times New Roman"/>
          <w:sz w:val="28"/>
          <w:szCs w:val="28"/>
        </w:rPr>
        <w:t xml:space="preserve"> </w:t>
      </w:r>
      <w:r w:rsidR="000C084F">
        <w:rPr>
          <w:rFonts w:ascii="Times New Roman" w:hAnsi="Times New Roman" w:cs="Times New Roman"/>
          <w:sz w:val="28"/>
          <w:szCs w:val="28"/>
        </w:rPr>
        <w:t>№</w:t>
      </w:r>
      <w:r w:rsidRPr="0021707C">
        <w:rPr>
          <w:rFonts w:ascii="Times New Roman" w:hAnsi="Times New Roman" w:cs="Times New Roman"/>
          <w:sz w:val="28"/>
          <w:szCs w:val="28"/>
        </w:rPr>
        <w:t xml:space="preserve"> </w:t>
      </w:r>
      <w:r w:rsidR="000C084F">
        <w:rPr>
          <w:rFonts w:ascii="Times New Roman" w:hAnsi="Times New Roman" w:cs="Times New Roman"/>
          <w:sz w:val="28"/>
          <w:szCs w:val="28"/>
        </w:rPr>
        <w:t>155</w:t>
      </w:r>
      <w:r w:rsidRPr="0021707C">
        <w:rPr>
          <w:rFonts w:ascii="Times New Roman" w:hAnsi="Times New Roman" w:cs="Times New Roman"/>
          <w:sz w:val="28"/>
          <w:szCs w:val="28"/>
        </w:rPr>
        <w:t xml:space="preserve"> </w:t>
      </w:r>
      <w:r w:rsidR="000C084F">
        <w:rPr>
          <w:rFonts w:ascii="Times New Roman" w:hAnsi="Times New Roman" w:cs="Times New Roman"/>
          <w:sz w:val="28"/>
          <w:szCs w:val="28"/>
        </w:rPr>
        <w:t>«</w:t>
      </w:r>
      <w:r w:rsidRPr="0021707C">
        <w:rPr>
          <w:rFonts w:ascii="Times New Roman" w:hAnsi="Times New Roman" w:cs="Times New Roman"/>
          <w:sz w:val="28"/>
          <w:szCs w:val="28"/>
        </w:rPr>
        <w:t>О предоставлении и распределении в 201</w:t>
      </w:r>
      <w:r w:rsidR="000C084F">
        <w:rPr>
          <w:rFonts w:ascii="Times New Roman" w:hAnsi="Times New Roman" w:cs="Times New Roman"/>
          <w:sz w:val="28"/>
          <w:szCs w:val="28"/>
        </w:rPr>
        <w:t>6</w:t>
      </w:r>
      <w:r w:rsidRPr="0021707C">
        <w:rPr>
          <w:rFonts w:ascii="Times New Roman" w:hAnsi="Times New Roman" w:cs="Times New Roman"/>
          <w:sz w:val="28"/>
          <w:szCs w:val="28"/>
        </w:rPr>
        <w:t xml:space="preserve"> году субсидий из федерального бюджета бюджетам субъектов Российской Федерации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w:t>
      </w:r>
      <w:r w:rsidR="000C084F">
        <w:rPr>
          <w:rFonts w:ascii="Times New Roman" w:hAnsi="Times New Roman" w:cs="Times New Roman"/>
          <w:sz w:val="28"/>
          <w:szCs w:val="28"/>
        </w:rPr>
        <w:t>»</w:t>
      </w:r>
      <w:r w:rsidR="00986856">
        <w:rPr>
          <w:rFonts w:ascii="Times New Roman" w:hAnsi="Times New Roman" w:cs="Times New Roman"/>
          <w:sz w:val="28"/>
          <w:szCs w:val="28"/>
        </w:rPr>
        <w:t xml:space="preserve"> (далее – постановление Правительства Российской Федерации)</w:t>
      </w:r>
      <w:r w:rsidRPr="0021707C">
        <w:rPr>
          <w:rFonts w:ascii="Times New Roman" w:hAnsi="Times New Roman" w:cs="Times New Roman"/>
          <w:sz w:val="28"/>
          <w:szCs w:val="28"/>
        </w:rPr>
        <w:t>.</w:t>
      </w:r>
      <w:proofErr w:type="gramEnd"/>
    </w:p>
    <w:p w:rsidR="00252905" w:rsidRPr="0021707C" w:rsidRDefault="0021707C" w:rsidP="00252905">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3. Порядок определяет размер</w:t>
      </w:r>
      <w:r w:rsidR="00707CCF">
        <w:rPr>
          <w:rFonts w:ascii="Times New Roman" w:hAnsi="Times New Roman" w:cs="Times New Roman"/>
          <w:sz w:val="28"/>
          <w:szCs w:val="28"/>
        </w:rPr>
        <w:t xml:space="preserve">, </w:t>
      </w:r>
      <w:r w:rsidR="00707CCF" w:rsidRPr="00840CAD">
        <w:rPr>
          <w:rFonts w:ascii="Times New Roman" w:hAnsi="Times New Roman" w:cs="Times New Roman"/>
          <w:sz w:val="28"/>
          <w:szCs w:val="28"/>
        </w:rPr>
        <w:t>условия</w:t>
      </w:r>
      <w:r w:rsidR="00B20873" w:rsidRPr="00840CAD">
        <w:rPr>
          <w:rFonts w:ascii="Times New Roman" w:hAnsi="Times New Roman" w:cs="Times New Roman"/>
          <w:sz w:val="28"/>
          <w:szCs w:val="28"/>
        </w:rPr>
        <w:t xml:space="preserve"> и</w:t>
      </w:r>
      <w:r w:rsidR="00B20873">
        <w:rPr>
          <w:rFonts w:ascii="Times New Roman" w:hAnsi="Times New Roman" w:cs="Times New Roman"/>
          <w:sz w:val="28"/>
          <w:szCs w:val="28"/>
        </w:rPr>
        <w:t xml:space="preserve"> </w:t>
      </w:r>
      <w:r w:rsidR="00B20873" w:rsidRPr="0021707C">
        <w:rPr>
          <w:rFonts w:ascii="Times New Roman" w:hAnsi="Times New Roman" w:cs="Times New Roman"/>
          <w:sz w:val="28"/>
          <w:szCs w:val="28"/>
        </w:rPr>
        <w:t>механизм</w:t>
      </w:r>
      <w:r w:rsidR="00707CCF">
        <w:rPr>
          <w:rFonts w:ascii="Times New Roman" w:hAnsi="Times New Roman" w:cs="Times New Roman"/>
          <w:sz w:val="28"/>
          <w:szCs w:val="28"/>
        </w:rPr>
        <w:t xml:space="preserve"> </w:t>
      </w:r>
      <w:r w:rsidRPr="0021707C">
        <w:rPr>
          <w:rFonts w:ascii="Times New Roman" w:hAnsi="Times New Roman" w:cs="Times New Roman"/>
          <w:sz w:val="28"/>
          <w:szCs w:val="28"/>
        </w:rPr>
        <w:t xml:space="preserve">компенсации </w:t>
      </w:r>
      <w:r w:rsidR="00707CCF">
        <w:rPr>
          <w:rFonts w:ascii="Times New Roman" w:hAnsi="Times New Roman" w:cs="Times New Roman"/>
          <w:sz w:val="28"/>
          <w:szCs w:val="28"/>
        </w:rPr>
        <w:t xml:space="preserve">работодателю </w:t>
      </w:r>
      <w:r w:rsidR="00252905">
        <w:rPr>
          <w:rFonts w:ascii="Times New Roman" w:hAnsi="Times New Roman" w:cs="Times New Roman"/>
          <w:sz w:val="28"/>
          <w:szCs w:val="28"/>
        </w:rPr>
        <w:t xml:space="preserve">в 2016 году </w:t>
      </w:r>
      <w:r w:rsidRPr="0021707C">
        <w:rPr>
          <w:rFonts w:ascii="Times New Roman" w:hAnsi="Times New Roman" w:cs="Times New Roman"/>
          <w:sz w:val="28"/>
          <w:szCs w:val="28"/>
        </w:rPr>
        <w:t>части затрат по оплате труда временно трудоустроенных граждан из числа работников организаций, находящихся под риском увольнения</w:t>
      </w:r>
      <w:r w:rsidR="00252905">
        <w:rPr>
          <w:rFonts w:ascii="Times New Roman" w:hAnsi="Times New Roman" w:cs="Times New Roman"/>
          <w:sz w:val="28"/>
          <w:szCs w:val="28"/>
        </w:rPr>
        <w:t xml:space="preserve"> </w:t>
      </w:r>
      <w:r w:rsidR="00252905" w:rsidRPr="0021707C">
        <w:rPr>
          <w:rFonts w:ascii="Times New Roman" w:hAnsi="Times New Roman" w:cs="Times New Roman"/>
          <w:sz w:val="28"/>
          <w:szCs w:val="28"/>
        </w:rPr>
        <w:t>(установление неполного рабочего времени, временная приостановка работ, предоставление отпусков без сохранения заработной платы, проведение мероприятий по высвобождению работников).</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 xml:space="preserve">4. Компенсация части затрат по оплате труда временно трудоустроенных граждан из числа работников организаций, находящихся под риском увольнения, производится работодателю, являющемуся участником </w:t>
      </w:r>
      <w:r w:rsidR="00252905">
        <w:rPr>
          <w:rFonts w:ascii="Times New Roman" w:hAnsi="Times New Roman" w:cs="Times New Roman"/>
          <w:sz w:val="28"/>
          <w:szCs w:val="28"/>
        </w:rPr>
        <w:t>Г</w:t>
      </w:r>
      <w:r w:rsidRPr="00986856">
        <w:rPr>
          <w:rFonts w:ascii="Times New Roman" w:hAnsi="Times New Roman" w:cs="Times New Roman"/>
          <w:sz w:val="28"/>
          <w:szCs w:val="28"/>
        </w:rPr>
        <w:t xml:space="preserve">осударственной </w:t>
      </w:r>
      <w:hyperlink r:id="rId13" w:history="1">
        <w:r w:rsidRPr="00986856">
          <w:rPr>
            <w:rFonts w:ascii="Times New Roman" w:hAnsi="Times New Roman" w:cs="Times New Roman"/>
            <w:sz w:val="28"/>
            <w:szCs w:val="28"/>
          </w:rPr>
          <w:t>программы</w:t>
        </w:r>
      </w:hyperlink>
      <w:r w:rsidRPr="00986856">
        <w:rPr>
          <w:rFonts w:ascii="Times New Roman" w:hAnsi="Times New Roman" w:cs="Times New Roman"/>
          <w:sz w:val="28"/>
          <w:szCs w:val="28"/>
        </w:rPr>
        <w:t>.</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5. Под временным трудоустройством понимается трудоустройство на рабочие места временного характера, в том числе на условиях внешнего и внутреннего совместительства для осуществления трудовой деятельности различной квалификации.</w:t>
      </w:r>
    </w:p>
    <w:p w:rsidR="00ED0992" w:rsidRPr="00ED0992" w:rsidRDefault="0021707C" w:rsidP="00ED0992">
      <w:pPr>
        <w:widowControl w:val="0"/>
        <w:autoSpaceDE w:val="0"/>
        <w:autoSpaceDN w:val="0"/>
        <w:spacing w:after="0" w:line="240" w:lineRule="auto"/>
        <w:ind w:firstLine="709"/>
        <w:jc w:val="both"/>
        <w:rPr>
          <w:rFonts w:ascii="Times New Roman" w:hAnsi="Times New Roman" w:cs="Times New Roman"/>
          <w:sz w:val="28"/>
          <w:szCs w:val="28"/>
        </w:rPr>
      </w:pPr>
      <w:r w:rsidRPr="00ED0992">
        <w:rPr>
          <w:rFonts w:ascii="Times New Roman" w:hAnsi="Times New Roman" w:cs="Times New Roman"/>
          <w:sz w:val="28"/>
          <w:szCs w:val="28"/>
        </w:rPr>
        <w:t xml:space="preserve">6. </w:t>
      </w:r>
      <w:proofErr w:type="gramStart"/>
      <w:r w:rsidR="00ED0992" w:rsidRPr="00ED0992">
        <w:rPr>
          <w:rFonts w:ascii="Times New Roman" w:hAnsi="Times New Roman" w:cs="Times New Roman"/>
          <w:sz w:val="28"/>
          <w:szCs w:val="28"/>
        </w:rPr>
        <w:t xml:space="preserve">Компенсация на оплату труда одного </w:t>
      </w:r>
      <w:r w:rsidR="00252905">
        <w:rPr>
          <w:rFonts w:ascii="Times New Roman" w:hAnsi="Times New Roman" w:cs="Times New Roman"/>
          <w:sz w:val="28"/>
          <w:szCs w:val="28"/>
        </w:rPr>
        <w:t xml:space="preserve">временно трудоустроенного гражданина </w:t>
      </w:r>
      <w:r w:rsidR="00ED0992" w:rsidRPr="00ED0992">
        <w:rPr>
          <w:rFonts w:ascii="Times New Roman" w:hAnsi="Times New Roman" w:cs="Times New Roman"/>
          <w:sz w:val="28"/>
          <w:szCs w:val="28"/>
        </w:rPr>
        <w:t xml:space="preserve">в месяц производится  в размере фактически начисленной в соответствии с действующими на предприятии условиями оплаты труда или на основе трудового договора суммы заработной платы, но не выше </w:t>
      </w:r>
      <w:r w:rsidR="00ED0992" w:rsidRPr="00ED0992">
        <w:t xml:space="preserve"> </w:t>
      </w:r>
      <w:hyperlink r:id="rId14" w:history="1">
        <w:r w:rsidR="00ED0992" w:rsidRPr="00ED0992">
          <w:rPr>
            <w:rFonts w:ascii="Times New Roman" w:hAnsi="Times New Roman" w:cs="Times New Roman"/>
            <w:sz w:val="28"/>
            <w:szCs w:val="28"/>
          </w:rPr>
          <w:t>величины</w:t>
        </w:r>
      </w:hyperlink>
      <w:r w:rsidR="00ED0992" w:rsidRPr="00ED0992">
        <w:rPr>
          <w:rFonts w:ascii="Times New Roman" w:hAnsi="Times New Roman" w:cs="Times New Roman"/>
          <w:sz w:val="28"/>
          <w:szCs w:val="28"/>
        </w:rPr>
        <w:t xml:space="preserve"> минимального размера оплаты труда, установленного в Республике Татарстан на конец года</w:t>
      </w:r>
      <w:r w:rsidR="00F37A67">
        <w:rPr>
          <w:rFonts w:ascii="Times New Roman" w:hAnsi="Times New Roman" w:cs="Times New Roman"/>
          <w:sz w:val="28"/>
          <w:szCs w:val="28"/>
        </w:rPr>
        <w:t>,</w:t>
      </w:r>
      <w:r w:rsidR="00D90810">
        <w:rPr>
          <w:rFonts w:ascii="Times New Roman" w:hAnsi="Times New Roman" w:cs="Times New Roman"/>
          <w:sz w:val="28"/>
          <w:szCs w:val="28"/>
        </w:rPr>
        <w:t xml:space="preserve"> </w:t>
      </w:r>
      <w:r w:rsidR="00F37A67" w:rsidRPr="00ED0992">
        <w:rPr>
          <w:rFonts w:ascii="Times New Roman" w:hAnsi="Times New Roman" w:cs="Times New Roman"/>
          <w:sz w:val="28"/>
          <w:szCs w:val="28"/>
        </w:rPr>
        <w:t>предшествующего отчетному</w:t>
      </w:r>
      <w:r w:rsidR="00F37A67">
        <w:rPr>
          <w:rFonts w:ascii="Times New Roman" w:hAnsi="Times New Roman" w:cs="Times New Roman"/>
          <w:sz w:val="28"/>
          <w:szCs w:val="28"/>
        </w:rPr>
        <w:t xml:space="preserve">, статьей </w:t>
      </w:r>
      <w:r w:rsidR="00F37A67" w:rsidRPr="00F37A67">
        <w:rPr>
          <w:rFonts w:ascii="Times New Roman" w:hAnsi="Times New Roman" w:cs="Times New Roman"/>
          <w:sz w:val="28"/>
          <w:szCs w:val="28"/>
        </w:rPr>
        <w:t>1 Соглашения между Федерацией профсоюзов Республики Татарстан, Координационным советом объединений</w:t>
      </w:r>
      <w:proofErr w:type="gramEnd"/>
      <w:r w:rsidR="00F37A67" w:rsidRPr="00F37A67">
        <w:rPr>
          <w:rFonts w:ascii="Times New Roman" w:hAnsi="Times New Roman" w:cs="Times New Roman"/>
          <w:sz w:val="28"/>
          <w:szCs w:val="28"/>
        </w:rPr>
        <w:t xml:space="preserve"> работодателей Республики Татарстан, Кабинетом Министров Республики Татарстан  о минимальной заработной плате в Республике Татарстан от 2</w:t>
      </w:r>
      <w:r w:rsidR="00513C06">
        <w:rPr>
          <w:rFonts w:ascii="Times New Roman" w:hAnsi="Times New Roman" w:cs="Times New Roman"/>
          <w:sz w:val="28"/>
          <w:szCs w:val="28"/>
        </w:rPr>
        <w:t xml:space="preserve"> октября </w:t>
      </w:r>
      <w:r w:rsidR="00F37A67" w:rsidRPr="00F37A67">
        <w:rPr>
          <w:rFonts w:ascii="Times New Roman" w:hAnsi="Times New Roman" w:cs="Times New Roman"/>
          <w:sz w:val="28"/>
          <w:szCs w:val="28"/>
        </w:rPr>
        <w:t>2015</w:t>
      </w:r>
      <w:r w:rsidR="00513C06">
        <w:rPr>
          <w:rFonts w:ascii="Times New Roman" w:hAnsi="Times New Roman" w:cs="Times New Roman"/>
          <w:sz w:val="28"/>
          <w:szCs w:val="28"/>
        </w:rPr>
        <w:t xml:space="preserve"> года</w:t>
      </w:r>
      <w:r w:rsidR="00F37A67">
        <w:rPr>
          <w:rFonts w:ascii="Times New Roman" w:hAnsi="Times New Roman" w:cs="Times New Roman"/>
          <w:sz w:val="28"/>
          <w:szCs w:val="28"/>
        </w:rPr>
        <w:t>, у</w:t>
      </w:r>
      <w:r w:rsidR="00ED0992" w:rsidRPr="00ED0992">
        <w:rPr>
          <w:rFonts w:ascii="Times New Roman" w:hAnsi="Times New Roman" w:cs="Times New Roman"/>
          <w:sz w:val="28"/>
          <w:szCs w:val="28"/>
        </w:rPr>
        <w:t xml:space="preserve">величенного на сумму страховых взносов в государственные внебюджетные фонды. </w:t>
      </w:r>
      <w:r w:rsidR="00ED0992" w:rsidRPr="00840CAD">
        <w:rPr>
          <w:rFonts w:ascii="Times New Roman" w:hAnsi="Times New Roman" w:cs="Times New Roman"/>
          <w:sz w:val="28"/>
          <w:szCs w:val="28"/>
        </w:rPr>
        <w:t>При этом компенсация не представляется за периоды нахождения в отпусках с сохранением заработной платы, приостановления  работы, привлечения  к исполнению государственных и общественных обязанностей  (статьи 142, 170, 173, 173.1 и 174 Трудового кодекса Российской Федерации).</w:t>
      </w:r>
    </w:p>
    <w:p w:rsidR="00746BE1" w:rsidRDefault="00746BE1" w:rsidP="00746BE1">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ED0992">
        <w:rPr>
          <w:rFonts w:ascii="Times New Roman" w:hAnsi="Times New Roman" w:cs="Times New Roman"/>
          <w:sz w:val="28"/>
          <w:szCs w:val="28"/>
        </w:rPr>
        <w:t xml:space="preserve">Компенсация работодателю части затрат по оплате труда временно трудоустроенных граждан из числа работников организаций, находящихся под риском увольнения, осуществляется за период со дня </w:t>
      </w:r>
      <w:r w:rsidR="00D33EFB" w:rsidRPr="00ED0992">
        <w:rPr>
          <w:rFonts w:ascii="Times New Roman" w:hAnsi="Times New Roman" w:cs="Times New Roman"/>
          <w:sz w:val="28"/>
          <w:szCs w:val="28"/>
        </w:rPr>
        <w:t xml:space="preserve">временного </w:t>
      </w:r>
      <w:r w:rsidRPr="00ED0992">
        <w:rPr>
          <w:rFonts w:ascii="Times New Roman" w:hAnsi="Times New Roman" w:cs="Times New Roman"/>
          <w:sz w:val="28"/>
          <w:szCs w:val="28"/>
        </w:rPr>
        <w:t xml:space="preserve">трудоустройства после заключения договора о совместной деятельности по организации и проведению временного трудоустройства граждан из числа работников организаций, находящихся под риском увольнения, с </w:t>
      </w:r>
      <w:r w:rsidR="00D33EFB" w:rsidRPr="00ED0992">
        <w:rPr>
          <w:rFonts w:ascii="Times New Roman" w:hAnsi="Times New Roman" w:cs="Times New Roman"/>
          <w:sz w:val="28"/>
          <w:szCs w:val="28"/>
        </w:rPr>
        <w:t xml:space="preserve">государственным учреждением службы занятости населения Республики Татарстан (далее - </w:t>
      </w:r>
      <w:r w:rsidRPr="00ED0992">
        <w:rPr>
          <w:rFonts w:ascii="Times New Roman" w:hAnsi="Times New Roman" w:cs="Times New Roman"/>
          <w:sz w:val="28"/>
          <w:szCs w:val="28"/>
        </w:rPr>
        <w:t>центр занятости</w:t>
      </w:r>
      <w:r w:rsidR="00D33EFB" w:rsidRPr="00ED0992">
        <w:rPr>
          <w:rFonts w:ascii="Times New Roman" w:hAnsi="Times New Roman" w:cs="Times New Roman"/>
          <w:sz w:val="28"/>
          <w:szCs w:val="28"/>
        </w:rPr>
        <w:t>)</w:t>
      </w:r>
      <w:r w:rsidRPr="00ED0992">
        <w:rPr>
          <w:rFonts w:ascii="Times New Roman" w:hAnsi="Times New Roman" w:cs="Times New Roman"/>
          <w:sz w:val="28"/>
          <w:szCs w:val="28"/>
        </w:rPr>
        <w:t xml:space="preserve"> в соответствии с</w:t>
      </w:r>
      <w:proofErr w:type="gramEnd"/>
      <w:r w:rsidRPr="00ED0992">
        <w:rPr>
          <w:rFonts w:ascii="Times New Roman" w:hAnsi="Times New Roman" w:cs="Times New Roman"/>
          <w:sz w:val="28"/>
          <w:szCs w:val="28"/>
        </w:rPr>
        <w:t xml:space="preserve"> настоящим Порядком и  до 25 декабря 2016 года. При этом период  компенсации на  каждого </w:t>
      </w:r>
      <w:r w:rsidR="00D33EFB" w:rsidRPr="00ED0992">
        <w:rPr>
          <w:rFonts w:ascii="Times New Roman" w:hAnsi="Times New Roman" w:cs="Times New Roman"/>
          <w:sz w:val="28"/>
          <w:szCs w:val="28"/>
        </w:rPr>
        <w:t xml:space="preserve">временно </w:t>
      </w:r>
      <w:r w:rsidRPr="00ED0992">
        <w:rPr>
          <w:rFonts w:ascii="Times New Roman" w:hAnsi="Times New Roman" w:cs="Times New Roman"/>
          <w:sz w:val="28"/>
          <w:szCs w:val="28"/>
        </w:rPr>
        <w:t>трудоустроенного гражданина не может превышать 6 месяцев.</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 xml:space="preserve">7. Работодатель заключает </w:t>
      </w:r>
      <w:r w:rsidR="00C94B56">
        <w:rPr>
          <w:rFonts w:ascii="Times New Roman" w:hAnsi="Times New Roman" w:cs="Times New Roman"/>
          <w:sz w:val="28"/>
          <w:szCs w:val="28"/>
        </w:rPr>
        <w:t>с</w:t>
      </w:r>
      <w:r w:rsidRPr="0021707C">
        <w:rPr>
          <w:rFonts w:ascii="Times New Roman" w:hAnsi="Times New Roman" w:cs="Times New Roman"/>
          <w:sz w:val="28"/>
          <w:szCs w:val="28"/>
        </w:rPr>
        <w:t xml:space="preserve"> гражданами из числа работников, находящихся под риском увольнения, срочные трудовые договоры для выполнения работ на временно созданных рабочих местах по совместительству (внешнее или внутреннее совместительство).</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p>
    <w:p w:rsidR="003B4B80" w:rsidRDefault="0021707C" w:rsidP="0061743B">
      <w:pPr>
        <w:widowControl w:val="0"/>
        <w:autoSpaceDE w:val="0"/>
        <w:autoSpaceDN w:val="0"/>
        <w:spacing w:after="0" w:line="240" w:lineRule="auto"/>
        <w:jc w:val="center"/>
        <w:rPr>
          <w:rFonts w:ascii="Times New Roman" w:hAnsi="Times New Roman" w:cs="Times New Roman"/>
          <w:sz w:val="28"/>
          <w:szCs w:val="28"/>
        </w:rPr>
      </w:pPr>
      <w:r w:rsidRPr="0021707C">
        <w:rPr>
          <w:rFonts w:ascii="Times New Roman" w:hAnsi="Times New Roman" w:cs="Times New Roman"/>
          <w:sz w:val="28"/>
          <w:szCs w:val="28"/>
        </w:rPr>
        <w:t xml:space="preserve">II. </w:t>
      </w:r>
      <w:r w:rsidR="00B20873" w:rsidRPr="00840CAD">
        <w:rPr>
          <w:rFonts w:ascii="Times New Roman" w:hAnsi="Times New Roman" w:cs="Times New Roman"/>
          <w:sz w:val="28"/>
          <w:szCs w:val="28"/>
        </w:rPr>
        <w:t>У</w:t>
      </w:r>
      <w:r w:rsidRPr="00840CAD">
        <w:rPr>
          <w:rFonts w:ascii="Times New Roman" w:hAnsi="Times New Roman" w:cs="Times New Roman"/>
          <w:sz w:val="28"/>
          <w:szCs w:val="28"/>
        </w:rPr>
        <w:t xml:space="preserve">словия </w:t>
      </w:r>
      <w:r w:rsidR="00B20873" w:rsidRPr="00840CAD">
        <w:rPr>
          <w:rFonts w:ascii="Times New Roman" w:hAnsi="Times New Roman" w:cs="Times New Roman"/>
          <w:sz w:val="28"/>
          <w:szCs w:val="28"/>
        </w:rPr>
        <w:t>и механизм</w:t>
      </w:r>
      <w:r w:rsidR="00B20873">
        <w:rPr>
          <w:rFonts w:ascii="Times New Roman" w:hAnsi="Times New Roman" w:cs="Times New Roman"/>
          <w:sz w:val="28"/>
          <w:szCs w:val="28"/>
        </w:rPr>
        <w:t xml:space="preserve"> </w:t>
      </w:r>
      <w:r w:rsidRPr="0021707C">
        <w:rPr>
          <w:rFonts w:ascii="Times New Roman" w:hAnsi="Times New Roman" w:cs="Times New Roman"/>
          <w:sz w:val="28"/>
          <w:szCs w:val="28"/>
        </w:rPr>
        <w:t>компенсации работодателю части затрат</w:t>
      </w:r>
      <w:r w:rsidR="00C94B56">
        <w:rPr>
          <w:rFonts w:ascii="Times New Roman" w:hAnsi="Times New Roman" w:cs="Times New Roman"/>
          <w:sz w:val="28"/>
          <w:szCs w:val="28"/>
        </w:rPr>
        <w:t xml:space="preserve"> </w:t>
      </w:r>
      <w:r w:rsidRPr="0021707C">
        <w:rPr>
          <w:rFonts w:ascii="Times New Roman" w:hAnsi="Times New Roman" w:cs="Times New Roman"/>
          <w:sz w:val="28"/>
          <w:szCs w:val="28"/>
        </w:rPr>
        <w:t xml:space="preserve">по оплате </w:t>
      </w:r>
    </w:p>
    <w:p w:rsidR="0021707C" w:rsidRPr="0021707C" w:rsidRDefault="0021707C" w:rsidP="0061743B">
      <w:pPr>
        <w:widowControl w:val="0"/>
        <w:autoSpaceDE w:val="0"/>
        <w:autoSpaceDN w:val="0"/>
        <w:spacing w:after="0" w:line="240" w:lineRule="auto"/>
        <w:jc w:val="center"/>
        <w:rPr>
          <w:rFonts w:ascii="Times New Roman" w:hAnsi="Times New Roman" w:cs="Times New Roman"/>
          <w:sz w:val="28"/>
          <w:szCs w:val="28"/>
        </w:rPr>
      </w:pPr>
      <w:r w:rsidRPr="0021707C">
        <w:rPr>
          <w:rFonts w:ascii="Times New Roman" w:hAnsi="Times New Roman" w:cs="Times New Roman"/>
          <w:sz w:val="28"/>
          <w:szCs w:val="28"/>
        </w:rPr>
        <w:t>труда временно трудоустроенных граждан из числа</w:t>
      </w:r>
      <w:r w:rsidR="00C94B56">
        <w:rPr>
          <w:rFonts w:ascii="Times New Roman" w:hAnsi="Times New Roman" w:cs="Times New Roman"/>
          <w:sz w:val="28"/>
          <w:szCs w:val="28"/>
        </w:rPr>
        <w:t xml:space="preserve"> </w:t>
      </w:r>
      <w:r w:rsidRPr="0021707C">
        <w:rPr>
          <w:rFonts w:ascii="Times New Roman" w:hAnsi="Times New Roman" w:cs="Times New Roman"/>
          <w:sz w:val="28"/>
          <w:szCs w:val="28"/>
        </w:rPr>
        <w:t>работников организаций, находящихся под риском увольнения</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p>
    <w:p w:rsidR="0021707C" w:rsidRPr="00A45EED"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 xml:space="preserve">8. </w:t>
      </w:r>
      <w:proofErr w:type="gramStart"/>
      <w:r w:rsidRPr="00A45EED">
        <w:rPr>
          <w:rFonts w:ascii="Times New Roman" w:hAnsi="Times New Roman" w:cs="Times New Roman"/>
          <w:sz w:val="28"/>
          <w:szCs w:val="28"/>
        </w:rPr>
        <w:t xml:space="preserve">Для </w:t>
      </w:r>
      <w:r w:rsidR="00325CDF" w:rsidRPr="00A45EED">
        <w:rPr>
          <w:rFonts w:ascii="Times New Roman" w:hAnsi="Times New Roman" w:cs="Times New Roman"/>
          <w:sz w:val="28"/>
          <w:szCs w:val="28"/>
        </w:rPr>
        <w:t>участия в реализации дополнительных мероприяти</w:t>
      </w:r>
      <w:r w:rsidR="00510F22" w:rsidRPr="00A45EED">
        <w:rPr>
          <w:rFonts w:ascii="Times New Roman" w:hAnsi="Times New Roman" w:cs="Times New Roman"/>
          <w:sz w:val="28"/>
          <w:szCs w:val="28"/>
        </w:rPr>
        <w:t xml:space="preserve">ях </w:t>
      </w:r>
      <w:r w:rsidR="00325CDF" w:rsidRPr="00A45EED">
        <w:rPr>
          <w:rFonts w:ascii="Times New Roman" w:hAnsi="Times New Roman" w:cs="Times New Roman"/>
          <w:sz w:val="28"/>
          <w:szCs w:val="28"/>
        </w:rPr>
        <w:t xml:space="preserve">в сфере занятости населения, направленных на снижение напряженности на рынке труда Республики Татарстан, </w:t>
      </w:r>
      <w:r w:rsidR="00CB1B16" w:rsidRPr="00A45EED">
        <w:rPr>
          <w:rFonts w:ascii="Times New Roman" w:hAnsi="Times New Roman" w:cs="Times New Roman"/>
          <w:sz w:val="28"/>
          <w:szCs w:val="28"/>
        </w:rPr>
        <w:t xml:space="preserve">по временной занятости работников, находящихся под риском увольнения, работодатель не позднее 1 декабря </w:t>
      </w:r>
      <w:r w:rsidR="00514BF5" w:rsidRPr="00A45EED">
        <w:rPr>
          <w:rFonts w:ascii="Times New Roman" w:hAnsi="Times New Roman" w:cs="Times New Roman"/>
          <w:sz w:val="28"/>
          <w:szCs w:val="28"/>
        </w:rPr>
        <w:t>2016</w:t>
      </w:r>
      <w:r w:rsidR="00CB1B16" w:rsidRPr="00A45EED">
        <w:rPr>
          <w:rFonts w:ascii="Times New Roman" w:hAnsi="Times New Roman" w:cs="Times New Roman"/>
          <w:sz w:val="28"/>
          <w:szCs w:val="28"/>
        </w:rPr>
        <w:t xml:space="preserve"> года направляет заявку на участие в указанном мероприятии по форме согласно приложению к настоящему Порядку (далее – заявка) в центр занятости по месту  </w:t>
      </w:r>
      <w:r w:rsidRPr="00A45EED">
        <w:rPr>
          <w:rFonts w:ascii="Times New Roman" w:hAnsi="Times New Roman" w:cs="Times New Roman"/>
          <w:sz w:val="28"/>
          <w:szCs w:val="28"/>
        </w:rPr>
        <w:t xml:space="preserve">осуществления своей </w:t>
      </w:r>
      <w:r w:rsidRPr="00A45EED">
        <w:rPr>
          <w:rFonts w:ascii="Times New Roman" w:hAnsi="Times New Roman" w:cs="Times New Roman"/>
          <w:sz w:val="28"/>
          <w:szCs w:val="28"/>
        </w:rPr>
        <w:lastRenderedPageBreak/>
        <w:t>деятельности.</w:t>
      </w:r>
      <w:proofErr w:type="gramEnd"/>
      <w:r w:rsidRPr="00A45EED">
        <w:rPr>
          <w:rFonts w:ascii="Times New Roman" w:hAnsi="Times New Roman" w:cs="Times New Roman"/>
          <w:sz w:val="28"/>
          <w:szCs w:val="28"/>
        </w:rPr>
        <w:t xml:space="preserve"> Заявки, представленные позднее указанного срока, не рассматриваются.</w:t>
      </w:r>
    </w:p>
    <w:p w:rsidR="00CB1B16" w:rsidRPr="00A45EED" w:rsidRDefault="006B67C5" w:rsidP="0021707C">
      <w:pPr>
        <w:widowControl w:val="0"/>
        <w:autoSpaceDE w:val="0"/>
        <w:autoSpaceDN w:val="0"/>
        <w:spacing w:after="0" w:line="240" w:lineRule="auto"/>
        <w:ind w:firstLine="709"/>
        <w:jc w:val="both"/>
        <w:rPr>
          <w:rFonts w:ascii="Times New Roman" w:hAnsi="Times New Roman" w:cs="Times New Roman"/>
          <w:sz w:val="28"/>
          <w:szCs w:val="28"/>
        </w:rPr>
      </w:pPr>
      <w:r w:rsidRPr="00A45EED">
        <w:rPr>
          <w:rFonts w:ascii="Times New Roman" w:hAnsi="Times New Roman" w:cs="Times New Roman"/>
          <w:sz w:val="28"/>
          <w:szCs w:val="28"/>
        </w:rPr>
        <w:t xml:space="preserve">К заявке прилагаются расчет объема средств, необходимых для компенсации части затрат по оплате труда временно трудоустроенных граждан из числа работников организаций, находящихся под риском увольнения, за период указанный в заявке, и расчет начислений суммы страховых взносов в государственные внебюджетные фонды. </w:t>
      </w:r>
    </w:p>
    <w:p w:rsidR="0021707C" w:rsidRPr="00A45EED"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A45EED">
        <w:rPr>
          <w:rFonts w:ascii="Times New Roman" w:hAnsi="Times New Roman" w:cs="Times New Roman"/>
          <w:sz w:val="28"/>
          <w:szCs w:val="28"/>
        </w:rPr>
        <w:t>Заявка работодателя регистрируется в день поступления ее в центр занятости.</w:t>
      </w:r>
    </w:p>
    <w:p w:rsidR="008075EC" w:rsidRPr="00A45EED" w:rsidRDefault="008075EC" w:rsidP="008075EC">
      <w:pPr>
        <w:pStyle w:val="ConsPlusNormal"/>
        <w:ind w:firstLine="709"/>
        <w:jc w:val="both"/>
        <w:rPr>
          <w:rFonts w:ascii="Times New Roman" w:hAnsi="Times New Roman" w:cs="Times New Roman"/>
          <w:sz w:val="28"/>
          <w:szCs w:val="28"/>
        </w:rPr>
      </w:pPr>
      <w:r w:rsidRPr="00A45EED">
        <w:rPr>
          <w:rFonts w:ascii="Times New Roman" w:hAnsi="Times New Roman" w:cs="Times New Roman"/>
          <w:sz w:val="28"/>
          <w:szCs w:val="28"/>
        </w:rPr>
        <w:t>9. Работодатель вправе по собственному усмотрению приложить к заявке следующие документы:</w:t>
      </w:r>
    </w:p>
    <w:p w:rsidR="008075EC" w:rsidRPr="00A45EED" w:rsidRDefault="008075EC" w:rsidP="008075EC">
      <w:pPr>
        <w:pStyle w:val="ConsPlusNormal"/>
        <w:ind w:firstLine="709"/>
        <w:jc w:val="both"/>
        <w:rPr>
          <w:rFonts w:ascii="Times New Roman" w:hAnsi="Times New Roman" w:cs="Times New Roman"/>
          <w:sz w:val="28"/>
          <w:szCs w:val="28"/>
        </w:rPr>
      </w:pPr>
      <w:r w:rsidRPr="00A45EED">
        <w:rPr>
          <w:rFonts w:ascii="Times New Roman" w:hAnsi="Times New Roman" w:cs="Times New Roman"/>
          <w:sz w:val="28"/>
          <w:szCs w:val="28"/>
        </w:rPr>
        <w:t>копию свидетельства о государственной регистрации юридического лица;</w:t>
      </w:r>
    </w:p>
    <w:p w:rsidR="008075EC" w:rsidRPr="00A45EED" w:rsidRDefault="008075EC" w:rsidP="008075EC">
      <w:pPr>
        <w:pStyle w:val="ConsPlusNormal"/>
        <w:ind w:firstLine="709"/>
        <w:jc w:val="both"/>
        <w:rPr>
          <w:rFonts w:ascii="Times New Roman" w:hAnsi="Times New Roman" w:cs="Times New Roman"/>
          <w:sz w:val="28"/>
          <w:szCs w:val="28"/>
        </w:rPr>
      </w:pPr>
      <w:r w:rsidRPr="00A45EED">
        <w:rPr>
          <w:rFonts w:ascii="Times New Roman" w:hAnsi="Times New Roman" w:cs="Times New Roman"/>
          <w:sz w:val="28"/>
          <w:szCs w:val="28"/>
        </w:rPr>
        <w:t>копию свидетельства о постановке на учет юридического лица в налоговом органе;</w:t>
      </w:r>
    </w:p>
    <w:p w:rsidR="008075EC" w:rsidRPr="00A45EED" w:rsidRDefault="008075EC" w:rsidP="008075EC">
      <w:pPr>
        <w:pStyle w:val="ConsPlusNormal"/>
        <w:ind w:firstLine="709"/>
        <w:jc w:val="both"/>
        <w:rPr>
          <w:rFonts w:ascii="Times New Roman" w:hAnsi="Times New Roman" w:cs="Times New Roman"/>
          <w:sz w:val="28"/>
          <w:szCs w:val="28"/>
        </w:rPr>
      </w:pPr>
      <w:r w:rsidRPr="00A45EED">
        <w:rPr>
          <w:rFonts w:ascii="Times New Roman" w:hAnsi="Times New Roman" w:cs="Times New Roman"/>
          <w:sz w:val="28"/>
          <w:szCs w:val="28"/>
        </w:rPr>
        <w:t>выписку из Единого государственного реестра юридических лиц;</w:t>
      </w:r>
    </w:p>
    <w:p w:rsidR="008075EC" w:rsidRPr="00A45EED" w:rsidRDefault="008075EC" w:rsidP="008075EC">
      <w:pPr>
        <w:pStyle w:val="ConsPlusNormal"/>
        <w:ind w:firstLine="709"/>
        <w:jc w:val="both"/>
        <w:rPr>
          <w:rFonts w:ascii="Times New Roman" w:hAnsi="Times New Roman" w:cs="Times New Roman"/>
          <w:sz w:val="28"/>
          <w:szCs w:val="28"/>
        </w:rPr>
      </w:pPr>
      <w:r w:rsidRPr="00A45EED">
        <w:rPr>
          <w:rFonts w:ascii="Times New Roman" w:hAnsi="Times New Roman" w:cs="Times New Roman"/>
          <w:sz w:val="28"/>
          <w:szCs w:val="28"/>
        </w:rPr>
        <w:t>справку об исполнении работодателем обязанностей по уплате налогов и сборов в бюджеты всех уровней и внебюджетные фонды;</w:t>
      </w:r>
    </w:p>
    <w:p w:rsidR="008075EC" w:rsidRPr="00A45EED" w:rsidRDefault="008075EC" w:rsidP="008075EC">
      <w:pPr>
        <w:pStyle w:val="ConsPlusNormal"/>
        <w:ind w:firstLine="709"/>
        <w:jc w:val="both"/>
        <w:rPr>
          <w:rFonts w:ascii="Times New Roman" w:hAnsi="Times New Roman" w:cs="Times New Roman"/>
          <w:sz w:val="28"/>
          <w:szCs w:val="28"/>
        </w:rPr>
      </w:pPr>
      <w:r w:rsidRPr="00A45EED">
        <w:rPr>
          <w:rFonts w:ascii="Times New Roman" w:hAnsi="Times New Roman" w:cs="Times New Roman"/>
          <w:sz w:val="28"/>
          <w:szCs w:val="28"/>
        </w:rPr>
        <w:t>справку об отсутствии проводимых в отношении работодателя процедур ликвидации или банкротства.</w:t>
      </w:r>
    </w:p>
    <w:p w:rsidR="008075EC" w:rsidRPr="00A45EED" w:rsidRDefault="008075EC" w:rsidP="008075EC">
      <w:pPr>
        <w:pStyle w:val="ConsPlusNormal"/>
        <w:ind w:firstLine="709"/>
        <w:jc w:val="both"/>
        <w:rPr>
          <w:rFonts w:ascii="Times New Roman" w:hAnsi="Times New Roman" w:cs="Times New Roman"/>
          <w:sz w:val="28"/>
          <w:szCs w:val="28"/>
        </w:rPr>
      </w:pPr>
      <w:r w:rsidRPr="00A45EED">
        <w:rPr>
          <w:rFonts w:ascii="Times New Roman" w:hAnsi="Times New Roman" w:cs="Times New Roman"/>
          <w:sz w:val="28"/>
          <w:szCs w:val="28"/>
        </w:rPr>
        <w:t xml:space="preserve">10. В случае непредставления работодателем документов, указанных в </w:t>
      </w:r>
      <w:hyperlink w:anchor="P62" w:history="1">
        <w:r w:rsidRPr="00A45EED">
          <w:rPr>
            <w:rFonts w:ascii="Times New Roman" w:hAnsi="Times New Roman" w:cs="Times New Roman"/>
            <w:sz w:val="28"/>
            <w:szCs w:val="28"/>
          </w:rPr>
          <w:t>пункте 9</w:t>
        </w:r>
      </w:hyperlink>
      <w:r w:rsidRPr="00A45EED">
        <w:rPr>
          <w:rFonts w:ascii="Times New Roman" w:hAnsi="Times New Roman" w:cs="Times New Roman"/>
          <w:sz w:val="28"/>
          <w:szCs w:val="28"/>
        </w:rPr>
        <w:t xml:space="preserve"> настоящего Порядка, центр занятости запрашивает указанные документы в порядке межведомственного информационного взаимодействия.</w:t>
      </w:r>
    </w:p>
    <w:p w:rsidR="00EC6E4A" w:rsidRPr="00A45EED" w:rsidRDefault="00EC6E4A" w:rsidP="00EC6E4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A45EED">
        <w:rPr>
          <w:rFonts w:ascii="Times New Roman" w:eastAsia="Calibri" w:hAnsi="Times New Roman" w:cs="Times New Roman"/>
          <w:sz w:val="28"/>
          <w:szCs w:val="28"/>
          <w:lang w:eastAsia="en-US"/>
        </w:rPr>
        <w:t xml:space="preserve">11. Центр занятости в течение </w:t>
      </w:r>
      <w:r w:rsidR="00D35CCE">
        <w:rPr>
          <w:rFonts w:ascii="Times New Roman" w:eastAsia="Calibri" w:hAnsi="Times New Roman" w:cs="Times New Roman"/>
          <w:sz w:val="28"/>
          <w:szCs w:val="28"/>
          <w:lang w:eastAsia="en-US"/>
        </w:rPr>
        <w:t xml:space="preserve">пяти </w:t>
      </w:r>
      <w:r w:rsidRPr="00A45EED">
        <w:rPr>
          <w:rFonts w:ascii="Times New Roman" w:eastAsia="Calibri" w:hAnsi="Times New Roman" w:cs="Times New Roman"/>
          <w:sz w:val="28"/>
          <w:szCs w:val="28"/>
          <w:lang w:eastAsia="en-US"/>
        </w:rPr>
        <w:t xml:space="preserve">рабочих дней со дня регистрации заявки рассматривает заявку работодателя на предмет соответствия ее содержания и оформления положениям, установленным пунктами 8 </w:t>
      </w:r>
      <w:r w:rsidR="00100F71" w:rsidRPr="00A45EED">
        <w:rPr>
          <w:rFonts w:ascii="Times New Roman" w:eastAsia="Calibri" w:hAnsi="Times New Roman" w:cs="Times New Roman"/>
          <w:sz w:val="28"/>
          <w:szCs w:val="28"/>
          <w:lang w:eastAsia="en-US"/>
        </w:rPr>
        <w:t>- 10</w:t>
      </w:r>
      <w:r w:rsidRPr="00A45EED">
        <w:rPr>
          <w:rFonts w:ascii="Times New Roman" w:eastAsia="Calibri" w:hAnsi="Times New Roman" w:cs="Times New Roman"/>
          <w:sz w:val="28"/>
          <w:szCs w:val="28"/>
          <w:lang w:eastAsia="en-US"/>
        </w:rPr>
        <w:t xml:space="preserve"> настоящего Порядка.</w:t>
      </w:r>
    </w:p>
    <w:p w:rsidR="00EC6E4A" w:rsidRPr="00A45EED" w:rsidRDefault="00EC6E4A" w:rsidP="00EC6E4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roofErr w:type="gramStart"/>
      <w:r w:rsidRPr="00A45EED">
        <w:rPr>
          <w:rFonts w:ascii="Times New Roman" w:eastAsia="Calibri" w:hAnsi="Times New Roman" w:cs="Times New Roman"/>
          <w:sz w:val="28"/>
          <w:szCs w:val="28"/>
          <w:lang w:eastAsia="en-US"/>
        </w:rPr>
        <w:t xml:space="preserve">В случае соответствия заявки </w:t>
      </w:r>
      <w:r w:rsidR="00E6116A">
        <w:rPr>
          <w:rFonts w:ascii="Times New Roman" w:eastAsia="Calibri" w:hAnsi="Times New Roman" w:cs="Times New Roman"/>
          <w:sz w:val="28"/>
          <w:szCs w:val="28"/>
          <w:lang w:eastAsia="en-US"/>
        </w:rPr>
        <w:t xml:space="preserve">указанным </w:t>
      </w:r>
      <w:r w:rsidRPr="00A45EED">
        <w:rPr>
          <w:rFonts w:ascii="Times New Roman" w:eastAsia="Calibri" w:hAnsi="Times New Roman" w:cs="Times New Roman"/>
          <w:sz w:val="28"/>
          <w:szCs w:val="28"/>
          <w:lang w:eastAsia="en-US"/>
        </w:rPr>
        <w:t xml:space="preserve">положениям центр занятости в течение рабочего дня, следующего за днем окончания срока рассмотрения заявки, направляет работодателю письменное уведомление о принятии заявки с приложением проекта договора </w:t>
      </w:r>
      <w:r w:rsidRPr="00A45EED">
        <w:rPr>
          <w:rFonts w:ascii="Times New Roman" w:hAnsi="Times New Roman" w:cs="Times New Roman"/>
          <w:sz w:val="28"/>
          <w:szCs w:val="28"/>
        </w:rPr>
        <w:t>о совместной деятельности по организации и проведению временного трудоустройства граждан из числа работников организаций, находящихся под риском увольнения, заключаемого между центром занятости и работодателем,</w:t>
      </w:r>
      <w:r w:rsidRPr="00A45EED">
        <w:rPr>
          <w:rFonts w:ascii="Times New Roman" w:eastAsia="Calibri" w:hAnsi="Times New Roman" w:cs="Times New Roman"/>
          <w:sz w:val="28"/>
          <w:szCs w:val="28"/>
          <w:lang w:eastAsia="en-US"/>
        </w:rPr>
        <w:t xml:space="preserve"> в двух экземпляр</w:t>
      </w:r>
      <w:r w:rsidR="00840CAD" w:rsidRPr="00A45EED">
        <w:rPr>
          <w:rFonts w:ascii="Times New Roman" w:eastAsia="Calibri" w:hAnsi="Times New Roman" w:cs="Times New Roman"/>
          <w:sz w:val="28"/>
          <w:szCs w:val="28"/>
          <w:lang w:eastAsia="en-US"/>
        </w:rPr>
        <w:t>ах</w:t>
      </w:r>
      <w:r w:rsidRPr="00A45EED">
        <w:rPr>
          <w:rFonts w:ascii="Times New Roman" w:eastAsia="Calibri" w:hAnsi="Times New Roman" w:cs="Times New Roman"/>
          <w:sz w:val="28"/>
          <w:szCs w:val="28"/>
          <w:lang w:eastAsia="en-US"/>
        </w:rPr>
        <w:t>.</w:t>
      </w:r>
      <w:proofErr w:type="gramEnd"/>
    </w:p>
    <w:p w:rsidR="00EC6E4A" w:rsidRPr="00A45EED" w:rsidRDefault="00EC6E4A" w:rsidP="00EC6E4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A45EED">
        <w:rPr>
          <w:rFonts w:ascii="Times New Roman" w:eastAsia="Calibri" w:hAnsi="Times New Roman" w:cs="Times New Roman"/>
          <w:sz w:val="28"/>
          <w:szCs w:val="28"/>
          <w:lang w:eastAsia="en-US"/>
        </w:rPr>
        <w:t xml:space="preserve">В случае несоответствия заявки </w:t>
      </w:r>
      <w:r w:rsidR="00E6116A">
        <w:rPr>
          <w:rFonts w:ascii="Times New Roman" w:eastAsia="Calibri" w:hAnsi="Times New Roman" w:cs="Times New Roman"/>
          <w:sz w:val="28"/>
          <w:szCs w:val="28"/>
          <w:lang w:eastAsia="en-US"/>
        </w:rPr>
        <w:t>п</w:t>
      </w:r>
      <w:r w:rsidRPr="00A45EED">
        <w:rPr>
          <w:rFonts w:ascii="Times New Roman" w:eastAsia="Calibri" w:hAnsi="Times New Roman" w:cs="Times New Roman"/>
          <w:sz w:val="28"/>
          <w:szCs w:val="28"/>
          <w:lang w:eastAsia="en-US"/>
        </w:rPr>
        <w:t xml:space="preserve">оложениям, </w:t>
      </w:r>
      <w:r w:rsidR="00E6116A" w:rsidRPr="00A45EED">
        <w:rPr>
          <w:rFonts w:ascii="Times New Roman" w:eastAsia="Calibri" w:hAnsi="Times New Roman" w:cs="Times New Roman"/>
          <w:sz w:val="28"/>
          <w:szCs w:val="28"/>
          <w:lang w:eastAsia="en-US"/>
        </w:rPr>
        <w:t>установленным пунктами 8 - 10 настоящего Порядка</w:t>
      </w:r>
      <w:r w:rsidR="00E6116A">
        <w:rPr>
          <w:rFonts w:ascii="Times New Roman" w:eastAsia="Calibri" w:hAnsi="Times New Roman" w:cs="Times New Roman"/>
          <w:sz w:val="28"/>
          <w:szCs w:val="28"/>
          <w:lang w:eastAsia="en-US"/>
        </w:rPr>
        <w:t>,</w:t>
      </w:r>
      <w:r w:rsidR="00E6116A" w:rsidRPr="00A45EED">
        <w:rPr>
          <w:rFonts w:ascii="Times New Roman" w:eastAsia="Calibri" w:hAnsi="Times New Roman" w:cs="Times New Roman"/>
          <w:sz w:val="28"/>
          <w:szCs w:val="28"/>
          <w:lang w:eastAsia="en-US"/>
        </w:rPr>
        <w:t xml:space="preserve"> </w:t>
      </w:r>
      <w:r w:rsidRPr="00A45EED">
        <w:rPr>
          <w:rFonts w:ascii="Times New Roman" w:eastAsia="Calibri" w:hAnsi="Times New Roman" w:cs="Times New Roman"/>
          <w:sz w:val="28"/>
          <w:szCs w:val="28"/>
          <w:lang w:eastAsia="en-US"/>
        </w:rPr>
        <w:t xml:space="preserve">центр занятости в течение </w:t>
      </w:r>
      <w:r w:rsidR="00D35CCE">
        <w:rPr>
          <w:rFonts w:ascii="Times New Roman" w:eastAsia="Calibri" w:hAnsi="Times New Roman" w:cs="Times New Roman"/>
          <w:sz w:val="28"/>
          <w:szCs w:val="28"/>
          <w:lang w:eastAsia="en-US"/>
        </w:rPr>
        <w:t xml:space="preserve">одного </w:t>
      </w:r>
      <w:r w:rsidRPr="00A45EED">
        <w:rPr>
          <w:rFonts w:ascii="Times New Roman" w:eastAsia="Calibri" w:hAnsi="Times New Roman" w:cs="Times New Roman"/>
          <w:sz w:val="28"/>
          <w:szCs w:val="28"/>
          <w:lang w:eastAsia="en-US"/>
        </w:rPr>
        <w:t>рабочего дня, следующего за днем окончания срока рассмотрения заявки, направляет работодателю письменное уведомление об отклонении заявки с указанием причин отклонения.</w:t>
      </w:r>
    </w:p>
    <w:p w:rsidR="00EC6E4A" w:rsidRPr="00A45EED" w:rsidRDefault="00EC6E4A" w:rsidP="00EC6E4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A45EED">
        <w:rPr>
          <w:rFonts w:ascii="Times New Roman" w:eastAsia="Calibri" w:hAnsi="Times New Roman" w:cs="Times New Roman"/>
          <w:sz w:val="28"/>
          <w:szCs w:val="28"/>
          <w:lang w:eastAsia="en-US"/>
        </w:rPr>
        <w:t xml:space="preserve">Заявка работодателю не возвращается и хранится в </w:t>
      </w:r>
      <w:proofErr w:type="gramStart"/>
      <w:r w:rsidRPr="00A45EED">
        <w:rPr>
          <w:rFonts w:ascii="Times New Roman" w:eastAsia="Calibri" w:hAnsi="Times New Roman" w:cs="Times New Roman"/>
          <w:sz w:val="28"/>
          <w:szCs w:val="28"/>
          <w:lang w:eastAsia="en-US"/>
        </w:rPr>
        <w:t>центре</w:t>
      </w:r>
      <w:proofErr w:type="gramEnd"/>
      <w:r w:rsidRPr="00A45EED">
        <w:rPr>
          <w:rFonts w:ascii="Times New Roman" w:eastAsia="Calibri" w:hAnsi="Times New Roman" w:cs="Times New Roman"/>
          <w:sz w:val="28"/>
          <w:szCs w:val="28"/>
          <w:lang w:eastAsia="en-US"/>
        </w:rPr>
        <w:t xml:space="preserve"> занятости в установленном порядке.</w:t>
      </w:r>
    </w:p>
    <w:p w:rsidR="00D35CCE" w:rsidRDefault="00100F71" w:rsidP="00D90389">
      <w:pPr>
        <w:widowControl w:val="0"/>
        <w:spacing w:after="0" w:line="100" w:lineRule="atLeast"/>
        <w:ind w:firstLine="709"/>
        <w:jc w:val="both"/>
        <w:rPr>
          <w:rFonts w:ascii="Times New Roman" w:hAnsi="Times New Roman" w:cs="Times New Roman"/>
          <w:bCs/>
          <w:sz w:val="28"/>
          <w:szCs w:val="28"/>
        </w:rPr>
      </w:pPr>
      <w:r w:rsidRPr="00A45EED">
        <w:rPr>
          <w:rFonts w:ascii="Times New Roman" w:hAnsi="Times New Roman" w:cs="Times New Roman"/>
          <w:bCs/>
          <w:sz w:val="28"/>
          <w:szCs w:val="28"/>
        </w:rPr>
        <w:t xml:space="preserve">12. </w:t>
      </w:r>
      <w:r w:rsidR="00D35CCE" w:rsidRPr="00A45EED">
        <w:rPr>
          <w:rFonts w:ascii="Times New Roman" w:hAnsi="Times New Roman" w:cs="Times New Roman"/>
          <w:bCs/>
          <w:sz w:val="28"/>
          <w:szCs w:val="28"/>
        </w:rPr>
        <w:t>Работодатель в трехдневный срок, исчисляемый в рабочих днях, со дня получения проекта договора, направленного центром занятости  в соответствии с пунктом 1</w:t>
      </w:r>
      <w:r w:rsidR="00D35CCE">
        <w:rPr>
          <w:rFonts w:ascii="Times New Roman" w:hAnsi="Times New Roman" w:cs="Times New Roman"/>
          <w:bCs/>
          <w:sz w:val="28"/>
          <w:szCs w:val="28"/>
        </w:rPr>
        <w:t>1</w:t>
      </w:r>
      <w:r w:rsidR="00D35CCE" w:rsidRPr="00A45EED">
        <w:rPr>
          <w:rFonts w:ascii="Times New Roman" w:hAnsi="Times New Roman" w:cs="Times New Roman"/>
          <w:bCs/>
          <w:sz w:val="28"/>
          <w:szCs w:val="28"/>
        </w:rPr>
        <w:t xml:space="preserve"> настоящего </w:t>
      </w:r>
      <w:r w:rsidR="00D35CCE">
        <w:rPr>
          <w:rFonts w:ascii="Times New Roman" w:hAnsi="Times New Roman" w:cs="Times New Roman"/>
          <w:bCs/>
          <w:sz w:val="28"/>
          <w:szCs w:val="28"/>
        </w:rPr>
        <w:t xml:space="preserve">Порядка, в соответствии со своей заявкой </w:t>
      </w:r>
      <w:r w:rsidR="00D35CCE" w:rsidRPr="00A45EED">
        <w:rPr>
          <w:rFonts w:ascii="Times New Roman" w:hAnsi="Times New Roman" w:cs="Times New Roman"/>
          <w:bCs/>
          <w:sz w:val="28"/>
          <w:szCs w:val="28"/>
        </w:rPr>
        <w:t>должен</w:t>
      </w:r>
      <w:r w:rsidR="00D35CCE">
        <w:rPr>
          <w:rFonts w:ascii="Times New Roman" w:hAnsi="Times New Roman" w:cs="Times New Roman"/>
          <w:bCs/>
          <w:sz w:val="28"/>
          <w:szCs w:val="28"/>
        </w:rPr>
        <w:t xml:space="preserve"> оформить его, </w:t>
      </w:r>
      <w:r w:rsidR="00D35CCE" w:rsidRPr="00A45EED">
        <w:rPr>
          <w:rFonts w:ascii="Times New Roman" w:hAnsi="Times New Roman" w:cs="Times New Roman"/>
          <w:bCs/>
          <w:sz w:val="28"/>
          <w:szCs w:val="28"/>
        </w:rPr>
        <w:t xml:space="preserve"> подписать и направить два экземпляра договора  в центр занятости</w:t>
      </w:r>
      <w:r w:rsidR="00D35CCE">
        <w:rPr>
          <w:rFonts w:ascii="Times New Roman" w:hAnsi="Times New Roman" w:cs="Times New Roman"/>
          <w:bCs/>
          <w:sz w:val="28"/>
          <w:szCs w:val="28"/>
        </w:rPr>
        <w:t>.</w:t>
      </w:r>
    </w:p>
    <w:p w:rsidR="00100F71" w:rsidRPr="00A45EED" w:rsidRDefault="00100F71" w:rsidP="00D90389">
      <w:pPr>
        <w:widowControl w:val="0"/>
        <w:spacing w:after="0" w:line="100" w:lineRule="atLeast"/>
        <w:ind w:firstLine="709"/>
        <w:jc w:val="both"/>
        <w:rPr>
          <w:rFonts w:ascii="Times New Roman" w:hAnsi="Times New Roman" w:cs="Times New Roman"/>
          <w:bCs/>
          <w:sz w:val="28"/>
          <w:szCs w:val="28"/>
        </w:rPr>
      </w:pPr>
      <w:r w:rsidRPr="00A45EED">
        <w:rPr>
          <w:rFonts w:ascii="Times New Roman" w:hAnsi="Times New Roman" w:cs="Times New Roman"/>
          <w:bCs/>
          <w:sz w:val="28"/>
          <w:szCs w:val="28"/>
        </w:rPr>
        <w:t xml:space="preserve">В течение одного рабочего дня, следующего за днем получения от работодателя подписанного договора, центр занятости подписывает данный договор и направляет  один экземпляр договора работодателю. </w:t>
      </w:r>
    </w:p>
    <w:p w:rsidR="00100F71" w:rsidRPr="00A45EED" w:rsidRDefault="00DB2608" w:rsidP="00D903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Типовая ф</w:t>
      </w:r>
      <w:r w:rsidR="00100F71" w:rsidRPr="00A45EED">
        <w:rPr>
          <w:rFonts w:ascii="Times New Roman" w:hAnsi="Times New Roman" w:cs="Times New Roman"/>
          <w:sz w:val="28"/>
          <w:szCs w:val="28"/>
        </w:rPr>
        <w:t>орма договора утверждается Министерством.</w:t>
      </w:r>
    </w:p>
    <w:p w:rsidR="00100F71" w:rsidRPr="00A45EED" w:rsidRDefault="00100F71" w:rsidP="00D90389">
      <w:pPr>
        <w:pStyle w:val="ConsPlusNormal"/>
        <w:ind w:firstLine="709"/>
        <w:jc w:val="both"/>
        <w:rPr>
          <w:rFonts w:ascii="Times New Roman" w:hAnsi="Times New Roman" w:cs="Times New Roman"/>
          <w:sz w:val="28"/>
          <w:szCs w:val="28"/>
        </w:rPr>
      </w:pPr>
      <w:r w:rsidRPr="00A45EED">
        <w:rPr>
          <w:rFonts w:ascii="Times New Roman" w:hAnsi="Times New Roman" w:cs="Times New Roman"/>
          <w:sz w:val="28"/>
          <w:szCs w:val="28"/>
        </w:rPr>
        <w:t>В договоре предусматриваются:</w:t>
      </w:r>
    </w:p>
    <w:p w:rsidR="00D90389" w:rsidRPr="00A45EED" w:rsidRDefault="00100F71" w:rsidP="00D90389">
      <w:pPr>
        <w:pStyle w:val="ConsPlusNormal"/>
        <w:ind w:firstLine="709"/>
        <w:jc w:val="both"/>
        <w:rPr>
          <w:rFonts w:ascii="Times New Roman" w:hAnsi="Times New Roman" w:cs="Times New Roman"/>
          <w:sz w:val="28"/>
          <w:szCs w:val="28"/>
        </w:rPr>
      </w:pPr>
      <w:r w:rsidRPr="00A45EED">
        <w:rPr>
          <w:rFonts w:ascii="Times New Roman" w:hAnsi="Times New Roman" w:cs="Times New Roman"/>
          <w:sz w:val="28"/>
          <w:szCs w:val="28"/>
        </w:rPr>
        <w:t>порядок, условия и сроки перечисления средств работодател</w:t>
      </w:r>
      <w:r w:rsidR="00D90389" w:rsidRPr="00A45EED">
        <w:rPr>
          <w:rFonts w:ascii="Times New Roman" w:hAnsi="Times New Roman" w:cs="Times New Roman"/>
          <w:sz w:val="28"/>
          <w:szCs w:val="28"/>
        </w:rPr>
        <w:t>ю на компенсацию части затрат по оплате труда временно трудоустроенных граждан из числа работников организаций, на</w:t>
      </w:r>
      <w:r w:rsidR="005E258D" w:rsidRPr="00A45EED">
        <w:rPr>
          <w:rFonts w:ascii="Times New Roman" w:hAnsi="Times New Roman" w:cs="Times New Roman"/>
          <w:sz w:val="28"/>
          <w:szCs w:val="28"/>
        </w:rPr>
        <w:t>ходящихся под риском увольнения;</w:t>
      </w:r>
    </w:p>
    <w:p w:rsidR="00100F71" w:rsidRPr="00A45EED" w:rsidRDefault="00100F71" w:rsidP="00D90389">
      <w:pPr>
        <w:pStyle w:val="ConsPlusNormal"/>
        <w:ind w:firstLine="709"/>
        <w:jc w:val="both"/>
        <w:rPr>
          <w:rFonts w:ascii="Times New Roman" w:hAnsi="Times New Roman" w:cs="Times New Roman"/>
          <w:sz w:val="28"/>
          <w:szCs w:val="28"/>
        </w:rPr>
      </w:pPr>
      <w:r w:rsidRPr="00A45EED">
        <w:rPr>
          <w:rFonts w:ascii="Times New Roman" w:hAnsi="Times New Roman" w:cs="Times New Roman"/>
          <w:sz w:val="28"/>
          <w:szCs w:val="28"/>
        </w:rPr>
        <w:t xml:space="preserve">порядок, условия и сроки возврата средств, полученных работодателем на </w:t>
      </w:r>
      <w:r w:rsidR="00D90389" w:rsidRPr="00A45EED">
        <w:rPr>
          <w:rFonts w:ascii="Times New Roman" w:hAnsi="Times New Roman" w:cs="Times New Roman"/>
          <w:sz w:val="28"/>
          <w:szCs w:val="28"/>
        </w:rPr>
        <w:t>компенсацию части затрат по оплате труда временно трудоустроенных граждан из числа работников организаций, находящихся под риском увольнения</w:t>
      </w:r>
      <w:r w:rsidRPr="00A45EED">
        <w:rPr>
          <w:rFonts w:ascii="Times New Roman" w:hAnsi="Times New Roman" w:cs="Times New Roman"/>
          <w:sz w:val="28"/>
          <w:szCs w:val="28"/>
        </w:rPr>
        <w:t>, в случае нарушения условий, установленных при получении указанных средств;</w:t>
      </w:r>
    </w:p>
    <w:p w:rsidR="00100F71" w:rsidRPr="005E258D" w:rsidRDefault="00100F71" w:rsidP="00D90389">
      <w:pPr>
        <w:pStyle w:val="ConsPlusNormal"/>
        <w:ind w:firstLine="709"/>
        <w:jc w:val="both"/>
        <w:rPr>
          <w:rFonts w:ascii="Times New Roman" w:hAnsi="Times New Roman" w:cs="Times New Roman"/>
          <w:sz w:val="28"/>
          <w:szCs w:val="28"/>
        </w:rPr>
      </w:pPr>
      <w:r w:rsidRPr="005E258D">
        <w:rPr>
          <w:rFonts w:ascii="Times New Roman" w:hAnsi="Times New Roman" w:cs="Times New Roman"/>
          <w:sz w:val="28"/>
          <w:szCs w:val="28"/>
        </w:rPr>
        <w:t xml:space="preserve">условие о согласии работодателя на осуществление Министерством и Министерством финансов Республики Татарстан проверок соблюдения </w:t>
      </w:r>
      <w:r w:rsidR="00A45EED">
        <w:rPr>
          <w:rFonts w:ascii="Times New Roman" w:hAnsi="Times New Roman" w:cs="Times New Roman"/>
          <w:sz w:val="28"/>
          <w:szCs w:val="28"/>
        </w:rPr>
        <w:t xml:space="preserve">получателем средств </w:t>
      </w:r>
      <w:r w:rsidRPr="005E258D">
        <w:rPr>
          <w:rFonts w:ascii="Times New Roman" w:hAnsi="Times New Roman" w:cs="Times New Roman"/>
          <w:sz w:val="28"/>
          <w:szCs w:val="28"/>
        </w:rPr>
        <w:t>условий, целей и порядка их предоставления</w:t>
      </w:r>
      <w:r w:rsidR="005E258D">
        <w:rPr>
          <w:rFonts w:ascii="Times New Roman" w:hAnsi="Times New Roman" w:cs="Times New Roman"/>
          <w:sz w:val="28"/>
          <w:szCs w:val="28"/>
        </w:rPr>
        <w:t>,</w:t>
      </w:r>
      <w:r w:rsidRPr="005E258D">
        <w:rPr>
          <w:rFonts w:ascii="Times New Roman" w:hAnsi="Times New Roman" w:cs="Times New Roman"/>
          <w:sz w:val="28"/>
          <w:szCs w:val="28"/>
        </w:rPr>
        <w:t xml:space="preserve"> и о соблюдении получател</w:t>
      </w:r>
      <w:r w:rsidR="008B60C1">
        <w:rPr>
          <w:rFonts w:ascii="Times New Roman" w:hAnsi="Times New Roman" w:cs="Times New Roman"/>
          <w:sz w:val="28"/>
          <w:szCs w:val="28"/>
        </w:rPr>
        <w:t>е</w:t>
      </w:r>
      <w:r w:rsidRPr="005E258D">
        <w:rPr>
          <w:rFonts w:ascii="Times New Roman" w:hAnsi="Times New Roman" w:cs="Times New Roman"/>
          <w:sz w:val="28"/>
          <w:szCs w:val="28"/>
        </w:rPr>
        <w:t>м средств условий настоящего Порядка и заключаемого договора.</w:t>
      </w:r>
    </w:p>
    <w:p w:rsidR="00100F71" w:rsidRPr="00A45EED" w:rsidRDefault="00100F71" w:rsidP="00D90389">
      <w:pPr>
        <w:widowControl w:val="0"/>
        <w:autoSpaceDE w:val="0"/>
        <w:autoSpaceDN w:val="0"/>
        <w:spacing w:after="0" w:line="240" w:lineRule="auto"/>
        <w:ind w:firstLine="709"/>
        <w:jc w:val="both"/>
        <w:rPr>
          <w:rFonts w:ascii="Times New Roman" w:hAnsi="Times New Roman" w:cs="Times New Roman"/>
          <w:sz w:val="28"/>
          <w:szCs w:val="28"/>
        </w:rPr>
      </w:pPr>
      <w:r w:rsidRPr="00A45EED">
        <w:rPr>
          <w:rFonts w:ascii="Times New Roman" w:hAnsi="Times New Roman" w:cs="Times New Roman"/>
          <w:sz w:val="28"/>
          <w:szCs w:val="28"/>
        </w:rPr>
        <w:t>1</w:t>
      </w:r>
      <w:r w:rsidR="00A45EED" w:rsidRPr="00A45EED">
        <w:rPr>
          <w:rFonts w:ascii="Times New Roman" w:hAnsi="Times New Roman" w:cs="Times New Roman"/>
          <w:sz w:val="28"/>
          <w:szCs w:val="28"/>
        </w:rPr>
        <w:t>3</w:t>
      </w:r>
      <w:r w:rsidRPr="00A45EED">
        <w:rPr>
          <w:rFonts w:ascii="Times New Roman" w:hAnsi="Times New Roman" w:cs="Times New Roman"/>
          <w:sz w:val="28"/>
          <w:szCs w:val="28"/>
        </w:rPr>
        <w:t xml:space="preserve">. </w:t>
      </w:r>
      <w:r w:rsidR="00D90389" w:rsidRPr="00A45EED">
        <w:rPr>
          <w:rFonts w:ascii="Times New Roman" w:hAnsi="Times New Roman" w:cs="Times New Roman"/>
          <w:sz w:val="28"/>
          <w:szCs w:val="28"/>
        </w:rPr>
        <w:t>Компенсация работодателю части затрат по оплате труда временно трудоустроенных граждан из числа работников организаций, находящихся под риском увольнения,</w:t>
      </w:r>
      <w:r w:rsidRPr="00A45EED">
        <w:rPr>
          <w:rFonts w:ascii="Times New Roman" w:hAnsi="Times New Roman" w:cs="Times New Roman"/>
          <w:sz w:val="28"/>
          <w:szCs w:val="28"/>
        </w:rPr>
        <w:t xml:space="preserve"> производится центром занятости в соответствии с настоящим Порядком и условиями договора, заключенного между центром занятости и работодателем.</w:t>
      </w:r>
    </w:p>
    <w:p w:rsidR="00163010" w:rsidRPr="00A45EED"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A45EED">
        <w:rPr>
          <w:rFonts w:ascii="Times New Roman" w:hAnsi="Times New Roman" w:cs="Times New Roman"/>
          <w:sz w:val="28"/>
          <w:szCs w:val="28"/>
        </w:rPr>
        <w:t>1</w:t>
      </w:r>
      <w:r w:rsidR="00A45EED">
        <w:rPr>
          <w:rFonts w:ascii="Times New Roman" w:hAnsi="Times New Roman" w:cs="Times New Roman"/>
          <w:sz w:val="28"/>
          <w:szCs w:val="28"/>
        </w:rPr>
        <w:t>4</w:t>
      </w:r>
      <w:r w:rsidRPr="00A45EED">
        <w:rPr>
          <w:rFonts w:ascii="Times New Roman" w:hAnsi="Times New Roman" w:cs="Times New Roman"/>
          <w:sz w:val="28"/>
          <w:szCs w:val="28"/>
        </w:rPr>
        <w:t xml:space="preserve">. </w:t>
      </w:r>
      <w:r w:rsidR="00163010" w:rsidRPr="00A45EED">
        <w:rPr>
          <w:rFonts w:ascii="Times New Roman" w:hAnsi="Times New Roman" w:cs="Times New Roman"/>
          <w:sz w:val="28"/>
          <w:szCs w:val="28"/>
        </w:rPr>
        <w:t>Компенсация работодателю части затрат по оплате труда временно трудоустроенных граждан из числа работников организаций, находящихся под риском увольнения, осуществляется за фактически произведенные работодателем расходы не реже одного раза в месяц.</w:t>
      </w:r>
    </w:p>
    <w:p w:rsidR="0021707C" w:rsidRPr="0021707C" w:rsidRDefault="00163010" w:rsidP="0021707C">
      <w:pPr>
        <w:widowControl w:val="0"/>
        <w:autoSpaceDE w:val="0"/>
        <w:autoSpaceDN w:val="0"/>
        <w:spacing w:after="0" w:line="240" w:lineRule="auto"/>
        <w:ind w:firstLine="709"/>
        <w:jc w:val="both"/>
        <w:rPr>
          <w:rFonts w:ascii="Times New Roman" w:hAnsi="Times New Roman" w:cs="Times New Roman"/>
          <w:sz w:val="28"/>
          <w:szCs w:val="28"/>
        </w:rPr>
      </w:pPr>
      <w:r w:rsidRPr="00A45EED">
        <w:rPr>
          <w:rFonts w:ascii="Times New Roman" w:hAnsi="Times New Roman" w:cs="Times New Roman"/>
          <w:sz w:val="28"/>
          <w:szCs w:val="28"/>
        </w:rPr>
        <w:t xml:space="preserve">Для компенсации </w:t>
      </w:r>
      <w:r w:rsidR="0021707C" w:rsidRPr="00A45EED">
        <w:rPr>
          <w:rFonts w:ascii="Times New Roman" w:hAnsi="Times New Roman" w:cs="Times New Roman"/>
          <w:sz w:val="28"/>
          <w:szCs w:val="28"/>
        </w:rPr>
        <w:t xml:space="preserve">части затрат по оплате труда временно трудоустроенных граждан из числа работников организаций, находящихся под риском увольнения, </w:t>
      </w:r>
      <w:r w:rsidRPr="00A45EED">
        <w:rPr>
          <w:rFonts w:ascii="Times New Roman" w:hAnsi="Times New Roman" w:cs="Times New Roman"/>
          <w:sz w:val="28"/>
          <w:szCs w:val="28"/>
        </w:rPr>
        <w:t>работодатель п</w:t>
      </w:r>
      <w:r w:rsidR="0021707C" w:rsidRPr="00A45EED">
        <w:rPr>
          <w:rFonts w:ascii="Times New Roman" w:hAnsi="Times New Roman" w:cs="Times New Roman"/>
          <w:sz w:val="28"/>
          <w:szCs w:val="28"/>
        </w:rPr>
        <w:t>редставл</w:t>
      </w:r>
      <w:r w:rsidRPr="00A45EED">
        <w:rPr>
          <w:rFonts w:ascii="Times New Roman" w:hAnsi="Times New Roman" w:cs="Times New Roman"/>
          <w:sz w:val="28"/>
          <w:szCs w:val="28"/>
        </w:rPr>
        <w:t xml:space="preserve">яет </w:t>
      </w:r>
      <w:r w:rsidR="0021707C" w:rsidRPr="00A45EED">
        <w:rPr>
          <w:rFonts w:ascii="Times New Roman" w:hAnsi="Times New Roman" w:cs="Times New Roman"/>
          <w:sz w:val="28"/>
          <w:szCs w:val="28"/>
        </w:rPr>
        <w:t>заверенны</w:t>
      </w:r>
      <w:r w:rsidRPr="00A45EED">
        <w:rPr>
          <w:rFonts w:ascii="Times New Roman" w:hAnsi="Times New Roman" w:cs="Times New Roman"/>
          <w:sz w:val="28"/>
          <w:szCs w:val="28"/>
        </w:rPr>
        <w:t xml:space="preserve">е подписью руководителя и печатью (в случаях, когда законодательством Российской Федерации установлена обязанность иметь печать) </w:t>
      </w:r>
      <w:r w:rsidR="0021707C" w:rsidRPr="00A45EED">
        <w:rPr>
          <w:rFonts w:ascii="Times New Roman" w:hAnsi="Times New Roman" w:cs="Times New Roman"/>
          <w:sz w:val="28"/>
          <w:szCs w:val="28"/>
        </w:rPr>
        <w:t>копи</w:t>
      </w:r>
      <w:r w:rsidRPr="00A45EED">
        <w:rPr>
          <w:rFonts w:ascii="Times New Roman" w:hAnsi="Times New Roman" w:cs="Times New Roman"/>
          <w:sz w:val="28"/>
          <w:szCs w:val="28"/>
        </w:rPr>
        <w:t>и</w:t>
      </w:r>
      <w:r w:rsidR="0021707C" w:rsidRPr="00A45EED">
        <w:rPr>
          <w:rFonts w:ascii="Times New Roman" w:hAnsi="Times New Roman" w:cs="Times New Roman"/>
          <w:sz w:val="28"/>
          <w:szCs w:val="28"/>
        </w:rPr>
        <w:t xml:space="preserve"> следующих документов:</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приказа о создании временных рабочих мест;</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срочного трудового договора, заключенного с гражданином;</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приказа о приеме на работу;</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табеля учета рабочего времени;</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расчетной ведомости о начисленной сумме заработной платы;</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расчета начислений по страховым взносам в государственные внебюджетные фонды;</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платежной ведомости (о выплаченной сумме заработной платы) или платежного поручения, о перечислении суммы заработной платы на лицевые счета граждан в кредитных организациях;</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платежного поручения о перечислении страховых взносов в государственные внебюджетные фонды.</w:t>
      </w:r>
    </w:p>
    <w:p w:rsidR="00A51635" w:rsidRPr="00D74DF1" w:rsidRDefault="00BA64C1" w:rsidP="00A51635">
      <w:pPr>
        <w:widowControl w:val="0"/>
        <w:autoSpaceDE w:val="0"/>
        <w:autoSpaceDN w:val="0"/>
        <w:spacing w:after="0" w:line="240" w:lineRule="auto"/>
        <w:ind w:firstLine="709"/>
        <w:jc w:val="both"/>
        <w:rPr>
          <w:rFonts w:ascii="Times New Roman" w:hAnsi="Times New Roman" w:cs="Times New Roman"/>
          <w:sz w:val="28"/>
          <w:szCs w:val="28"/>
        </w:rPr>
      </w:pPr>
      <w:bookmarkStart w:id="1" w:name="P69"/>
      <w:bookmarkEnd w:id="1"/>
      <w:r w:rsidRPr="00ED0992">
        <w:rPr>
          <w:rFonts w:ascii="Times New Roman" w:hAnsi="Times New Roman" w:cs="Times New Roman"/>
          <w:sz w:val="28"/>
          <w:szCs w:val="28"/>
        </w:rPr>
        <w:t>Перечисление средств на компенсацию работодателю части затрат по оплате труда временно трудоустроенных граждан из числа работников организаций, находящихся под риском увольнения, осуществляется</w:t>
      </w:r>
      <w:r w:rsidR="00A51635">
        <w:rPr>
          <w:rFonts w:ascii="Times New Roman" w:hAnsi="Times New Roman" w:cs="Times New Roman"/>
          <w:sz w:val="28"/>
          <w:szCs w:val="28"/>
        </w:rPr>
        <w:t xml:space="preserve"> </w:t>
      </w:r>
      <w:r w:rsidR="00A51635" w:rsidRPr="00846C6C">
        <w:rPr>
          <w:rFonts w:ascii="Times New Roman" w:hAnsi="Times New Roman" w:cs="Times New Roman"/>
          <w:sz w:val="28"/>
          <w:szCs w:val="28"/>
        </w:rPr>
        <w:t xml:space="preserve">в срок, установленный пунктом </w:t>
      </w:r>
      <w:r w:rsidR="00A51635" w:rsidRPr="00A51635">
        <w:rPr>
          <w:rFonts w:ascii="Times New Roman" w:hAnsi="Times New Roman" w:cs="Times New Roman"/>
          <w:sz w:val="28"/>
          <w:szCs w:val="28"/>
        </w:rPr>
        <w:t>2</w:t>
      </w:r>
      <w:r w:rsidR="00A45EED">
        <w:rPr>
          <w:rFonts w:ascii="Times New Roman" w:hAnsi="Times New Roman" w:cs="Times New Roman"/>
          <w:sz w:val="28"/>
          <w:szCs w:val="28"/>
        </w:rPr>
        <w:t>0</w:t>
      </w:r>
      <w:r w:rsidR="00A51635" w:rsidRPr="00846C6C">
        <w:rPr>
          <w:rFonts w:ascii="Times New Roman" w:hAnsi="Times New Roman" w:cs="Times New Roman"/>
          <w:sz w:val="28"/>
          <w:szCs w:val="28"/>
        </w:rPr>
        <w:t xml:space="preserve"> настоящего Порядка,</w:t>
      </w:r>
      <w:r w:rsidR="00A51635" w:rsidRPr="00D74DF1">
        <w:rPr>
          <w:rFonts w:ascii="Times New Roman" w:hAnsi="Times New Roman" w:cs="Times New Roman"/>
          <w:sz w:val="28"/>
          <w:szCs w:val="28"/>
        </w:rPr>
        <w:t xml:space="preserve"> если вышеуказанные документы представлены не позднее 25 декабря и работодателем исполнены все условия, предусмотренные </w:t>
      </w:r>
      <w:r w:rsidR="00A51635" w:rsidRPr="00D74DF1">
        <w:rPr>
          <w:rFonts w:ascii="Times New Roman" w:hAnsi="Times New Roman" w:cs="Times New Roman"/>
          <w:sz w:val="28"/>
          <w:szCs w:val="28"/>
        </w:rPr>
        <w:lastRenderedPageBreak/>
        <w:t>настоящим Порядком и договором.</w:t>
      </w:r>
    </w:p>
    <w:p w:rsidR="00A51635" w:rsidRDefault="00A51635" w:rsidP="00BA64C1">
      <w:pPr>
        <w:widowControl w:val="0"/>
        <w:autoSpaceDE w:val="0"/>
        <w:autoSpaceDN w:val="0"/>
        <w:spacing w:after="0" w:line="240" w:lineRule="auto"/>
        <w:ind w:firstLine="709"/>
        <w:jc w:val="both"/>
        <w:rPr>
          <w:rFonts w:ascii="Times New Roman" w:hAnsi="Times New Roman" w:cs="Times New Roman"/>
          <w:sz w:val="28"/>
          <w:szCs w:val="28"/>
        </w:rPr>
      </w:pPr>
    </w:p>
    <w:p w:rsidR="003B4B80" w:rsidRDefault="0021707C" w:rsidP="0061743B">
      <w:pPr>
        <w:widowControl w:val="0"/>
        <w:autoSpaceDE w:val="0"/>
        <w:autoSpaceDN w:val="0"/>
        <w:spacing w:after="0" w:line="240" w:lineRule="auto"/>
        <w:jc w:val="center"/>
        <w:rPr>
          <w:rFonts w:ascii="Times New Roman" w:hAnsi="Times New Roman" w:cs="Times New Roman"/>
          <w:sz w:val="28"/>
          <w:szCs w:val="28"/>
        </w:rPr>
      </w:pPr>
      <w:r w:rsidRPr="0021707C">
        <w:rPr>
          <w:rFonts w:ascii="Times New Roman" w:hAnsi="Times New Roman" w:cs="Times New Roman"/>
          <w:sz w:val="28"/>
          <w:szCs w:val="28"/>
        </w:rPr>
        <w:t xml:space="preserve">III. Порядок финансирования расходов </w:t>
      </w:r>
      <w:r w:rsidR="00A51635">
        <w:rPr>
          <w:rFonts w:ascii="Times New Roman" w:hAnsi="Times New Roman" w:cs="Times New Roman"/>
          <w:sz w:val="28"/>
          <w:szCs w:val="28"/>
        </w:rPr>
        <w:t>на</w:t>
      </w:r>
      <w:r w:rsidRPr="0021707C">
        <w:rPr>
          <w:rFonts w:ascii="Times New Roman" w:hAnsi="Times New Roman" w:cs="Times New Roman"/>
          <w:sz w:val="28"/>
          <w:szCs w:val="28"/>
        </w:rPr>
        <w:t xml:space="preserve"> компенсаци</w:t>
      </w:r>
      <w:r w:rsidR="00A51635">
        <w:rPr>
          <w:rFonts w:ascii="Times New Roman" w:hAnsi="Times New Roman" w:cs="Times New Roman"/>
          <w:sz w:val="28"/>
          <w:szCs w:val="28"/>
        </w:rPr>
        <w:t>ю</w:t>
      </w:r>
      <w:r w:rsidR="00C94B56">
        <w:rPr>
          <w:rFonts w:ascii="Times New Roman" w:hAnsi="Times New Roman" w:cs="Times New Roman"/>
          <w:sz w:val="28"/>
          <w:szCs w:val="28"/>
        </w:rPr>
        <w:t xml:space="preserve"> </w:t>
      </w:r>
      <w:r w:rsidRPr="0021707C">
        <w:rPr>
          <w:rFonts w:ascii="Times New Roman" w:hAnsi="Times New Roman" w:cs="Times New Roman"/>
          <w:sz w:val="28"/>
          <w:szCs w:val="28"/>
        </w:rPr>
        <w:t xml:space="preserve">работодателю части </w:t>
      </w:r>
    </w:p>
    <w:p w:rsidR="003B4B80" w:rsidRDefault="0021707C" w:rsidP="0061743B">
      <w:pPr>
        <w:widowControl w:val="0"/>
        <w:autoSpaceDE w:val="0"/>
        <w:autoSpaceDN w:val="0"/>
        <w:spacing w:after="0" w:line="240" w:lineRule="auto"/>
        <w:jc w:val="center"/>
        <w:rPr>
          <w:rFonts w:ascii="Times New Roman" w:hAnsi="Times New Roman" w:cs="Times New Roman"/>
          <w:sz w:val="28"/>
          <w:szCs w:val="28"/>
        </w:rPr>
      </w:pPr>
      <w:r w:rsidRPr="0021707C">
        <w:rPr>
          <w:rFonts w:ascii="Times New Roman" w:hAnsi="Times New Roman" w:cs="Times New Roman"/>
          <w:sz w:val="28"/>
          <w:szCs w:val="28"/>
        </w:rPr>
        <w:t>затрат по оплате труда временно</w:t>
      </w:r>
      <w:r w:rsidR="00C94B56">
        <w:rPr>
          <w:rFonts w:ascii="Times New Roman" w:hAnsi="Times New Roman" w:cs="Times New Roman"/>
          <w:sz w:val="28"/>
          <w:szCs w:val="28"/>
        </w:rPr>
        <w:t xml:space="preserve"> </w:t>
      </w:r>
      <w:r w:rsidRPr="0021707C">
        <w:rPr>
          <w:rFonts w:ascii="Times New Roman" w:hAnsi="Times New Roman" w:cs="Times New Roman"/>
          <w:sz w:val="28"/>
          <w:szCs w:val="28"/>
        </w:rPr>
        <w:t xml:space="preserve">трудоустроенных граждан из числа </w:t>
      </w:r>
    </w:p>
    <w:p w:rsidR="0021707C" w:rsidRDefault="0021707C" w:rsidP="0061743B">
      <w:pPr>
        <w:widowControl w:val="0"/>
        <w:autoSpaceDE w:val="0"/>
        <w:autoSpaceDN w:val="0"/>
        <w:spacing w:after="0" w:line="240" w:lineRule="auto"/>
        <w:jc w:val="center"/>
        <w:rPr>
          <w:rFonts w:ascii="Times New Roman" w:hAnsi="Times New Roman" w:cs="Times New Roman"/>
          <w:sz w:val="28"/>
          <w:szCs w:val="28"/>
        </w:rPr>
      </w:pPr>
      <w:r w:rsidRPr="0021707C">
        <w:rPr>
          <w:rFonts w:ascii="Times New Roman" w:hAnsi="Times New Roman" w:cs="Times New Roman"/>
          <w:sz w:val="28"/>
          <w:szCs w:val="28"/>
        </w:rPr>
        <w:t>работников организаций,</w:t>
      </w:r>
      <w:r w:rsidR="00C94B56">
        <w:rPr>
          <w:rFonts w:ascii="Times New Roman" w:hAnsi="Times New Roman" w:cs="Times New Roman"/>
          <w:sz w:val="28"/>
          <w:szCs w:val="28"/>
        </w:rPr>
        <w:t xml:space="preserve"> </w:t>
      </w:r>
      <w:r w:rsidRPr="0021707C">
        <w:rPr>
          <w:rFonts w:ascii="Times New Roman" w:hAnsi="Times New Roman" w:cs="Times New Roman"/>
          <w:sz w:val="28"/>
          <w:szCs w:val="28"/>
        </w:rPr>
        <w:t>находящихся под риском увольнения</w:t>
      </w:r>
    </w:p>
    <w:p w:rsidR="00C94B56" w:rsidRPr="0021707C" w:rsidRDefault="00C94B56" w:rsidP="0021707C">
      <w:pPr>
        <w:widowControl w:val="0"/>
        <w:autoSpaceDE w:val="0"/>
        <w:autoSpaceDN w:val="0"/>
        <w:spacing w:after="0" w:line="240" w:lineRule="auto"/>
        <w:ind w:firstLine="709"/>
        <w:jc w:val="both"/>
        <w:rPr>
          <w:rFonts w:ascii="Times New Roman" w:hAnsi="Times New Roman" w:cs="Times New Roman"/>
          <w:sz w:val="28"/>
          <w:szCs w:val="28"/>
        </w:rPr>
      </w:pP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1</w:t>
      </w:r>
      <w:r w:rsidR="00A45EED">
        <w:rPr>
          <w:rFonts w:ascii="Times New Roman" w:hAnsi="Times New Roman" w:cs="Times New Roman"/>
          <w:sz w:val="28"/>
          <w:szCs w:val="28"/>
        </w:rPr>
        <w:t>5</w:t>
      </w:r>
      <w:r w:rsidRPr="0021707C">
        <w:rPr>
          <w:rFonts w:ascii="Times New Roman" w:hAnsi="Times New Roman" w:cs="Times New Roman"/>
          <w:sz w:val="28"/>
          <w:szCs w:val="28"/>
        </w:rPr>
        <w:t xml:space="preserve">. </w:t>
      </w:r>
      <w:proofErr w:type="gramStart"/>
      <w:r w:rsidRPr="0021707C">
        <w:rPr>
          <w:rFonts w:ascii="Times New Roman" w:hAnsi="Times New Roman" w:cs="Times New Roman"/>
          <w:sz w:val="28"/>
          <w:szCs w:val="28"/>
        </w:rPr>
        <w:t xml:space="preserve">Финансирование расходов </w:t>
      </w:r>
      <w:r w:rsidR="00D35CCE">
        <w:rPr>
          <w:rFonts w:ascii="Times New Roman" w:hAnsi="Times New Roman" w:cs="Times New Roman"/>
          <w:sz w:val="28"/>
          <w:szCs w:val="28"/>
        </w:rPr>
        <w:t>на</w:t>
      </w:r>
      <w:r w:rsidRPr="0021707C">
        <w:rPr>
          <w:rFonts w:ascii="Times New Roman" w:hAnsi="Times New Roman" w:cs="Times New Roman"/>
          <w:sz w:val="28"/>
          <w:szCs w:val="28"/>
        </w:rPr>
        <w:t xml:space="preserve"> компенсаци</w:t>
      </w:r>
      <w:r w:rsidR="00D35CCE">
        <w:rPr>
          <w:rFonts w:ascii="Times New Roman" w:hAnsi="Times New Roman" w:cs="Times New Roman"/>
          <w:sz w:val="28"/>
          <w:szCs w:val="28"/>
        </w:rPr>
        <w:t>ю</w:t>
      </w:r>
      <w:r w:rsidRPr="0021707C">
        <w:rPr>
          <w:rFonts w:ascii="Times New Roman" w:hAnsi="Times New Roman" w:cs="Times New Roman"/>
          <w:sz w:val="28"/>
          <w:szCs w:val="28"/>
        </w:rPr>
        <w:t xml:space="preserve"> работодателю части затрат по оплате труда временно трудоустроенных граждан из числа работников организаций, находящихся под риском увольнения, осуществляется за счет субсидий из федерального бюджета бюджету Республики Татарстан на реализацию дополнительных мероприятий в сфере занятости населения, направленных на снижение напряженности на рынке труда Республики Татарстан, предоставляемых в соответствии с постановлением Правительства Российской Федерации, и средств бюджета Республики</w:t>
      </w:r>
      <w:proofErr w:type="gramEnd"/>
      <w:r w:rsidRPr="0021707C">
        <w:rPr>
          <w:rFonts w:ascii="Times New Roman" w:hAnsi="Times New Roman" w:cs="Times New Roman"/>
          <w:sz w:val="28"/>
          <w:szCs w:val="28"/>
        </w:rPr>
        <w:t xml:space="preserve"> Татарстан.</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1</w:t>
      </w:r>
      <w:r w:rsidR="00A45EED">
        <w:rPr>
          <w:rFonts w:ascii="Times New Roman" w:hAnsi="Times New Roman" w:cs="Times New Roman"/>
          <w:sz w:val="28"/>
          <w:szCs w:val="28"/>
        </w:rPr>
        <w:t>6</w:t>
      </w:r>
      <w:r w:rsidRPr="0021707C">
        <w:rPr>
          <w:rFonts w:ascii="Times New Roman" w:hAnsi="Times New Roman" w:cs="Times New Roman"/>
          <w:sz w:val="28"/>
          <w:szCs w:val="28"/>
        </w:rPr>
        <w:t xml:space="preserve">. Министерство финансов Республики Татарстан в </w:t>
      </w:r>
      <w:r w:rsidRPr="00A45EED">
        <w:rPr>
          <w:rFonts w:ascii="Times New Roman" w:hAnsi="Times New Roman" w:cs="Times New Roman"/>
          <w:sz w:val="28"/>
          <w:szCs w:val="28"/>
        </w:rPr>
        <w:t>15-дневный</w:t>
      </w:r>
      <w:r w:rsidRPr="0021707C">
        <w:rPr>
          <w:rFonts w:ascii="Times New Roman" w:hAnsi="Times New Roman" w:cs="Times New Roman"/>
          <w:sz w:val="28"/>
          <w:szCs w:val="28"/>
        </w:rPr>
        <w:t xml:space="preserve"> срок, исчисляемый в рабочих днях, после получения информации из Управления Федерального казначейства по Республике Татарстан (далее - Управление Федерального казначейства) о поступлении средств из федерального бюджета представляет в Управление Федерального казначейства расходное расписание на перечисление средств Министерству с лицевого счета Министерства финансов Республики Татарстан.</w:t>
      </w:r>
    </w:p>
    <w:p w:rsidR="00DB2608" w:rsidRPr="0021707C" w:rsidRDefault="0021707C" w:rsidP="00DB2608">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1</w:t>
      </w:r>
      <w:r w:rsidR="00A45EED">
        <w:rPr>
          <w:rFonts w:ascii="Times New Roman" w:hAnsi="Times New Roman" w:cs="Times New Roman"/>
          <w:sz w:val="28"/>
          <w:szCs w:val="28"/>
        </w:rPr>
        <w:t>7</w:t>
      </w:r>
      <w:r w:rsidRPr="0021707C">
        <w:rPr>
          <w:rFonts w:ascii="Times New Roman" w:hAnsi="Times New Roman" w:cs="Times New Roman"/>
          <w:sz w:val="28"/>
          <w:szCs w:val="28"/>
        </w:rPr>
        <w:t xml:space="preserve">. </w:t>
      </w:r>
      <w:r w:rsidR="00DB2608" w:rsidRPr="0021707C">
        <w:rPr>
          <w:rFonts w:ascii="Times New Roman" w:hAnsi="Times New Roman" w:cs="Times New Roman"/>
          <w:sz w:val="28"/>
          <w:szCs w:val="28"/>
        </w:rPr>
        <w:t xml:space="preserve">Министерство на основании выписки от Управления Федерального казначейства о поступлении средств </w:t>
      </w:r>
      <w:r w:rsidR="00DB2608">
        <w:rPr>
          <w:rFonts w:ascii="Times New Roman" w:hAnsi="Times New Roman" w:cs="Times New Roman"/>
          <w:sz w:val="28"/>
          <w:szCs w:val="28"/>
        </w:rPr>
        <w:t xml:space="preserve">федерального бюджета </w:t>
      </w:r>
      <w:r w:rsidR="00DB2608" w:rsidRPr="0021707C">
        <w:rPr>
          <w:rFonts w:ascii="Times New Roman" w:hAnsi="Times New Roman" w:cs="Times New Roman"/>
          <w:sz w:val="28"/>
          <w:szCs w:val="28"/>
        </w:rPr>
        <w:t xml:space="preserve">на лицевой счет Министерства </w:t>
      </w:r>
      <w:r w:rsidR="00DB2608">
        <w:rPr>
          <w:rFonts w:ascii="Times New Roman" w:hAnsi="Times New Roman" w:cs="Times New Roman"/>
          <w:sz w:val="28"/>
          <w:szCs w:val="28"/>
        </w:rPr>
        <w:t xml:space="preserve">в 5-дневный срок, </w:t>
      </w:r>
      <w:r w:rsidR="00DB2608" w:rsidRPr="0021707C">
        <w:rPr>
          <w:rFonts w:ascii="Times New Roman" w:hAnsi="Times New Roman" w:cs="Times New Roman"/>
          <w:sz w:val="28"/>
          <w:szCs w:val="28"/>
        </w:rPr>
        <w:t>исчисляемый в рабочих днях</w:t>
      </w:r>
      <w:r w:rsidR="00DB2608">
        <w:rPr>
          <w:rFonts w:ascii="Times New Roman" w:hAnsi="Times New Roman" w:cs="Times New Roman"/>
          <w:sz w:val="28"/>
          <w:szCs w:val="28"/>
        </w:rPr>
        <w:t xml:space="preserve">, </w:t>
      </w:r>
      <w:r w:rsidR="008A12BD">
        <w:rPr>
          <w:rFonts w:ascii="Times New Roman" w:hAnsi="Times New Roman" w:cs="Times New Roman"/>
          <w:sz w:val="28"/>
          <w:szCs w:val="28"/>
        </w:rPr>
        <w:t xml:space="preserve">со дня ее поступления </w:t>
      </w:r>
      <w:r w:rsidR="00DB2608" w:rsidRPr="0021707C">
        <w:rPr>
          <w:rFonts w:ascii="Times New Roman" w:hAnsi="Times New Roman" w:cs="Times New Roman"/>
          <w:sz w:val="28"/>
          <w:szCs w:val="28"/>
        </w:rPr>
        <w:t>перечисляет денежные средства в соответствии с установленными Министерством лимитами на счета центров занятости.</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1</w:t>
      </w:r>
      <w:r w:rsidR="00A45EED">
        <w:rPr>
          <w:rFonts w:ascii="Times New Roman" w:hAnsi="Times New Roman" w:cs="Times New Roman"/>
          <w:sz w:val="28"/>
          <w:szCs w:val="28"/>
        </w:rPr>
        <w:t>8</w:t>
      </w:r>
      <w:r w:rsidRPr="0021707C">
        <w:rPr>
          <w:rFonts w:ascii="Times New Roman" w:hAnsi="Times New Roman" w:cs="Times New Roman"/>
          <w:sz w:val="28"/>
          <w:szCs w:val="28"/>
        </w:rPr>
        <w:t xml:space="preserve">. Финансирование расходов </w:t>
      </w:r>
      <w:r w:rsidR="008A12BD">
        <w:rPr>
          <w:rFonts w:ascii="Times New Roman" w:hAnsi="Times New Roman" w:cs="Times New Roman"/>
          <w:sz w:val="28"/>
          <w:szCs w:val="28"/>
        </w:rPr>
        <w:t>на</w:t>
      </w:r>
      <w:r w:rsidRPr="0021707C">
        <w:rPr>
          <w:rFonts w:ascii="Times New Roman" w:hAnsi="Times New Roman" w:cs="Times New Roman"/>
          <w:sz w:val="28"/>
          <w:szCs w:val="28"/>
        </w:rPr>
        <w:t xml:space="preserve"> компенсаци</w:t>
      </w:r>
      <w:r w:rsidR="008A12BD">
        <w:rPr>
          <w:rFonts w:ascii="Times New Roman" w:hAnsi="Times New Roman" w:cs="Times New Roman"/>
          <w:sz w:val="28"/>
          <w:szCs w:val="28"/>
        </w:rPr>
        <w:t>ю</w:t>
      </w:r>
      <w:r w:rsidRPr="0021707C">
        <w:rPr>
          <w:rFonts w:ascii="Times New Roman" w:hAnsi="Times New Roman" w:cs="Times New Roman"/>
          <w:sz w:val="28"/>
          <w:szCs w:val="28"/>
        </w:rPr>
        <w:t xml:space="preserve"> работодателю части затрат по оплате труда временно трудоустроенных граждан из числа работников организаций, находящихся под риском увольнения, за счет средств бюджета Республики Татарстан осуществляется Министерством в соответствии с предусмотренными в бюджете Республики Татарстан на соответствующий финансовый год и плановый период объемами средств на данные цели.</w:t>
      </w:r>
    </w:p>
    <w:p w:rsidR="00D35CCE" w:rsidRPr="0021707C" w:rsidRDefault="00A45EED" w:rsidP="00D35CCE">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21707C" w:rsidRPr="0021707C">
        <w:rPr>
          <w:rFonts w:ascii="Times New Roman" w:hAnsi="Times New Roman" w:cs="Times New Roman"/>
          <w:sz w:val="28"/>
          <w:szCs w:val="28"/>
        </w:rPr>
        <w:t xml:space="preserve">. </w:t>
      </w:r>
      <w:r w:rsidR="00D35CCE" w:rsidRPr="00DE1264">
        <w:rPr>
          <w:rFonts w:ascii="Times New Roman" w:hAnsi="Times New Roman" w:cs="Times New Roman"/>
          <w:sz w:val="28"/>
          <w:szCs w:val="28"/>
        </w:rPr>
        <w:t>Министерство в пределах средств, предусмотренных в бюджете Республики Татарстан на соответствующий финансовый год и плановый период, в 5-дневный срок, исчисляемый в рабочих днях, с</w:t>
      </w:r>
      <w:r w:rsidR="008A12BD">
        <w:rPr>
          <w:rFonts w:ascii="Times New Roman" w:hAnsi="Times New Roman" w:cs="Times New Roman"/>
          <w:sz w:val="28"/>
          <w:szCs w:val="28"/>
        </w:rPr>
        <w:t xml:space="preserve">о дня </w:t>
      </w:r>
      <w:bookmarkStart w:id="2" w:name="_GoBack"/>
      <w:bookmarkEnd w:id="2"/>
      <w:r w:rsidR="00D35CCE" w:rsidRPr="00DE1264">
        <w:rPr>
          <w:rFonts w:ascii="Times New Roman" w:hAnsi="Times New Roman" w:cs="Times New Roman"/>
          <w:sz w:val="28"/>
          <w:szCs w:val="28"/>
        </w:rPr>
        <w:t>поступления средств на счет</w:t>
      </w:r>
      <w:r w:rsidR="00D35CCE">
        <w:rPr>
          <w:rFonts w:ascii="Times New Roman" w:hAnsi="Times New Roman" w:cs="Times New Roman"/>
          <w:sz w:val="28"/>
          <w:szCs w:val="28"/>
        </w:rPr>
        <w:t>,</w:t>
      </w:r>
      <w:r w:rsidR="00D35CCE" w:rsidRPr="00DE1264">
        <w:rPr>
          <w:rFonts w:ascii="Times New Roman" w:hAnsi="Times New Roman" w:cs="Times New Roman"/>
          <w:sz w:val="28"/>
          <w:szCs w:val="28"/>
        </w:rPr>
        <w:t xml:space="preserve"> открытый в Департаменте </w:t>
      </w:r>
      <w:r w:rsidR="0073354C">
        <w:rPr>
          <w:rFonts w:ascii="Times New Roman" w:hAnsi="Times New Roman" w:cs="Times New Roman"/>
          <w:sz w:val="28"/>
          <w:szCs w:val="28"/>
        </w:rPr>
        <w:t>к</w:t>
      </w:r>
      <w:r w:rsidR="00D35CCE" w:rsidRPr="00DE1264">
        <w:rPr>
          <w:rFonts w:ascii="Times New Roman" w:hAnsi="Times New Roman" w:cs="Times New Roman"/>
          <w:sz w:val="28"/>
          <w:szCs w:val="28"/>
        </w:rPr>
        <w:t>азначейства Республики Татарстан</w:t>
      </w:r>
      <w:r w:rsidR="00D35CCE">
        <w:rPr>
          <w:rFonts w:ascii="Times New Roman" w:hAnsi="Times New Roman" w:cs="Times New Roman"/>
          <w:sz w:val="28"/>
          <w:szCs w:val="28"/>
        </w:rPr>
        <w:t>,</w:t>
      </w:r>
      <w:r w:rsidR="00D35CCE" w:rsidRPr="00DE1264">
        <w:rPr>
          <w:rFonts w:ascii="Times New Roman" w:hAnsi="Times New Roman" w:cs="Times New Roman"/>
          <w:sz w:val="28"/>
          <w:szCs w:val="28"/>
        </w:rPr>
        <w:t xml:space="preserve"> перечисляет денежные средства в соответствии с установленными Министерством лимитами на счета центров занятости.</w:t>
      </w:r>
    </w:p>
    <w:p w:rsidR="0021707C" w:rsidRDefault="00A51635" w:rsidP="0021707C">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45EED">
        <w:rPr>
          <w:rFonts w:ascii="Times New Roman" w:hAnsi="Times New Roman" w:cs="Times New Roman"/>
          <w:sz w:val="28"/>
          <w:szCs w:val="28"/>
        </w:rPr>
        <w:t>0</w:t>
      </w:r>
      <w:r w:rsidR="0021707C" w:rsidRPr="0021707C">
        <w:rPr>
          <w:rFonts w:ascii="Times New Roman" w:hAnsi="Times New Roman" w:cs="Times New Roman"/>
          <w:sz w:val="28"/>
          <w:szCs w:val="28"/>
        </w:rPr>
        <w:t xml:space="preserve">. Центры занятости в </w:t>
      </w:r>
      <w:r w:rsidR="0021707C" w:rsidRPr="00A45EED">
        <w:rPr>
          <w:rFonts w:ascii="Times New Roman" w:hAnsi="Times New Roman" w:cs="Times New Roman"/>
          <w:sz w:val="28"/>
          <w:szCs w:val="28"/>
        </w:rPr>
        <w:t>7-дневный</w:t>
      </w:r>
      <w:r w:rsidR="0021707C" w:rsidRPr="0021707C">
        <w:rPr>
          <w:rFonts w:ascii="Times New Roman" w:hAnsi="Times New Roman" w:cs="Times New Roman"/>
          <w:sz w:val="28"/>
          <w:szCs w:val="28"/>
        </w:rPr>
        <w:t xml:space="preserve"> срок, исчисляемый в рабочих днях, после поступления средств на их счета перечисляют на счета работодателей поступившие средства на условиях, предусмотренных </w:t>
      </w:r>
      <w:r w:rsidR="0045046A">
        <w:rPr>
          <w:rFonts w:ascii="Times New Roman" w:hAnsi="Times New Roman" w:cs="Times New Roman"/>
          <w:sz w:val="28"/>
          <w:szCs w:val="28"/>
        </w:rPr>
        <w:t xml:space="preserve">настоящим </w:t>
      </w:r>
      <w:r w:rsidR="0021707C" w:rsidRPr="0021707C">
        <w:rPr>
          <w:rFonts w:ascii="Times New Roman" w:hAnsi="Times New Roman" w:cs="Times New Roman"/>
          <w:sz w:val="28"/>
          <w:szCs w:val="28"/>
        </w:rPr>
        <w:t>Порядком и договором.</w:t>
      </w:r>
    </w:p>
    <w:p w:rsidR="00A51635" w:rsidRDefault="00A51635" w:rsidP="00A51635">
      <w:pPr>
        <w:widowControl w:val="0"/>
        <w:autoSpaceDE w:val="0"/>
        <w:autoSpaceDN w:val="0"/>
        <w:spacing w:after="0" w:line="240" w:lineRule="auto"/>
        <w:ind w:firstLine="709"/>
        <w:jc w:val="both"/>
        <w:rPr>
          <w:rFonts w:ascii="Times New Roman" w:hAnsi="Times New Roman" w:cs="Times New Roman"/>
          <w:sz w:val="28"/>
          <w:szCs w:val="28"/>
        </w:rPr>
      </w:pPr>
      <w:r w:rsidRPr="00A45EED">
        <w:rPr>
          <w:rFonts w:ascii="Times New Roman" w:hAnsi="Times New Roman" w:cs="Times New Roman"/>
          <w:sz w:val="28"/>
          <w:szCs w:val="28"/>
        </w:rPr>
        <w:t xml:space="preserve">Не использованные в отчетном финансовом году  остатки указанных средств подлежат возврату в доход бюджета Республики Татарстан в случаях, предусмотренных договорами, в течение первых десяти рабочих дней текущего </w:t>
      </w:r>
      <w:r w:rsidRPr="00A45EED">
        <w:rPr>
          <w:rFonts w:ascii="Times New Roman" w:hAnsi="Times New Roman" w:cs="Times New Roman"/>
          <w:sz w:val="28"/>
          <w:szCs w:val="28"/>
        </w:rPr>
        <w:lastRenderedPageBreak/>
        <w:t>финансового года.</w:t>
      </w:r>
    </w:p>
    <w:p w:rsidR="0021707C" w:rsidRPr="0021707C" w:rsidRDefault="00A51635" w:rsidP="0021707C">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45EED">
        <w:rPr>
          <w:rFonts w:ascii="Times New Roman" w:hAnsi="Times New Roman" w:cs="Times New Roman"/>
          <w:sz w:val="28"/>
          <w:szCs w:val="28"/>
        </w:rPr>
        <w:t>1</w:t>
      </w:r>
      <w:r w:rsidR="0021707C" w:rsidRPr="0021707C">
        <w:rPr>
          <w:rFonts w:ascii="Times New Roman" w:hAnsi="Times New Roman" w:cs="Times New Roman"/>
          <w:sz w:val="28"/>
          <w:szCs w:val="28"/>
        </w:rPr>
        <w:t xml:space="preserve">. </w:t>
      </w:r>
      <w:proofErr w:type="gramStart"/>
      <w:r w:rsidR="0021707C" w:rsidRPr="0021707C">
        <w:rPr>
          <w:rFonts w:ascii="Times New Roman" w:hAnsi="Times New Roman" w:cs="Times New Roman"/>
          <w:sz w:val="28"/>
          <w:szCs w:val="28"/>
        </w:rPr>
        <w:t>Министерство ежеквартально не позднее 15-го числа месяца, следующего за отчетным кварталом, представляет в Федеральную службу по труду и занятости и Министерство финансов Республики Татарстан отчет об осуществлении расходов бюджета Республики Татарстан, источником финансового обеспечения которых является субсидия, и о достижении значений целевых показателей результативности предоставления субсидии на временную занятость работников организаций, находящихся под риском увольнения.</w:t>
      </w:r>
      <w:proofErr w:type="gramEnd"/>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bookmarkStart w:id="3" w:name="P83"/>
      <w:bookmarkEnd w:id="3"/>
    </w:p>
    <w:p w:rsidR="0021707C" w:rsidRPr="0021707C" w:rsidRDefault="0021707C" w:rsidP="0061743B">
      <w:pPr>
        <w:widowControl w:val="0"/>
        <w:autoSpaceDE w:val="0"/>
        <w:autoSpaceDN w:val="0"/>
        <w:spacing w:after="0" w:line="240" w:lineRule="auto"/>
        <w:jc w:val="center"/>
        <w:rPr>
          <w:rFonts w:ascii="Times New Roman" w:hAnsi="Times New Roman" w:cs="Times New Roman"/>
          <w:sz w:val="28"/>
          <w:szCs w:val="28"/>
        </w:rPr>
      </w:pPr>
      <w:r w:rsidRPr="0021707C">
        <w:rPr>
          <w:rFonts w:ascii="Times New Roman" w:hAnsi="Times New Roman" w:cs="Times New Roman"/>
          <w:sz w:val="28"/>
          <w:szCs w:val="28"/>
        </w:rPr>
        <w:t>IV. Заключительные положения</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p>
    <w:p w:rsidR="00A51635" w:rsidRDefault="00A51635" w:rsidP="0021707C">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45EED">
        <w:rPr>
          <w:rFonts w:ascii="Times New Roman" w:hAnsi="Times New Roman" w:cs="Times New Roman"/>
          <w:sz w:val="28"/>
          <w:szCs w:val="28"/>
        </w:rPr>
        <w:t>2</w:t>
      </w:r>
      <w:r w:rsidR="0021707C" w:rsidRPr="0021707C">
        <w:rPr>
          <w:rFonts w:ascii="Times New Roman" w:hAnsi="Times New Roman" w:cs="Times New Roman"/>
          <w:sz w:val="28"/>
          <w:szCs w:val="28"/>
        </w:rPr>
        <w:t xml:space="preserve">. </w:t>
      </w:r>
      <w:r w:rsidRPr="00A45EED">
        <w:rPr>
          <w:rFonts w:ascii="Times New Roman" w:hAnsi="Times New Roman" w:cs="Times New Roman"/>
          <w:sz w:val="28"/>
          <w:szCs w:val="28"/>
        </w:rPr>
        <w:t>В соответствии с законодательством</w:t>
      </w:r>
      <w:r>
        <w:rPr>
          <w:rFonts w:ascii="Times New Roman" w:hAnsi="Times New Roman" w:cs="Times New Roman"/>
          <w:sz w:val="28"/>
          <w:szCs w:val="28"/>
        </w:rPr>
        <w:t xml:space="preserve"> </w:t>
      </w:r>
      <w:r w:rsidR="0021707C" w:rsidRPr="0021707C">
        <w:rPr>
          <w:rFonts w:ascii="Times New Roman" w:hAnsi="Times New Roman" w:cs="Times New Roman"/>
          <w:sz w:val="28"/>
          <w:szCs w:val="28"/>
        </w:rPr>
        <w:t xml:space="preserve">Министерство и Министерство финансов Республики Татарстан осуществляют проверку соблюдения условий, целей и порядка предоставления бюджетных средств, выделенных на компенсацию работодателю части затрат по оплате труда временно трудоустроенных граждан из числа работников организаций, </w:t>
      </w:r>
      <w:r w:rsidR="00BA64C1">
        <w:rPr>
          <w:rFonts w:ascii="Times New Roman" w:hAnsi="Times New Roman" w:cs="Times New Roman"/>
          <w:sz w:val="28"/>
          <w:szCs w:val="28"/>
        </w:rPr>
        <w:t>н</w:t>
      </w:r>
      <w:r w:rsidR="0021707C" w:rsidRPr="0021707C">
        <w:rPr>
          <w:rFonts w:ascii="Times New Roman" w:hAnsi="Times New Roman" w:cs="Times New Roman"/>
          <w:sz w:val="28"/>
          <w:szCs w:val="28"/>
        </w:rPr>
        <w:t>аходящихся под риском увольнения</w:t>
      </w:r>
      <w:r>
        <w:rPr>
          <w:rFonts w:ascii="Times New Roman" w:hAnsi="Times New Roman" w:cs="Times New Roman"/>
          <w:sz w:val="28"/>
          <w:szCs w:val="28"/>
        </w:rPr>
        <w:t>.</w:t>
      </w:r>
      <w:r w:rsidR="0021707C" w:rsidRPr="0021707C">
        <w:rPr>
          <w:rFonts w:ascii="Times New Roman" w:hAnsi="Times New Roman" w:cs="Times New Roman"/>
          <w:sz w:val="28"/>
          <w:szCs w:val="28"/>
        </w:rPr>
        <w:t xml:space="preserve"> </w:t>
      </w:r>
      <w:bookmarkStart w:id="4" w:name="P88"/>
      <w:bookmarkEnd w:id="4"/>
    </w:p>
    <w:p w:rsidR="0021707C" w:rsidRPr="0021707C" w:rsidRDefault="00A51635" w:rsidP="0021707C">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45EED">
        <w:rPr>
          <w:rFonts w:ascii="Times New Roman" w:hAnsi="Times New Roman" w:cs="Times New Roman"/>
          <w:sz w:val="28"/>
          <w:szCs w:val="28"/>
        </w:rPr>
        <w:t>3</w:t>
      </w:r>
      <w:r w:rsidR="0021707C" w:rsidRPr="0021707C">
        <w:rPr>
          <w:rFonts w:ascii="Times New Roman" w:hAnsi="Times New Roman" w:cs="Times New Roman"/>
          <w:sz w:val="28"/>
          <w:szCs w:val="28"/>
        </w:rPr>
        <w:t>. Средства, выделенные на компенсацию работодателю части затрат по оплате труда временно трудоустроенных граждан из числа работников организаций, находящихся под риском увольнения, подлежат возврату в бюджет Республики Татарстан работодателем в 30-дневный срок, исчисляемый в рабочих днях, со дня получения соответствующего требования центра занятости в случаях:</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выявления фактов представления работодателем недостоверных сведений по затратам на компенсацию работодателю части затрат по оплате труда временно трудоустроенных граждан из числа работников организаций, находящихся под риском увольнения;</w:t>
      </w:r>
    </w:p>
    <w:p w:rsidR="0021707C" w:rsidRPr="00A45EED"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 xml:space="preserve">невыполнения условий, предусмотренных </w:t>
      </w:r>
      <w:r w:rsidR="001304A2" w:rsidRPr="00A45EED">
        <w:rPr>
          <w:rFonts w:ascii="Times New Roman" w:hAnsi="Times New Roman" w:cs="Times New Roman"/>
          <w:sz w:val="28"/>
          <w:szCs w:val="28"/>
        </w:rPr>
        <w:t>настоящим Порядком и договором</w:t>
      </w:r>
      <w:r w:rsidRPr="00A45EED">
        <w:rPr>
          <w:rFonts w:ascii="Times New Roman" w:hAnsi="Times New Roman" w:cs="Times New Roman"/>
          <w:sz w:val="28"/>
          <w:szCs w:val="28"/>
        </w:rPr>
        <w:t>.</w:t>
      </w:r>
    </w:p>
    <w:p w:rsidR="001304A2" w:rsidRPr="00C24599" w:rsidRDefault="0021707C" w:rsidP="001304A2">
      <w:pPr>
        <w:widowControl w:val="0"/>
        <w:autoSpaceDE w:val="0"/>
        <w:autoSpaceDN w:val="0"/>
        <w:spacing w:after="0" w:line="240" w:lineRule="auto"/>
        <w:ind w:firstLine="709"/>
        <w:jc w:val="both"/>
        <w:rPr>
          <w:rFonts w:ascii="Times New Roman" w:hAnsi="Times New Roman" w:cs="Times New Roman"/>
          <w:sz w:val="28"/>
          <w:szCs w:val="28"/>
        </w:rPr>
      </w:pPr>
      <w:r w:rsidRPr="00A45EED">
        <w:rPr>
          <w:rFonts w:ascii="Times New Roman" w:hAnsi="Times New Roman" w:cs="Times New Roman"/>
          <w:sz w:val="28"/>
          <w:szCs w:val="28"/>
        </w:rPr>
        <w:t>2</w:t>
      </w:r>
      <w:r w:rsidR="00A45EED" w:rsidRPr="00A45EED">
        <w:rPr>
          <w:rFonts w:ascii="Times New Roman" w:hAnsi="Times New Roman" w:cs="Times New Roman"/>
          <w:sz w:val="28"/>
          <w:szCs w:val="28"/>
        </w:rPr>
        <w:t>4</w:t>
      </w:r>
      <w:r w:rsidRPr="00A45EED">
        <w:rPr>
          <w:rFonts w:ascii="Times New Roman" w:hAnsi="Times New Roman" w:cs="Times New Roman"/>
          <w:sz w:val="28"/>
          <w:szCs w:val="28"/>
        </w:rPr>
        <w:t xml:space="preserve">. </w:t>
      </w:r>
      <w:proofErr w:type="gramStart"/>
      <w:r w:rsidR="001304A2" w:rsidRPr="00A45EED">
        <w:rPr>
          <w:rFonts w:ascii="Times New Roman" w:hAnsi="Times New Roman" w:cs="Times New Roman"/>
          <w:sz w:val="28"/>
          <w:szCs w:val="28"/>
        </w:rPr>
        <w:t>При нарушении работодателем срока добровольного возврата средств, выделенных на компенсацию работодателю части затрат по оплате труда временно трудоустроенных граждан из числа работников организаций, находящихся под риском увольнения, установленного соответственно абзацем вторым пункта 2</w:t>
      </w:r>
      <w:r w:rsidR="00A45EED" w:rsidRPr="00A45EED">
        <w:rPr>
          <w:rFonts w:ascii="Times New Roman" w:hAnsi="Times New Roman" w:cs="Times New Roman"/>
          <w:sz w:val="28"/>
          <w:szCs w:val="28"/>
        </w:rPr>
        <w:t>0</w:t>
      </w:r>
      <w:r w:rsidR="001304A2" w:rsidRPr="00A45EED">
        <w:rPr>
          <w:rFonts w:ascii="Times New Roman" w:hAnsi="Times New Roman" w:cs="Times New Roman"/>
          <w:sz w:val="28"/>
          <w:szCs w:val="28"/>
        </w:rPr>
        <w:t xml:space="preserve">, </w:t>
      </w:r>
      <w:hyperlink w:anchor="P69" w:history="1">
        <w:r w:rsidR="001304A2" w:rsidRPr="00A45EED">
          <w:rPr>
            <w:rFonts w:ascii="Times New Roman" w:hAnsi="Times New Roman" w:cs="Times New Roman"/>
            <w:sz w:val="28"/>
            <w:szCs w:val="28"/>
          </w:rPr>
          <w:t xml:space="preserve">пунктом </w:t>
        </w:r>
      </w:hyperlink>
      <w:r w:rsidR="001304A2" w:rsidRPr="00A45EED">
        <w:rPr>
          <w:rFonts w:ascii="Times New Roman" w:hAnsi="Times New Roman" w:cs="Times New Roman"/>
          <w:sz w:val="28"/>
          <w:szCs w:val="28"/>
        </w:rPr>
        <w:t>2</w:t>
      </w:r>
      <w:r w:rsidR="00A45EED" w:rsidRPr="00A45EED">
        <w:rPr>
          <w:rFonts w:ascii="Times New Roman" w:hAnsi="Times New Roman" w:cs="Times New Roman"/>
          <w:sz w:val="28"/>
          <w:szCs w:val="28"/>
        </w:rPr>
        <w:t>3</w:t>
      </w:r>
      <w:r w:rsidR="001304A2" w:rsidRPr="00A45EED">
        <w:rPr>
          <w:rFonts w:ascii="Times New Roman" w:hAnsi="Times New Roman" w:cs="Times New Roman"/>
          <w:sz w:val="28"/>
          <w:szCs w:val="28"/>
        </w:rPr>
        <w:t xml:space="preserve"> настоящего Порядка, центр занятости в 7-дневный срок, исчисляемый в рабочих днях, со дня окончания указанного срока принимает меры по взысканию указанных средств в бюджет Республики</w:t>
      </w:r>
      <w:proofErr w:type="gramEnd"/>
      <w:r w:rsidR="001304A2" w:rsidRPr="00A45EED">
        <w:rPr>
          <w:rFonts w:ascii="Times New Roman" w:hAnsi="Times New Roman" w:cs="Times New Roman"/>
          <w:sz w:val="28"/>
          <w:szCs w:val="28"/>
        </w:rPr>
        <w:t xml:space="preserve"> Татарстан в </w:t>
      </w:r>
      <w:proofErr w:type="gramStart"/>
      <w:r w:rsidR="001304A2" w:rsidRPr="00A45EED">
        <w:rPr>
          <w:rFonts w:ascii="Times New Roman" w:hAnsi="Times New Roman" w:cs="Times New Roman"/>
          <w:sz w:val="28"/>
          <w:szCs w:val="28"/>
        </w:rPr>
        <w:t>порядке</w:t>
      </w:r>
      <w:proofErr w:type="gramEnd"/>
      <w:r w:rsidR="001304A2" w:rsidRPr="00A45EED">
        <w:rPr>
          <w:rFonts w:ascii="Times New Roman" w:hAnsi="Times New Roman" w:cs="Times New Roman"/>
          <w:sz w:val="28"/>
          <w:szCs w:val="28"/>
        </w:rPr>
        <w:t>, установленном законодательством Российской Федерации.</w:t>
      </w:r>
    </w:p>
    <w:p w:rsidR="001304A2" w:rsidRPr="00B46F1F" w:rsidRDefault="0021707C" w:rsidP="001304A2">
      <w:pPr>
        <w:widowControl w:val="0"/>
        <w:autoSpaceDE w:val="0"/>
        <w:autoSpaceDN w:val="0"/>
        <w:spacing w:after="0" w:line="240" w:lineRule="auto"/>
        <w:ind w:firstLine="709"/>
        <w:jc w:val="both"/>
        <w:rPr>
          <w:rFonts w:ascii="Times New Roman" w:hAnsi="Times New Roman" w:cs="Times New Roman"/>
          <w:sz w:val="28"/>
          <w:szCs w:val="28"/>
        </w:rPr>
      </w:pPr>
      <w:r w:rsidRPr="0021707C">
        <w:rPr>
          <w:rFonts w:ascii="Times New Roman" w:hAnsi="Times New Roman" w:cs="Times New Roman"/>
          <w:sz w:val="28"/>
          <w:szCs w:val="28"/>
        </w:rPr>
        <w:t>2</w:t>
      </w:r>
      <w:r w:rsidR="00A45EED">
        <w:rPr>
          <w:rFonts w:ascii="Times New Roman" w:hAnsi="Times New Roman" w:cs="Times New Roman"/>
          <w:sz w:val="28"/>
          <w:szCs w:val="28"/>
        </w:rPr>
        <w:t>5</w:t>
      </w:r>
      <w:r w:rsidRPr="0021707C">
        <w:rPr>
          <w:rFonts w:ascii="Times New Roman" w:hAnsi="Times New Roman" w:cs="Times New Roman"/>
          <w:sz w:val="28"/>
          <w:szCs w:val="28"/>
        </w:rPr>
        <w:t xml:space="preserve">. </w:t>
      </w:r>
      <w:proofErr w:type="gramStart"/>
      <w:r w:rsidRPr="0021707C">
        <w:rPr>
          <w:rFonts w:ascii="Times New Roman" w:hAnsi="Times New Roman" w:cs="Times New Roman"/>
          <w:sz w:val="28"/>
          <w:szCs w:val="28"/>
        </w:rPr>
        <w:t>Контроль за</w:t>
      </w:r>
      <w:proofErr w:type="gramEnd"/>
      <w:r w:rsidRPr="0021707C">
        <w:rPr>
          <w:rFonts w:ascii="Times New Roman" w:hAnsi="Times New Roman" w:cs="Times New Roman"/>
          <w:sz w:val="28"/>
          <w:szCs w:val="28"/>
        </w:rPr>
        <w:t xml:space="preserve"> целевым использованием бюджетных средств, выделенных на компенсацию работодателю части затрат по оплате труда временно трудоустроенных граждан из числа работников организаций, находящихся под риском увольнения, </w:t>
      </w:r>
      <w:r w:rsidR="001304A2" w:rsidRPr="00C24599">
        <w:rPr>
          <w:rFonts w:ascii="Times New Roman" w:hAnsi="Times New Roman" w:cs="Times New Roman"/>
          <w:sz w:val="28"/>
          <w:szCs w:val="28"/>
        </w:rPr>
        <w:t>осуществляется Мин</w:t>
      </w:r>
      <w:r w:rsidR="001304A2">
        <w:rPr>
          <w:rFonts w:ascii="Times New Roman" w:hAnsi="Times New Roman" w:cs="Times New Roman"/>
          <w:sz w:val="28"/>
          <w:szCs w:val="28"/>
        </w:rPr>
        <w:t xml:space="preserve">истерством и центрами занятости </w:t>
      </w:r>
      <w:r w:rsidR="001304A2" w:rsidRPr="00A45EED">
        <w:rPr>
          <w:rFonts w:ascii="Times New Roman" w:hAnsi="Times New Roman" w:cs="Times New Roman"/>
          <w:sz w:val="28"/>
          <w:szCs w:val="28"/>
        </w:rPr>
        <w:t xml:space="preserve">путем проверки первичных документов, подтверждающих произведенные затраты, проведения проверок с выездом </w:t>
      </w:r>
      <w:r w:rsidR="00EF50D7" w:rsidRPr="00A45EED">
        <w:rPr>
          <w:rFonts w:ascii="Times New Roman" w:hAnsi="Times New Roman" w:cs="Times New Roman"/>
          <w:sz w:val="28"/>
          <w:szCs w:val="28"/>
        </w:rPr>
        <w:t>к работодателю</w:t>
      </w:r>
      <w:r w:rsidR="001304A2" w:rsidRPr="00A45EED">
        <w:rPr>
          <w:rFonts w:ascii="Times New Roman" w:hAnsi="Times New Roman" w:cs="Times New Roman"/>
          <w:sz w:val="28"/>
          <w:szCs w:val="28"/>
        </w:rPr>
        <w:t>.</w:t>
      </w:r>
    </w:p>
    <w:p w:rsidR="0021707C" w:rsidRP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p>
    <w:p w:rsidR="0021707C" w:rsidRDefault="0021707C" w:rsidP="0021707C">
      <w:pPr>
        <w:widowControl w:val="0"/>
        <w:autoSpaceDE w:val="0"/>
        <w:autoSpaceDN w:val="0"/>
        <w:spacing w:after="0" w:line="240" w:lineRule="auto"/>
        <w:ind w:firstLine="709"/>
        <w:jc w:val="both"/>
        <w:rPr>
          <w:rFonts w:ascii="Times New Roman" w:hAnsi="Times New Roman" w:cs="Times New Roman"/>
          <w:sz w:val="28"/>
          <w:szCs w:val="28"/>
        </w:rPr>
      </w:pPr>
    </w:p>
    <w:p w:rsidR="00DB2608" w:rsidRDefault="00DB2608" w:rsidP="0021707C">
      <w:pPr>
        <w:widowControl w:val="0"/>
        <w:autoSpaceDE w:val="0"/>
        <w:autoSpaceDN w:val="0"/>
        <w:spacing w:after="0" w:line="240" w:lineRule="auto"/>
        <w:ind w:firstLine="709"/>
        <w:jc w:val="both"/>
        <w:rPr>
          <w:rFonts w:ascii="Times New Roman" w:hAnsi="Times New Roman" w:cs="Times New Roman"/>
          <w:sz w:val="28"/>
          <w:szCs w:val="28"/>
        </w:rPr>
      </w:pPr>
    </w:p>
    <w:p w:rsidR="0077231B" w:rsidRDefault="0077231B" w:rsidP="0021707C">
      <w:pPr>
        <w:widowControl w:val="0"/>
        <w:autoSpaceDE w:val="0"/>
        <w:autoSpaceDN w:val="0"/>
        <w:spacing w:after="0" w:line="240" w:lineRule="auto"/>
        <w:ind w:firstLine="709"/>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1056"/>
        <w:gridCol w:w="4396"/>
        <w:gridCol w:w="815"/>
      </w:tblGrid>
      <w:tr w:rsidR="00BA64C1" w:rsidTr="00506627">
        <w:tc>
          <w:tcPr>
            <w:tcW w:w="5210" w:type="dxa"/>
            <w:gridSpan w:val="2"/>
          </w:tcPr>
          <w:p w:rsidR="00BA64C1" w:rsidRDefault="00BA64C1" w:rsidP="00895DF1">
            <w:pPr>
              <w:pStyle w:val="ConsPlusTitle"/>
              <w:rPr>
                <w:b w:val="0"/>
              </w:rPr>
            </w:pPr>
          </w:p>
          <w:p w:rsidR="0077231B" w:rsidRDefault="0077231B" w:rsidP="00895DF1">
            <w:pPr>
              <w:pStyle w:val="ConsPlusTitle"/>
              <w:rPr>
                <w:b w:val="0"/>
              </w:rPr>
            </w:pPr>
          </w:p>
          <w:p w:rsidR="00513C06" w:rsidRDefault="00513C06" w:rsidP="00895DF1">
            <w:pPr>
              <w:pStyle w:val="ConsPlusTitle"/>
              <w:rPr>
                <w:b w:val="0"/>
              </w:rPr>
            </w:pPr>
          </w:p>
          <w:p w:rsidR="00BA64C1" w:rsidRDefault="00BA64C1" w:rsidP="00895DF1">
            <w:pPr>
              <w:pStyle w:val="ConsPlusTitle"/>
              <w:rPr>
                <w:b w:val="0"/>
              </w:rPr>
            </w:pPr>
          </w:p>
        </w:tc>
        <w:tc>
          <w:tcPr>
            <w:tcW w:w="5211" w:type="dxa"/>
            <w:gridSpan w:val="2"/>
          </w:tcPr>
          <w:p w:rsidR="00BA64C1" w:rsidRPr="00BA64C1" w:rsidRDefault="00BA64C1" w:rsidP="00A45EED">
            <w:pPr>
              <w:pStyle w:val="ConsPlusTitle"/>
              <w:jc w:val="both"/>
              <w:rPr>
                <w:b w:val="0"/>
                <w:sz w:val="24"/>
                <w:szCs w:val="24"/>
              </w:rPr>
            </w:pPr>
            <w:r w:rsidRPr="00BA64C1">
              <w:rPr>
                <w:b w:val="0"/>
                <w:sz w:val="24"/>
                <w:szCs w:val="24"/>
              </w:rPr>
              <w:t xml:space="preserve">Приложение </w:t>
            </w:r>
          </w:p>
          <w:p w:rsidR="00BA64C1" w:rsidRDefault="00BA64C1" w:rsidP="00A45EED">
            <w:pPr>
              <w:pStyle w:val="ConsPlusTitle"/>
              <w:jc w:val="both"/>
              <w:rPr>
                <w:b w:val="0"/>
              </w:rPr>
            </w:pPr>
            <w:r w:rsidRPr="00BA64C1">
              <w:rPr>
                <w:b w:val="0"/>
                <w:sz w:val="24"/>
                <w:szCs w:val="24"/>
              </w:rPr>
              <w:t xml:space="preserve">к Порядку компенсации работодателю </w:t>
            </w:r>
            <w:r w:rsidR="00DB2608">
              <w:rPr>
                <w:b w:val="0"/>
                <w:sz w:val="24"/>
                <w:szCs w:val="24"/>
              </w:rPr>
              <w:t xml:space="preserve">в         2016 году </w:t>
            </w:r>
            <w:r w:rsidRPr="00BA64C1">
              <w:rPr>
                <w:b w:val="0"/>
                <w:sz w:val="24"/>
                <w:szCs w:val="24"/>
              </w:rPr>
              <w:t>части затрат по оплате труда временно трудоустроенных граждан из числа работников организаций, находящихся под риском увольнения</w:t>
            </w:r>
          </w:p>
        </w:tc>
      </w:tr>
      <w:tr w:rsidR="00465B07" w:rsidTr="00506627">
        <w:trPr>
          <w:gridAfter w:val="1"/>
          <w:wAfter w:w="815" w:type="dxa"/>
        </w:trPr>
        <w:tc>
          <w:tcPr>
            <w:tcW w:w="4154" w:type="dxa"/>
          </w:tcPr>
          <w:p w:rsidR="00465B07" w:rsidRDefault="00465B07" w:rsidP="00514BF5">
            <w:pPr>
              <w:pStyle w:val="a5"/>
              <w:jc w:val="center"/>
              <w:rPr>
                <w:rFonts w:ascii="Times New Roman" w:hAnsi="Times New Roman"/>
                <w:sz w:val="28"/>
              </w:rPr>
            </w:pPr>
            <w:r>
              <w:rPr>
                <w:rFonts w:ascii="Times New Roman" w:hAnsi="Times New Roman"/>
                <w:sz w:val="28"/>
              </w:rPr>
              <w:t xml:space="preserve">        </w:t>
            </w:r>
          </w:p>
        </w:tc>
        <w:tc>
          <w:tcPr>
            <w:tcW w:w="5452" w:type="dxa"/>
            <w:gridSpan w:val="2"/>
          </w:tcPr>
          <w:p w:rsidR="00465B07" w:rsidRDefault="00465B07" w:rsidP="00514BF5">
            <w:pPr>
              <w:pStyle w:val="a5"/>
              <w:jc w:val="right"/>
              <w:rPr>
                <w:rFonts w:ascii="Times New Roman" w:hAnsi="Times New Roman"/>
                <w:sz w:val="28"/>
              </w:rPr>
            </w:pPr>
            <w:r>
              <w:rPr>
                <w:rFonts w:ascii="Times New Roman" w:hAnsi="Times New Roman"/>
                <w:sz w:val="28"/>
              </w:rPr>
              <w:t>Форма</w:t>
            </w:r>
          </w:p>
          <w:p w:rsidR="00465B07" w:rsidRDefault="00465B07" w:rsidP="00514BF5">
            <w:pPr>
              <w:pStyle w:val="a5"/>
              <w:jc w:val="right"/>
              <w:rPr>
                <w:rFonts w:ascii="Times New Roman" w:hAnsi="Times New Roman"/>
                <w:sz w:val="28"/>
              </w:rPr>
            </w:pPr>
          </w:p>
          <w:p w:rsidR="00465B07" w:rsidRDefault="00465B07" w:rsidP="00514BF5">
            <w:pPr>
              <w:pStyle w:val="a5"/>
              <w:ind w:left="77" w:hanging="21"/>
              <w:rPr>
                <w:rFonts w:ascii="Times New Roman" w:hAnsi="Times New Roman"/>
                <w:sz w:val="28"/>
              </w:rPr>
            </w:pPr>
            <w:r>
              <w:rPr>
                <w:rFonts w:ascii="Times New Roman" w:hAnsi="Times New Roman"/>
                <w:sz w:val="28"/>
              </w:rPr>
              <w:t xml:space="preserve">Директору </w:t>
            </w:r>
          </w:p>
          <w:p w:rsidR="00465B07" w:rsidRDefault="00465B07" w:rsidP="00514BF5">
            <w:pPr>
              <w:pStyle w:val="a5"/>
              <w:ind w:left="77" w:hanging="21"/>
              <w:rPr>
                <w:rFonts w:ascii="Times New Roman" w:hAnsi="Times New Roman"/>
                <w:sz w:val="28"/>
              </w:rPr>
            </w:pPr>
            <w:r>
              <w:rPr>
                <w:rFonts w:ascii="Times New Roman" w:hAnsi="Times New Roman"/>
                <w:sz w:val="28"/>
              </w:rPr>
              <w:t>_____________________________________</w:t>
            </w:r>
          </w:p>
          <w:p w:rsidR="00465B07" w:rsidRDefault="00465B07" w:rsidP="00514BF5">
            <w:pPr>
              <w:pStyle w:val="a5"/>
              <w:ind w:left="77" w:hanging="21"/>
              <w:rPr>
                <w:rFonts w:ascii="Times New Roman" w:hAnsi="Times New Roman"/>
                <w:sz w:val="24"/>
                <w:szCs w:val="24"/>
              </w:rPr>
            </w:pPr>
            <w:r>
              <w:rPr>
                <w:rFonts w:ascii="Times New Roman" w:hAnsi="Times New Roman"/>
                <w:sz w:val="24"/>
                <w:szCs w:val="24"/>
              </w:rPr>
              <w:t xml:space="preserve">           </w:t>
            </w:r>
            <w:r w:rsidRPr="00D80E7B">
              <w:rPr>
                <w:rFonts w:ascii="Times New Roman" w:hAnsi="Times New Roman"/>
                <w:sz w:val="24"/>
                <w:szCs w:val="24"/>
              </w:rPr>
              <w:t>(наименование центра занятости)</w:t>
            </w:r>
          </w:p>
          <w:p w:rsidR="00465B07" w:rsidRDefault="00465B07" w:rsidP="00514BF5">
            <w:pPr>
              <w:pStyle w:val="a5"/>
              <w:ind w:left="77" w:hanging="21"/>
              <w:rPr>
                <w:rFonts w:ascii="Times New Roman" w:hAnsi="Times New Roman"/>
                <w:sz w:val="24"/>
                <w:szCs w:val="24"/>
              </w:rPr>
            </w:pPr>
            <w:r>
              <w:rPr>
                <w:rFonts w:ascii="Times New Roman" w:hAnsi="Times New Roman"/>
                <w:sz w:val="24"/>
                <w:szCs w:val="24"/>
              </w:rPr>
              <w:t>___________________________________________</w:t>
            </w:r>
          </w:p>
          <w:p w:rsidR="00465B07" w:rsidRPr="00D80E7B" w:rsidRDefault="00465B07" w:rsidP="00514BF5">
            <w:pPr>
              <w:pStyle w:val="a5"/>
              <w:ind w:left="77" w:hanging="21"/>
              <w:rPr>
                <w:rFonts w:ascii="Times New Roman" w:hAnsi="Times New Roman"/>
                <w:sz w:val="24"/>
                <w:szCs w:val="24"/>
              </w:rPr>
            </w:pPr>
            <w:r>
              <w:rPr>
                <w:rFonts w:ascii="Times New Roman" w:hAnsi="Times New Roman"/>
                <w:sz w:val="24"/>
                <w:szCs w:val="24"/>
              </w:rPr>
              <w:t>___________________________________________</w:t>
            </w:r>
          </w:p>
          <w:p w:rsidR="00465B07" w:rsidRDefault="00465B07" w:rsidP="00514BF5">
            <w:pPr>
              <w:pStyle w:val="a5"/>
              <w:ind w:left="77" w:hanging="21"/>
              <w:rPr>
                <w:rFonts w:ascii="Times New Roman" w:hAnsi="Times New Roman"/>
                <w:sz w:val="28"/>
              </w:rPr>
            </w:pPr>
            <w:r>
              <w:rPr>
                <w:rFonts w:ascii="Times New Roman" w:hAnsi="Times New Roman"/>
                <w:sz w:val="28"/>
              </w:rPr>
              <w:t xml:space="preserve">                (Ф.И.О.  директора)</w:t>
            </w:r>
          </w:p>
        </w:tc>
      </w:tr>
    </w:tbl>
    <w:p w:rsidR="00465B07" w:rsidRDefault="00465B07" w:rsidP="00465B07">
      <w:pPr>
        <w:pStyle w:val="a5"/>
        <w:jc w:val="center"/>
        <w:rPr>
          <w:rFonts w:ascii="Times New Roman" w:hAnsi="Times New Roman"/>
          <w:sz w:val="28"/>
        </w:rPr>
      </w:pPr>
    </w:p>
    <w:p w:rsidR="00465B07" w:rsidRDefault="00465B07" w:rsidP="00465B07">
      <w:pPr>
        <w:pStyle w:val="a5"/>
        <w:jc w:val="center"/>
        <w:rPr>
          <w:rFonts w:ascii="Times New Roman" w:hAnsi="Times New Roman"/>
          <w:sz w:val="28"/>
        </w:rPr>
      </w:pPr>
      <w:r>
        <w:rPr>
          <w:rFonts w:ascii="Times New Roman" w:hAnsi="Times New Roman"/>
          <w:sz w:val="28"/>
        </w:rPr>
        <w:t xml:space="preserve"> Заявка</w:t>
      </w:r>
    </w:p>
    <w:p w:rsidR="00465B07" w:rsidRDefault="00465B07" w:rsidP="00465B07">
      <w:pPr>
        <w:pStyle w:val="a5"/>
        <w:jc w:val="center"/>
        <w:rPr>
          <w:rFonts w:ascii="Times New Roman" w:hAnsi="Times New Roman"/>
          <w:sz w:val="28"/>
        </w:rPr>
      </w:pPr>
      <w:r>
        <w:rPr>
          <w:rFonts w:ascii="Times New Roman" w:hAnsi="Times New Roman"/>
          <w:sz w:val="28"/>
        </w:rPr>
        <w:t>на участие в реализации дополнительных мероприятий в сфере занятости населения, направленных на снижение напряженности на рынке труда Республики Татарстан, по временному трудоустройству граждан из числа работников организаций, на</w:t>
      </w:r>
      <w:r w:rsidR="00DB0BF8">
        <w:rPr>
          <w:rFonts w:ascii="Times New Roman" w:hAnsi="Times New Roman"/>
          <w:sz w:val="28"/>
        </w:rPr>
        <w:t>ходящихся под риском увольнения</w:t>
      </w:r>
    </w:p>
    <w:p w:rsidR="00465B07" w:rsidRDefault="00465B07" w:rsidP="00465B07">
      <w:pPr>
        <w:pStyle w:val="a5"/>
        <w:jc w:val="center"/>
        <w:rPr>
          <w:rFonts w:ascii="Times New Roman" w:hAnsi="Times New Roman"/>
          <w:sz w:val="28"/>
        </w:rPr>
      </w:pPr>
    </w:p>
    <w:p w:rsidR="00DB0BF8" w:rsidRDefault="00DB0BF8" w:rsidP="00465B07">
      <w:pPr>
        <w:pStyle w:val="a5"/>
        <w:jc w:val="center"/>
        <w:rPr>
          <w:rFonts w:ascii="Times New Roman" w:hAnsi="Times New Roman"/>
          <w:sz w:val="28"/>
        </w:rPr>
      </w:pPr>
    </w:p>
    <w:p w:rsidR="00465B07" w:rsidRDefault="00465B07" w:rsidP="00465B07">
      <w:pPr>
        <w:pStyle w:val="a5"/>
        <w:rPr>
          <w:rFonts w:ascii="Times New Roman" w:hAnsi="Times New Roman"/>
          <w:sz w:val="28"/>
        </w:rPr>
      </w:pPr>
      <w:r>
        <w:rPr>
          <w:rFonts w:ascii="Times New Roman" w:hAnsi="Times New Roman"/>
          <w:sz w:val="28"/>
        </w:rPr>
        <w:t>_______________________________________________________________________</w:t>
      </w:r>
    </w:p>
    <w:p w:rsidR="00465B07" w:rsidRPr="00AF78AB" w:rsidRDefault="00465B07" w:rsidP="00465B07">
      <w:pPr>
        <w:pStyle w:val="a5"/>
        <w:jc w:val="center"/>
        <w:rPr>
          <w:rFonts w:ascii="Times New Roman" w:hAnsi="Times New Roman"/>
          <w:sz w:val="24"/>
          <w:szCs w:val="24"/>
        </w:rPr>
      </w:pPr>
      <w:r w:rsidRPr="00AF78AB">
        <w:rPr>
          <w:rFonts w:ascii="Times New Roman" w:hAnsi="Times New Roman"/>
          <w:sz w:val="24"/>
          <w:szCs w:val="24"/>
        </w:rPr>
        <w:t>(полное наименование работодателя)</w:t>
      </w:r>
    </w:p>
    <w:p w:rsidR="00465B07" w:rsidRDefault="00465B07" w:rsidP="00465B07">
      <w:pPr>
        <w:pStyle w:val="a5"/>
        <w:jc w:val="both"/>
        <w:rPr>
          <w:rFonts w:ascii="Times New Roman" w:hAnsi="Times New Roman"/>
          <w:sz w:val="28"/>
          <w:szCs w:val="28"/>
        </w:rPr>
      </w:pPr>
      <w:r>
        <w:rPr>
          <w:rFonts w:ascii="Times New Roman" w:hAnsi="Times New Roman"/>
          <w:sz w:val="28"/>
          <w:szCs w:val="28"/>
        </w:rPr>
        <w:t xml:space="preserve">готово </w:t>
      </w:r>
      <w:r w:rsidRPr="00AF78AB">
        <w:rPr>
          <w:rFonts w:ascii="Times New Roman" w:hAnsi="Times New Roman"/>
          <w:sz w:val="28"/>
          <w:szCs w:val="28"/>
        </w:rPr>
        <w:t>трудоустро</w:t>
      </w:r>
      <w:r>
        <w:rPr>
          <w:rFonts w:ascii="Times New Roman" w:hAnsi="Times New Roman"/>
          <w:sz w:val="28"/>
          <w:szCs w:val="28"/>
        </w:rPr>
        <w:t xml:space="preserve">ить граждан из числа </w:t>
      </w:r>
      <w:r>
        <w:rPr>
          <w:rFonts w:ascii="Times New Roman" w:hAnsi="Times New Roman"/>
          <w:sz w:val="28"/>
        </w:rPr>
        <w:t xml:space="preserve">работников организаций, находящихся под риском увольнения, </w:t>
      </w:r>
      <w:r>
        <w:rPr>
          <w:rFonts w:ascii="Times New Roman" w:hAnsi="Times New Roman"/>
          <w:sz w:val="28"/>
          <w:szCs w:val="28"/>
        </w:rPr>
        <w:t xml:space="preserve">в </w:t>
      </w:r>
      <w:proofErr w:type="gramStart"/>
      <w:r>
        <w:rPr>
          <w:rFonts w:ascii="Times New Roman" w:hAnsi="Times New Roman"/>
          <w:sz w:val="28"/>
          <w:szCs w:val="28"/>
        </w:rPr>
        <w:t>количестве</w:t>
      </w:r>
      <w:proofErr w:type="gramEnd"/>
      <w:r>
        <w:rPr>
          <w:rFonts w:ascii="Times New Roman" w:hAnsi="Times New Roman"/>
          <w:sz w:val="28"/>
          <w:szCs w:val="28"/>
        </w:rPr>
        <w:t xml:space="preserve"> _____ человек.</w:t>
      </w:r>
    </w:p>
    <w:p w:rsidR="00465B07" w:rsidRPr="00AF78AB" w:rsidRDefault="00465B07" w:rsidP="00465B07">
      <w:pPr>
        <w:pStyle w:val="a5"/>
        <w:ind w:firstLine="720"/>
        <w:rPr>
          <w:rFonts w:ascii="Times New Roman" w:hAnsi="Times New Roman"/>
          <w:sz w:val="24"/>
          <w:szCs w:val="24"/>
        </w:rPr>
      </w:pPr>
      <w:r>
        <w:rPr>
          <w:rFonts w:ascii="Times New Roman" w:hAnsi="Times New Roman"/>
          <w:sz w:val="28"/>
          <w:szCs w:val="28"/>
        </w:rPr>
        <w:t>Основные характеристики и условия труда по предлагаемым рабочим местам:</w:t>
      </w:r>
    </w:p>
    <w:tbl>
      <w:tblPr>
        <w:tblW w:w="96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3969"/>
        <w:gridCol w:w="3357"/>
        <w:gridCol w:w="1697"/>
      </w:tblGrid>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w:t>
            </w:r>
          </w:p>
          <w:p w:rsidR="00465B07" w:rsidRDefault="00465B07" w:rsidP="00514BF5">
            <w:pPr>
              <w:pStyle w:val="a5"/>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lang w:val="en-US"/>
              </w:rPr>
              <w:t>/</w:t>
            </w:r>
            <w:r>
              <w:rPr>
                <w:rFonts w:ascii="Times New Roman" w:hAnsi="Times New Roman"/>
                <w:sz w:val="24"/>
              </w:rPr>
              <w:t>п</w:t>
            </w:r>
          </w:p>
        </w:tc>
        <w:tc>
          <w:tcPr>
            <w:tcW w:w="3969" w:type="dxa"/>
          </w:tcPr>
          <w:p w:rsidR="00465B07" w:rsidRDefault="00465B07" w:rsidP="00514BF5">
            <w:pPr>
              <w:pStyle w:val="a5"/>
              <w:jc w:val="center"/>
              <w:rPr>
                <w:rFonts w:ascii="Times New Roman" w:hAnsi="Times New Roman"/>
                <w:sz w:val="24"/>
              </w:rPr>
            </w:pPr>
          </w:p>
        </w:tc>
        <w:tc>
          <w:tcPr>
            <w:tcW w:w="3357" w:type="dxa"/>
          </w:tcPr>
          <w:p w:rsidR="00465B07" w:rsidRDefault="00465B07" w:rsidP="00514BF5">
            <w:pPr>
              <w:pStyle w:val="a5"/>
              <w:jc w:val="center"/>
              <w:rPr>
                <w:rFonts w:ascii="Times New Roman" w:hAnsi="Times New Roman"/>
                <w:sz w:val="24"/>
              </w:rPr>
            </w:pPr>
            <w:r>
              <w:rPr>
                <w:rFonts w:ascii="Times New Roman" w:hAnsi="Times New Roman"/>
                <w:sz w:val="24"/>
              </w:rPr>
              <w:t xml:space="preserve">Сведения о рабочих местах </w:t>
            </w:r>
          </w:p>
        </w:tc>
        <w:tc>
          <w:tcPr>
            <w:tcW w:w="1697" w:type="dxa"/>
          </w:tcPr>
          <w:p w:rsidR="00465B07" w:rsidRDefault="00465B07" w:rsidP="00514BF5">
            <w:pPr>
              <w:pStyle w:val="a5"/>
              <w:jc w:val="center"/>
              <w:rPr>
                <w:rFonts w:ascii="Times New Roman" w:hAnsi="Times New Roman"/>
                <w:sz w:val="24"/>
              </w:rPr>
            </w:pPr>
            <w:r>
              <w:rPr>
                <w:rFonts w:ascii="Times New Roman" w:hAnsi="Times New Roman"/>
                <w:sz w:val="24"/>
              </w:rPr>
              <w:t>Примечания</w:t>
            </w: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1.</w:t>
            </w:r>
          </w:p>
        </w:tc>
        <w:tc>
          <w:tcPr>
            <w:tcW w:w="3969" w:type="dxa"/>
          </w:tcPr>
          <w:p w:rsidR="00465B07" w:rsidRDefault="00465B07" w:rsidP="00514BF5">
            <w:pPr>
              <w:pStyle w:val="a5"/>
              <w:rPr>
                <w:rFonts w:ascii="Times New Roman" w:hAnsi="Times New Roman"/>
                <w:sz w:val="24"/>
              </w:rPr>
            </w:pPr>
            <w:r>
              <w:rPr>
                <w:rFonts w:ascii="Times New Roman" w:hAnsi="Times New Roman"/>
                <w:sz w:val="24"/>
              </w:rPr>
              <w:t>Виды и характер работ</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2.</w:t>
            </w:r>
          </w:p>
        </w:tc>
        <w:tc>
          <w:tcPr>
            <w:tcW w:w="3969" w:type="dxa"/>
          </w:tcPr>
          <w:p w:rsidR="00465B07" w:rsidRPr="004D36DF" w:rsidRDefault="00465B07" w:rsidP="00514BF5">
            <w:pPr>
              <w:pStyle w:val="a5"/>
              <w:rPr>
                <w:rFonts w:ascii="Times New Roman" w:hAnsi="Times New Roman"/>
                <w:sz w:val="24"/>
              </w:rPr>
            </w:pPr>
            <w:r>
              <w:rPr>
                <w:rFonts w:ascii="Times New Roman" w:hAnsi="Times New Roman"/>
                <w:sz w:val="24"/>
              </w:rPr>
              <w:t xml:space="preserve">Количество создаваемых </w:t>
            </w:r>
            <w:r w:rsidRPr="004D36DF">
              <w:rPr>
                <w:rFonts w:ascii="Times New Roman" w:hAnsi="Times New Roman"/>
                <w:sz w:val="24"/>
              </w:rPr>
              <w:t xml:space="preserve">рабочих мест </w:t>
            </w:r>
            <w:r>
              <w:rPr>
                <w:rFonts w:ascii="Times New Roman" w:hAnsi="Times New Roman"/>
                <w:sz w:val="24"/>
              </w:rPr>
              <w:t>временного характера</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3.</w:t>
            </w:r>
          </w:p>
        </w:tc>
        <w:tc>
          <w:tcPr>
            <w:tcW w:w="3969" w:type="dxa"/>
          </w:tcPr>
          <w:p w:rsidR="00465B07" w:rsidRDefault="00465B07" w:rsidP="00465B07">
            <w:pPr>
              <w:pStyle w:val="a5"/>
              <w:rPr>
                <w:rFonts w:ascii="Times New Roman" w:hAnsi="Times New Roman"/>
                <w:sz w:val="24"/>
              </w:rPr>
            </w:pPr>
            <w:r>
              <w:rPr>
                <w:rFonts w:ascii="Times New Roman" w:hAnsi="Times New Roman"/>
                <w:sz w:val="24"/>
              </w:rPr>
              <w:t>Численность временно трудоустраиваемых граждан (чел.)</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4.</w:t>
            </w:r>
          </w:p>
        </w:tc>
        <w:tc>
          <w:tcPr>
            <w:tcW w:w="3969" w:type="dxa"/>
          </w:tcPr>
          <w:p w:rsidR="00465B07" w:rsidRDefault="00465B07" w:rsidP="00514BF5">
            <w:pPr>
              <w:pStyle w:val="a5"/>
              <w:rPr>
                <w:rFonts w:ascii="Times New Roman" w:hAnsi="Times New Roman"/>
                <w:sz w:val="24"/>
              </w:rPr>
            </w:pPr>
            <w:r>
              <w:rPr>
                <w:rFonts w:ascii="Times New Roman" w:hAnsi="Times New Roman"/>
                <w:sz w:val="24"/>
              </w:rPr>
              <w:t>Профессия (специальность)</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5.</w:t>
            </w:r>
          </w:p>
        </w:tc>
        <w:tc>
          <w:tcPr>
            <w:tcW w:w="3969" w:type="dxa"/>
          </w:tcPr>
          <w:p w:rsidR="00465B07" w:rsidRDefault="00465B07" w:rsidP="00514BF5">
            <w:pPr>
              <w:pStyle w:val="a5"/>
              <w:rPr>
                <w:rFonts w:ascii="Times New Roman" w:hAnsi="Times New Roman"/>
                <w:sz w:val="24"/>
              </w:rPr>
            </w:pPr>
            <w:r>
              <w:rPr>
                <w:rFonts w:ascii="Times New Roman" w:hAnsi="Times New Roman"/>
                <w:sz w:val="24"/>
              </w:rPr>
              <w:t>Образование (профессионально-квалификационные требования)</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6.</w:t>
            </w:r>
          </w:p>
        </w:tc>
        <w:tc>
          <w:tcPr>
            <w:tcW w:w="3969" w:type="dxa"/>
          </w:tcPr>
          <w:p w:rsidR="00465B07" w:rsidRDefault="00465B07" w:rsidP="00514BF5">
            <w:pPr>
              <w:pStyle w:val="a5"/>
              <w:rPr>
                <w:rFonts w:ascii="Times New Roman" w:hAnsi="Times New Roman"/>
                <w:sz w:val="24"/>
              </w:rPr>
            </w:pPr>
            <w:r>
              <w:rPr>
                <w:rFonts w:ascii="Times New Roman" w:hAnsi="Times New Roman"/>
                <w:sz w:val="24"/>
              </w:rPr>
              <w:t xml:space="preserve">Продолжительность </w:t>
            </w:r>
          </w:p>
          <w:p w:rsidR="00465B07" w:rsidRDefault="00465B07" w:rsidP="00514BF5">
            <w:pPr>
              <w:pStyle w:val="a5"/>
              <w:rPr>
                <w:rFonts w:ascii="Times New Roman" w:hAnsi="Times New Roman"/>
                <w:sz w:val="24"/>
              </w:rPr>
            </w:pPr>
            <w:r>
              <w:rPr>
                <w:rFonts w:ascii="Times New Roman" w:hAnsi="Times New Roman"/>
                <w:sz w:val="24"/>
              </w:rPr>
              <w:t>рабочей недели (в днях)</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7.</w:t>
            </w:r>
          </w:p>
        </w:tc>
        <w:tc>
          <w:tcPr>
            <w:tcW w:w="3969" w:type="dxa"/>
          </w:tcPr>
          <w:p w:rsidR="00465B07" w:rsidRDefault="00465B07" w:rsidP="00514BF5">
            <w:pPr>
              <w:pStyle w:val="a5"/>
              <w:rPr>
                <w:rFonts w:ascii="Times New Roman" w:hAnsi="Times New Roman"/>
                <w:sz w:val="24"/>
              </w:rPr>
            </w:pPr>
            <w:r>
              <w:rPr>
                <w:rFonts w:ascii="Times New Roman" w:hAnsi="Times New Roman"/>
                <w:sz w:val="24"/>
              </w:rPr>
              <w:t>Режим работы (смена – 1, 2, 3)</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8.</w:t>
            </w:r>
          </w:p>
        </w:tc>
        <w:tc>
          <w:tcPr>
            <w:tcW w:w="3969" w:type="dxa"/>
          </w:tcPr>
          <w:p w:rsidR="00465B07" w:rsidRDefault="00465B07" w:rsidP="00514BF5">
            <w:pPr>
              <w:pStyle w:val="a5"/>
              <w:rPr>
                <w:rFonts w:ascii="Times New Roman" w:hAnsi="Times New Roman"/>
                <w:sz w:val="24"/>
              </w:rPr>
            </w:pPr>
            <w:r>
              <w:rPr>
                <w:rFonts w:ascii="Times New Roman" w:hAnsi="Times New Roman"/>
                <w:sz w:val="24"/>
              </w:rPr>
              <w:t>Время начала и окончания работы (час.)</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9.</w:t>
            </w:r>
          </w:p>
        </w:tc>
        <w:tc>
          <w:tcPr>
            <w:tcW w:w="3969" w:type="dxa"/>
          </w:tcPr>
          <w:p w:rsidR="00465B07" w:rsidRDefault="00465B07" w:rsidP="00514BF5">
            <w:pPr>
              <w:pStyle w:val="a5"/>
              <w:rPr>
                <w:rFonts w:ascii="Times New Roman" w:hAnsi="Times New Roman"/>
                <w:sz w:val="24"/>
              </w:rPr>
            </w:pPr>
            <w:r>
              <w:rPr>
                <w:rFonts w:ascii="Times New Roman" w:hAnsi="Times New Roman"/>
                <w:sz w:val="24"/>
              </w:rPr>
              <w:t xml:space="preserve">Уровень оплаты труда </w:t>
            </w:r>
            <w:r>
              <w:rPr>
                <w:rStyle w:val="a9"/>
                <w:rFonts w:ascii="Times New Roman" w:hAnsi="Times New Roman"/>
                <w:sz w:val="24"/>
              </w:rPr>
              <w:footnoteReference w:id="1"/>
            </w:r>
            <w:r>
              <w:rPr>
                <w:rFonts w:ascii="Times New Roman" w:hAnsi="Times New Roman"/>
                <w:sz w:val="24"/>
              </w:rPr>
              <w:t xml:space="preserve"> (руб.)</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9.1.</w:t>
            </w:r>
          </w:p>
        </w:tc>
        <w:tc>
          <w:tcPr>
            <w:tcW w:w="3969" w:type="dxa"/>
          </w:tcPr>
          <w:p w:rsidR="00465B07" w:rsidRDefault="00465B07" w:rsidP="00514BF5">
            <w:pPr>
              <w:pStyle w:val="a5"/>
              <w:rPr>
                <w:rFonts w:ascii="Times New Roman" w:hAnsi="Times New Roman"/>
                <w:sz w:val="24"/>
              </w:rPr>
            </w:pPr>
            <w:r>
              <w:rPr>
                <w:rFonts w:ascii="Times New Roman" w:hAnsi="Times New Roman"/>
                <w:sz w:val="24"/>
              </w:rPr>
              <w:t>Постоянная часть заработной платы (оклад, тарифная ставка)</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lastRenderedPageBreak/>
              <w:t>9.2.</w:t>
            </w:r>
          </w:p>
        </w:tc>
        <w:tc>
          <w:tcPr>
            <w:tcW w:w="3969" w:type="dxa"/>
          </w:tcPr>
          <w:p w:rsidR="00465B07" w:rsidRDefault="00465B07" w:rsidP="00514BF5">
            <w:pPr>
              <w:pStyle w:val="a5"/>
              <w:rPr>
                <w:rFonts w:ascii="Times New Roman" w:hAnsi="Times New Roman"/>
                <w:sz w:val="24"/>
              </w:rPr>
            </w:pPr>
            <w:r>
              <w:rPr>
                <w:rFonts w:ascii="Times New Roman" w:hAnsi="Times New Roman"/>
                <w:sz w:val="24"/>
              </w:rPr>
              <w:t xml:space="preserve">Переменная часть заработной платы (доплаты и надбавки стимулирующего характера, премии и иные поощрительные выплаты) </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r w:rsidR="00465B07" w:rsidTr="00514BF5">
        <w:trPr>
          <w:cantSplit/>
          <w:jc w:val="center"/>
        </w:trPr>
        <w:tc>
          <w:tcPr>
            <w:tcW w:w="621" w:type="dxa"/>
          </w:tcPr>
          <w:p w:rsidR="00465B07" w:rsidRDefault="00465B07" w:rsidP="00514BF5">
            <w:pPr>
              <w:pStyle w:val="a5"/>
              <w:rPr>
                <w:rFonts w:ascii="Times New Roman" w:hAnsi="Times New Roman"/>
                <w:sz w:val="24"/>
              </w:rPr>
            </w:pPr>
            <w:r>
              <w:rPr>
                <w:rFonts w:ascii="Times New Roman" w:hAnsi="Times New Roman"/>
                <w:sz w:val="24"/>
              </w:rPr>
              <w:t>10.</w:t>
            </w:r>
          </w:p>
        </w:tc>
        <w:tc>
          <w:tcPr>
            <w:tcW w:w="3969" w:type="dxa"/>
          </w:tcPr>
          <w:p w:rsidR="00465B07" w:rsidRDefault="00465B07" w:rsidP="00514BF5">
            <w:pPr>
              <w:pStyle w:val="a5"/>
              <w:rPr>
                <w:rFonts w:ascii="Times New Roman" w:hAnsi="Times New Roman"/>
                <w:sz w:val="24"/>
              </w:rPr>
            </w:pPr>
            <w:r>
              <w:rPr>
                <w:rFonts w:ascii="Times New Roman" w:hAnsi="Times New Roman"/>
                <w:sz w:val="24"/>
              </w:rPr>
              <w:t>Расположение рабочего места</w:t>
            </w:r>
          </w:p>
          <w:p w:rsidR="00465B07" w:rsidRDefault="00465B07" w:rsidP="00514BF5">
            <w:pPr>
              <w:pStyle w:val="a5"/>
              <w:rPr>
                <w:rFonts w:ascii="Times New Roman" w:hAnsi="Times New Roman"/>
                <w:sz w:val="24"/>
              </w:rPr>
            </w:pPr>
            <w:r>
              <w:rPr>
                <w:rFonts w:ascii="Times New Roman" w:hAnsi="Times New Roman"/>
                <w:sz w:val="24"/>
              </w:rPr>
              <w:t xml:space="preserve"> (адрес)</w:t>
            </w:r>
          </w:p>
        </w:tc>
        <w:tc>
          <w:tcPr>
            <w:tcW w:w="3357" w:type="dxa"/>
          </w:tcPr>
          <w:p w:rsidR="00465B07" w:rsidRDefault="00465B07" w:rsidP="00514BF5">
            <w:pPr>
              <w:pStyle w:val="a5"/>
              <w:rPr>
                <w:rFonts w:ascii="Times New Roman" w:hAnsi="Times New Roman"/>
                <w:sz w:val="24"/>
              </w:rPr>
            </w:pPr>
          </w:p>
        </w:tc>
        <w:tc>
          <w:tcPr>
            <w:tcW w:w="1697" w:type="dxa"/>
          </w:tcPr>
          <w:p w:rsidR="00465B07" w:rsidRDefault="00465B07" w:rsidP="00514BF5">
            <w:pPr>
              <w:pStyle w:val="a5"/>
              <w:rPr>
                <w:rFonts w:ascii="Times New Roman" w:hAnsi="Times New Roman"/>
                <w:sz w:val="24"/>
              </w:rPr>
            </w:pPr>
          </w:p>
        </w:tc>
      </w:tr>
    </w:tbl>
    <w:p w:rsidR="00465B07" w:rsidRPr="00DC0BCA" w:rsidRDefault="00465B07" w:rsidP="00465B07">
      <w:pPr>
        <w:pStyle w:val="a5"/>
        <w:ind w:left="900"/>
        <w:rPr>
          <w:rFonts w:ascii="Times New Roman" w:hAnsi="Times New Roman"/>
          <w:sz w:val="24"/>
          <w:szCs w:val="24"/>
        </w:rPr>
      </w:pPr>
    </w:p>
    <w:p w:rsidR="00506627" w:rsidRDefault="00506627" w:rsidP="00506627">
      <w:pPr>
        <w:pStyle w:val="a5"/>
        <w:ind w:firstLine="709"/>
        <w:jc w:val="both"/>
        <w:rPr>
          <w:rFonts w:ascii="Times New Roman" w:hAnsi="Times New Roman"/>
          <w:sz w:val="28"/>
          <w:szCs w:val="28"/>
        </w:rPr>
      </w:pPr>
      <w:proofErr w:type="gramStart"/>
      <w:r w:rsidRPr="00A45EED">
        <w:rPr>
          <w:rFonts w:ascii="Times New Roman" w:hAnsi="Times New Roman"/>
          <w:sz w:val="28"/>
          <w:szCs w:val="28"/>
        </w:rPr>
        <w:t xml:space="preserve">В соответствии с Порядком компенсации работодателю </w:t>
      </w:r>
      <w:r w:rsidR="00DB2608">
        <w:rPr>
          <w:rFonts w:ascii="Times New Roman" w:hAnsi="Times New Roman"/>
          <w:sz w:val="28"/>
          <w:szCs w:val="28"/>
        </w:rPr>
        <w:t xml:space="preserve">в 2016 году </w:t>
      </w:r>
      <w:r w:rsidRPr="00A45EED">
        <w:rPr>
          <w:rFonts w:ascii="Times New Roman" w:hAnsi="Times New Roman"/>
          <w:sz w:val="28"/>
          <w:szCs w:val="28"/>
        </w:rPr>
        <w:t xml:space="preserve">части затрат по оплате труда временно трудоустроенных граждан из числа работников организаций, находящихся под риском увольнения, утвержденным постановлением Кабинета Министров Республики Татарстан от __________ № ____ </w:t>
      </w:r>
      <w:r w:rsidR="00DB2608">
        <w:rPr>
          <w:rFonts w:ascii="Times New Roman" w:hAnsi="Times New Roman"/>
          <w:sz w:val="28"/>
          <w:szCs w:val="28"/>
        </w:rPr>
        <w:t xml:space="preserve">                        </w:t>
      </w:r>
      <w:r w:rsidRPr="00A45EED">
        <w:rPr>
          <w:rFonts w:ascii="Times New Roman" w:hAnsi="Times New Roman"/>
          <w:sz w:val="28"/>
          <w:szCs w:val="28"/>
        </w:rPr>
        <w:t xml:space="preserve">«Об утверждении Порядка компенсации работодателю </w:t>
      </w:r>
      <w:r w:rsidR="00DB2608">
        <w:rPr>
          <w:rFonts w:ascii="Times New Roman" w:hAnsi="Times New Roman"/>
          <w:sz w:val="28"/>
          <w:szCs w:val="28"/>
        </w:rPr>
        <w:t xml:space="preserve">в 2016 году </w:t>
      </w:r>
      <w:r w:rsidRPr="00A45EED">
        <w:rPr>
          <w:rFonts w:ascii="Times New Roman" w:hAnsi="Times New Roman"/>
          <w:sz w:val="28"/>
          <w:szCs w:val="28"/>
        </w:rPr>
        <w:t>части затрат по оплате труда временно трудоустроенных граждан из числа работников организаций, находящихся под риском увольнения», просим заключить договор о</w:t>
      </w:r>
      <w:proofErr w:type="gramEnd"/>
      <w:r w:rsidRPr="00A45EED">
        <w:rPr>
          <w:rFonts w:ascii="Times New Roman" w:hAnsi="Times New Roman"/>
          <w:sz w:val="28"/>
          <w:szCs w:val="28"/>
        </w:rPr>
        <w:t xml:space="preserve"> совместной деятельности по организации и проведению временного трудоустройства граждан из числа работников организаций, находящихся под риском увольнения.</w:t>
      </w:r>
    </w:p>
    <w:p w:rsidR="00465B07" w:rsidRPr="00175B7A" w:rsidRDefault="00465B07" w:rsidP="00506627">
      <w:pPr>
        <w:pStyle w:val="a5"/>
        <w:ind w:firstLine="709"/>
        <w:jc w:val="both"/>
        <w:rPr>
          <w:rFonts w:ascii="Times New Roman" w:hAnsi="Times New Roman"/>
          <w:sz w:val="28"/>
        </w:rPr>
      </w:pPr>
      <w:r w:rsidRPr="00175B7A">
        <w:rPr>
          <w:rFonts w:ascii="Times New Roman" w:hAnsi="Times New Roman"/>
          <w:sz w:val="28"/>
        </w:rPr>
        <w:t>Настоящей заявкой подтвержда</w:t>
      </w:r>
      <w:r w:rsidR="00DB0BF8">
        <w:rPr>
          <w:rFonts w:ascii="Times New Roman" w:hAnsi="Times New Roman"/>
          <w:sz w:val="28"/>
        </w:rPr>
        <w:t>ем</w:t>
      </w:r>
      <w:r w:rsidRPr="00175B7A">
        <w:rPr>
          <w:rFonts w:ascii="Times New Roman" w:hAnsi="Times New Roman"/>
          <w:sz w:val="28"/>
        </w:rPr>
        <w:t>, что ______</w:t>
      </w:r>
      <w:r>
        <w:rPr>
          <w:rFonts w:ascii="Times New Roman" w:hAnsi="Times New Roman"/>
          <w:sz w:val="28"/>
        </w:rPr>
        <w:t>________________________</w:t>
      </w:r>
      <w:r w:rsidRPr="00175B7A">
        <w:rPr>
          <w:rFonts w:ascii="Times New Roman" w:hAnsi="Times New Roman"/>
          <w:sz w:val="28"/>
        </w:rPr>
        <w:t>____</w:t>
      </w:r>
    </w:p>
    <w:p w:rsidR="00465B07" w:rsidRDefault="00465B07" w:rsidP="00465B07">
      <w:pPr>
        <w:pStyle w:val="a5"/>
        <w:jc w:val="center"/>
        <w:rPr>
          <w:rFonts w:ascii="Times New Roman" w:hAnsi="Times New Roman"/>
          <w:sz w:val="24"/>
          <w:szCs w:val="24"/>
        </w:rPr>
      </w:pPr>
      <w:r w:rsidRPr="00175B7A">
        <w:rPr>
          <w:rFonts w:ascii="Times New Roman" w:hAnsi="Times New Roman"/>
          <w:sz w:val="24"/>
          <w:szCs w:val="24"/>
        </w:rPr>
        <w:t xml:space="preserve">                                                              </w:t>
      </w:r>
      <w:r>
        <w:rPr>
          <w:rFonts w:ascii="Times New Roman" w:hAnsi="Times New Roman"/>
          <w:sz w:val="24"/>
          <w:szCs w:val="24"/>
        </w:rPr>
        <w:t xml:space="preserve">                 </w:t>
      </w:r>
      <w:r w:rsidRPr="00175B7A">
        <w:rPr>
          <w:rFonts w:ascii="Times New Roman" w:hAnsi="Times New Roman"/>
          <w:sz w:val="24"/>
          <w:szCs w:val="24"/>
        </w:rPr>
        <w:t xml:space="preserve">   </w:t>
      </w:r>
      <w:r>
        <w:rPr>
          <w:rFonts w:ascii="Times New Roman" w:hAnsi="Times New Roman"/>
          <w:sz w:val="24"/>
          <w:szCs w:val="24"/>
        </w:rPr>
        <w:t xml:space="preserve">    </w:t>
      </w:r>
      <w:r w:rsidRPr="00175B7A">
        <w:rPr>
          <w:rFonts w:ascii="Times New Roman" w:hAnsi="Times New Roman"/>
          <w:sz w:val="24"/>
          <w:szCs w:val="24"/>
        </w:rPr>
        <w:t xml:space="preserve">  (полное наименование </w:t>
      </w:r>
      <w:r>
        <w:rPr>
          <w:rFonts w:ascii="Times New Roman" w:hAnsi="Times New Roman"/>
          <w:sz w:val="24"/>
          <w:szCs w:val="24"/>
        </w:rPr>
        <w:t>работодателя</w:t>
      </w:r>
      <w:r w:rsidRPr="00175B7A">
        <w:rPr>
          <w:rFonts w:ascii="Times New Roman" w:hAnsi="Times New Roman"/>
          <w:sz w:val="24"/>
          <w:szCs w:val="24"/>
        </w:rPr>
        <w:t>)</w:t>
      </w:r>
    </w:p>
    <w:p w:rsidR="00465B07" w:rsidRPr="00175B7A" w:rsidRDefault="00465B07" w:rsidP="00465B07">
      <w:pPr>
        <w:pStyle w:val="a5"/>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rsidR="00465B07" w:rsidRDefault="00465B07" w:rsidP="00465B07">
      <w:pPr>
        <w:pStyle w:val="a5"/>
        <w:jc w:val="both"/>
        <w:rPr>
          <w:rFonts w:ascii="Times New Roman" w:hAnsi="Times New Roman"/>
          <w:sz w:val="28"/>
        </w:rPr>
      </w:pPr>
      <w:r w:rsidRPr="00175B7A">
        <w:rPr>
          <w:rFonts w:ascii="Times New Roman" w:hAnsi="Times New Roman"/>
          <w:sz w:val="28"/>
        </w:rPr>
        <w:t>не  имеет  задолженности по начисленным налогам, сборам и иным обязательным</w:t>
      </w:r>
      <w:r>
        <w:rPr>
          <w:rFonts w:ascii="Times New Roman" w:hAnsi="Times New Roman"/>
          <w:sz w:val="28"/>
        </w:rPr>
        <w:t xml:space="preserve"> </w:t>
      </w:r>
      <w:r w:rsidRPr="00175B7A">
        <w:rPr>
          <w:rFonts w:ascii="Times New Roman" w:hAnsi="Times New Roman"/>
          <w:sz w:val="28"/>
        </w:rPr>
        <w:t xml:space="preserve">платежам  в  бюджеты любого уровня или </w:t>
      </w:r>
      <w:r>
        <w:rPr>
          <w:rFonts w:ascii="Times New Roman" w:hAnsi="Times New Roman"/>
          <w:sz w:val="28"/>
        </w:rPr>
        <w:t xml:space="preserve">государственные </w:t>
      </w:r>
      <w:r w:rsidRPr="00175B7A">
        <w:rPr>
          <w:rFonts w:ascii="Times New Roman" w:hAnsi="Times New Roman"/>
          <w:sz w:val="28"/>
        </w:rPr>
        <w:t>внебюджетные фонды</w:t>
      </w:r>
      <w:r>
        <w:rPr>
          <w:rFonts w:ascii="Times New Roman" w:hAnsi="Times New Roman"/>
          <w:sz w:val="28"/>
        </w:rPr>
        <w:t xml:space="preserve"> за прошедший календарный год</w:t>
      </w:r>
      <w:r w:rsidRPr="00175B7A">
        <w:rPr>
          <w:rFonts w:ascii="Times New Roman" w:hAnsi="Times New Roman"/>
          <w:sz w:val="28"/>
        </w:rPr>
        <w:t>, задолженности по</w:t>
      </w:r>
      <w:r>
        <w:rPr>
          <w:rFonts w:ascii="Times New Roman" w:hAnsi="Times New Roman"/>
          <w:sz w:val="28"/>
        </w:rPr>
        <w:t xml:space="preserve"> </w:t>
      </w:r>
      <w:r w:rsidRPr="00175B7A">
        <w:rPr>
          <w:rFonts w:ascii="Times New Roman" w:hAnsi="Times New Roman"/>
          <w:sz w:val="28"/>
        </w:rPr>
        <w:t>выплате заработной платы</w:t>
      </w:r>
      <w:r>
        <w:rPr>
          <w:rFonts w:ascii="Times New Roman" w:hAnsi="Times New Roman"/>
          <w:sz w:val="28"/>
        </w:rPr>
        <w:t xml:space="preserve">, </w:t>
      </w:r>
      <w:r w:rsidRPr="00175B7A">
        <w:rPr>
          <w:rFonts w:ascii="Times New Roman" w:hAnsi="Times New Roman"/>
          <w:sz w:val="28"/>
        </w:rPr>
        <w:t xml:space="preserve">не находится </w:t>
      </w:r>
      <w:r>
        <w:rPr>
          <w:rFonts w:ascii="Times New Roman" w:hAnsi="Times New Roman"/>
          <w:sz w:val="28"/>
        </w:rPr>
        <w:t>на стадии ликвидации и в пр</w:t>
      </w:r>
      <w:r w:rsidRPr="00175B7A">
        <w:rPr>
          <w:rFonts w:ascii="Times New Roman" w:hAnsi="Times New Roman"/>
          <w:sz w:val="28"/>
        </w:rPr>
        <w:t>оцессе банкротства</w:t>
      </w:r>
      <w:r>
        <w:rPr>
          <w:rFonts w:ascii="Times New Roman" w:hAnsi="Times New Roman"/>
          <w:sz w:val="28"/>
        </w:rPr>
        <w:t xml:space="preserve">, и что имущество и денежные средства _______________________________________________________  </w:t>
      </w:r>
    </w:p>
    <w:p w:rsidR="00465B07" w:rsidRDefault="00465B07" w:rsidP="00465B07">
      <w:pPr>
        <w:pStyle w:val="a5"/>
        <w:rPr>
          <w:rFonts w:ascii="Times New Roman" w:hAnsi="Times New Roman"/>
          <w:sz w:val="28"/>
        </w:rPr>
      </w:pPr>
      <w:r>
        <w:rPr>
          <w:rFonts w:ascii="Times New Roman" w:hAnsi="Times New Roman"/>
          <w:sz w:val="24"/>
          <w:szCs w:val="24"/>
        </w:rPr>
        <w:t xml:space="preserve">                                                                   </w:t>
      </w:r>
      <w:r w:rsidRPr="00175B7A">
        <w:rPr>
          <w:rFonts w:ascii="Times New Roman" w:hAnsi="Times New Roman"/>
          <w:sz w:val="24"/>
          <w:szCs w:val="24"/>
        </w:rPr>
        <w:t xml:space="preserve">(полное наименование </w:t>
      </w:r>
      <w:r>
        <w:rPr>
          <w:rFonts w:ascii="Times New Roman" w:hAnsi="Times New Roman"/>
          <w:sz w:val="24"/>
          <w:szCs w:val="24"/>
        </w:rPr>
        <w:t>работодателя</w:t>
      </w:r>
      <w:r w:rsidRPr="00175B7A">
        <w:rPr>
          <w:rFonts w:ascii="Times New Roman" w:hAnsi="Times New Roman"/>
          <w:sz w:val="24"/>
          <w:szCs w:val="24"/>
        </w:rPr>
        <w:t>)</w:t>
      </w:r>
    </w:p>
    <w:p w:rsidR="00465B07" w:rsidRDefault="00465B07" w:rsidP="00465B07">
      <w:pPr>
        <w:pStyle w:val="a5"/>
        <w:jc w:val="both"/>
        <w:rPr>
          <w:rFonts w:ascii="Times New Roman" w:hAnsi="Times New Roman"/>
          <w:sz w:val="28"/>
        </w:rPr>
      </w:pPr>
      <w:r>
        <w:rPr>
          <w:rFonts w:ascii="Times New Roman" w:hAnsi="Times New Roman"/>
          <w:sz w:val="28"/>
        </w:rPr>
        <w:t>не находятся под арестом.</w:t>
      </w:r>
    </w:p>
    <w:p w:rsidR="00465B07" w:rsidRPr="00175B7A" w:rsidRDefault="00465B07" w:rsidP="00465B07">
      <w:pPr>
        <w:pStyle w:val="a5"/>
        <w:jc w:val="both"/>
        <w:rPr>
          <w:rFonts w:ascii="Times New Roman" w:hAnsi="Times New Roman"/>
          <w:sz w:val="28"/>
        </w:rPr>
      </w:pPr>
      <w:r>
        <w:rPr>
          <w:rFonts w:ascii="Times New Roman" w:hAnsi="Times New Roman"/>
          <w:sz w:val="24"/>
          <w:szCs w:val="24"/>
        </w:rPr>
        <w:t xml:space="preserve">                                    </w:t>
      </w:r>
      <w:r w:rsidRPr="00556100">
        <w:rPr>
          <w:rFonts w:ascii="Times New Roman" w:hAnsi="Times New Roman"/>
          <w:sz w:val="24"/>
          <w:szCs w:val="24"/>
        </w:rPr>
        <w:t xml:space="preserve"> </w:t>
      </w:r>
    </w:p>
    <w:p w:rsidR="00465B07" w:rsidRPr="00175B7A" w:rsidRDefault="00465B07" w:rsidP="00465B07">
      <w:pPr>
        <w:pStyle w:val="a5"/>
        <w:ind w:firstLine="720"/>
        <w:rPr>
          <w:rFonts w:ascii="Times New Roman" w:hAnsi="Times New Roman"/>
          <w:sz w:val="28"/>
        </w:rPr>
      </w:pPr>
      <w:r w:rsidRPr="00175B7A">
        <w:rPr>
          <w:rFonts w:ascii="Times New Roman" w:hAnsi="Times New Roman"/>
          <w:sz w:val="28"/>
        </w:rPr>
        <w:t>К настоящей заявке прилага</w:t>
      </w:r>
      <w:r>
        <w:rPr>
          <w:rFonts w:ascii="Times New Roman" w:hAnsi="Times New Roman"/>
          <w:sz w:val="28"/>
        </w:rPr>
        <w:t>ю</w:t>
      </w:r>
      <w:r w:rsidRPr="00175B7A">
        <w:rPr>
          <w:rFonts w:ascii="Times New Roman" w:hAnsi="Times New Roman"/>
          <w:sz w:val="28"/>
        </w:rPr>
        <w:t>тся:</w:t>
      </w:r>
    </w:p>
    <w:p w:rsidR="00465B07" w:rsidRDefault="00465B07" w:rsidP="00465B07">
      <w:pPr>
        <w:pStyle w:val="a5"/>
        <w:numPr>
          <w:ilvl w:val="0"/>
          <w:numId w:val="8"/>
        </w:numPr>
        <w:rPr>
          <w:rFonts w:ascii="Times New Roman" w:hAnsi="Times New Roman"/>
          <w:sz w:val="28"/>
        </w:rPr>
      </w:pPr>
      <w:r>
        <w:rPr>
          <w:rFonts w:ascii="Times New Roman" w:hAnsi="Times New Roman"/>
          <w:sz w:val="28"/>
        </w:rPr>
        <w:t>________________________________________________________________</w:t>
      </w:r>
    </w:p>
    <w:p w:rsidR="00465B07" w:rsidRDefault="00465B07" w:rsidP="00465B07">
      <w:pPr>
        <w:pStyle w:val="a5"/>
        <w:ind w:firstLine="709"/>
        <w:jc w:val="both"/>
        <w:rPr>
          <w:rFonts w:ascii="Times New Roman" w:hAnsi="Times New Roman"/>
          <w:sz w:val="28"/>
        </w:rPr>
      </w:pPr>
      <w:r>
        <w:rPr>
          <w:rFonts w:ascii="Times New Roman" w:hAnsi="Times New Roman"/>
          <w:sz w:val="24"/>
          <w:szCs w:val="24"/>
        </w:rPr>
        <w:t xml:space="preserve">      </w:t>
      </w:r>
      <w:r w:rsidRPr="004E514B">
        <w:rPr>
          <w:rFonts w:ascii="Times New Roman" w:hAnsi="Times New Roman"/>
          <w:sz w:val="24"/>
          <w:szCs w:val="24"/>
        </w:rPr>
        <w:t>(копия  свидетельства  о  государственной  регистрации юридического лица)</w:t>
      </w:r>
    </w:p>
    <w:p w:rsidR="002B0D51" w:rsidRDefault="002B0D51" w:rsidP="00E56F02">
      <w:pPr>
        <w:pStyle w:val="a5"/>
        <w:numPr>
          <w:ilvl w:val="0"/>
          <w:numId w:val="8"/>
        </w:numPr>
        <w:ind w:left="1134" w:hanging="424"/>
        <w:jc w:val="both"/>
        <w:rPr>
          <w:rFonts w:ascii="Times New Roman" w:hAnsi="Times New Roman"/>
          <w:sz w:val="28"/>
        </w:rPr>
      </w:pPr>
      <w:r>
        <w:rPr>
          <w:rFonts w:ascii="Times New Roman" w:hAnsi="Times New Roman"/>
          <w:sz w:val="28"/>
        </w:rPr>
        <w:t>______________________________________________________</w:t>
      </w:r>
      <w:r w:rsidR="00E56F02">
        <w:rPr>
          <w:rFonts w:ascii="Times New Roman" w:hAnsi="Times New Roman"/>
          <w:sz w:val="28"/>
        </w:rPr>
        <w:t>__</w:t>
      </w:r>
      <w:r>
        <w:rPr>
          <w:rFonts w:ascii="Times New Roman" w:hAnsi="Times New Roman"/>
          <w:sz w:val="28"/>
        </w:rPr>
        <w:t>________</w:t>
      </w:r>
    </w:p>
    <w:p w:rsidR="002B0D51" w:rsidRDefault="002B0D51" w:rsidP="002B0D51">
      <w:pPr>
        <w:pStyle w:val="a5"/>
        <w:ind w:firstLine="993"/>
        <w:jc w:val="both"/>
        <w:rPr>
          <w:rFonts w:ascii="Times New Roman" w:hAnsi="Times New Roman"/>
          <w:sz w:val="24"/>
          <w:szCs w:val="24"/>
        </w:rPr>
      </w:pPr>
      <w:proofErr w:type="gramStart"/>
      <w:r>
        <w:rPr>
          <w:rFonts w:ascii="Times New Roman" w:hAnsi="Times New Roman"/>
          <w:sz w:val="24"/>
          <w:szCs w:val="24"/>
        </w:rPr>
        <w:t>(с</w:t>
      </w:r>
      <w:r w:rsidR="00465B07" w:rsidRPr="002B0D51">
        <w:rPr>
          <w:rFonts w:ascii="Times New Roman" w:hAnsi="Times New Roman"/>
          <w:sz w:val="24"/>
          <w:szCs w:val="24"/>
        </w:rPr>
        <w:t xml:space="preserve">правка из налогового органа об отсутствии задолженности по налогам и сборам на </w:t>
      </w:r>
      <w:proofErr w:type="gramEnd"/>
    </w:p>
    <w:p w:rsidR="00465B07" w:rsidRPr="002B0D51" w:rsidRDefault="00465B07" w:rsidP="002B0D51">
      <w:pPr>
        <w:pStyle w:val="a5"/>
        <w:ind w:firstLine="993"/>
        <w:jc w:val="both"/>
        <w:rPr>
          <w:rFonts w:ascii="Times New Roman" w:hAnsi="Times New Roman"/>
          <w:sz w:val="24"/>
          <w:szCs w:val="24"/>
        </w:rPr>
      </w:pPr>
      <w:r w:rsidRPr="002B0D51">
        <w:rPr>
          <w:rFonts w:ascii="Times New Roman" w:hAnsi="Times New Roman"/>
          <w:sz w:val="24"/>
          <w:szCs w:val="24"/>
        </w:rPr>
        <w:t>последнюю отчетную дату от «____» _____________20___г. № _____</w:t>
      </w:r>
      <w:r w:rsidR="002B0D51">
        <w:rPr>
          <w:rFonts w:ascii="Times New Roman" w:hAnsi="Times New Roman"/>
          <w:sz w:val="24"/>
          <w:szCs w:val="24"/>
        </w:rPr>
        <w:t>)</w:t>
      </w:r>
    </w:p>
    <w:p w:rsidR="002B0D51" w:rsidRDefault="00E56F02" w:rsidP="00E56F02">
      <w:pPr>
        <w:pStyle w:val="a5"/>
        <w:numPr>
          <w:ilvl w:val="0"/>
          <w:numId w:val="8"/>
        </w:numPr>
        <w:ind w:left="1134" w:hanging="425"/>
        <w:jc w:val="both"/>
        <w:rPr>
          <w:rFonts w:ascii="Times New Roman" w:hAnsi="Times New Roman"/>
          <w:sz w:val="28"/>
        </w:rPr>
      </w:pPr>
      <w:r>
        <w:rPr>
          <w:rFonts w:ascii="Times New Roman" w:hAnsi="Times New Roman"/>
          <w:sz w:val="28"/>
        </w:rPr>
        <w:t>_</w:t>
      </w:r>
      <w:r w:rsidR="002B0D51">
        <w:rPr>
          <w:rFonts w:ascii="Times New Roman" w:hAnsi="Times New Roman"/>
          <w:sz w:val="28"/>
        </w:rPr>
        <w:t>________________________</w:t>
      </w:r>
      <w:r>
        <w:rPr>
          <w:rFonts w:ascii="Times New Roman" w:hAnsi="Times New Roman"/>
          <w:sz w:val="28"/>
        </w:rPr>
        <w:t>__</w:t>
      </w:r>
      <w:r w:rsidR="002B0D51">
        <w:rPr>
          <w:rFonts w:ascii="Times New Roman" w:hAnsi="Times New Roman"/>
          <w:sz w:val="28"/>
        </w:rPr>
        <w:t>_____________________________________</w:t>
      </w:r>
    </w:p>
    <w:p w:rsidR="002B0D51" w:rsidRDefault="002B0D51" w:rsidP="002B0D51">
      <w:pPr>
        <w:pStyle w:val="a5"/>
        <w:ind w:left="709"/>
        <w:jc w:val="both"/>
        <w:rPr>
          <w:rFonts w:ascii="Times New Roman" w:hAnsi="Times New Roman"/>
          <w:sz w:val="24"/>
          <w:szCs w:val="24"/>
        </w:rPr>
      </w:pPr>
      <w:r>
        <w:rPr>
          <w:rFonts w:ascii="Times New Roman" w:hAnsi="Times New Roman"/>
          <w:sz w:val="24"/>
          <w:szCs w:val="24"/>
        </w:rPr>
        <w:t xml:space="preserve">    </w:t>
      </w:r>
      <w:r w:rsidR="005C7E30">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w:t>
      </w:r>
      <w:r w:rsidR="005C7E30">
        <w:rPr>
          <w:rFonts w:ascii="Times New Roman" w:hAnsi="Times New Roman"/>
          <w:sz w:val="24"/>
          <w:szCs w:val="24"/>
        </w:rPr>
        <w:t>к</w:t>
      </w:r>
      <w:r w:rsidR="00465B07" w:rsidRPr="002B0D51">
        <w:rPr>
          <w:rFonts w:ascii="Times New Roman" w:hAnsi="Times New Roman"/>
          <w:sz w:val="24"/>
          <w:szCs w:val="24"/>
        </w:rPr>
        <w:t xml:space="preserve">опии документов, подтверждающих нахождение работников под риском увольнения </w:t>
      </w:r>
      <w:proofErr w:type="gramEnd"/>
    </w:p>
    <w:p w:rsidR="002B0D51" w:rsidRDefault="002B0D51" w:rsidP="002B0D51">
      <w:pPr>
        <w:pStyle w:val="a5"/>
        <w:ind w:left="709"/>
        <w:jc w:val="both"/>
        <w:rPr>
          <w:rFonts w:ascii="Times New Roman" w:hAnsi="Times New Roman"/>
          <w:sz w:val="24"/>
          <w:szCs w:val="24"/>
        </w:rPr>
      </w:pPr>
      <w:r>
        <w:rPr>
          <w:rFonts w:ascii="Times New Roman" w:hAnsi="Times New Roman"/>
          <w:sz w:val="24"/>
          <w:szCs w:val="24"/>
        </w:rPr>
        <w:t xml:space="preserve">       </w:t>
      </w:r>
      <w:proofErr w:type="gramStart"/>
      <w:r w:rsidR="00465B07" w:rsidRPr="002B0D51">
        <w:rPr>
          <w:rFonts w:ascii="Times New Roman" w:hAnsi="Times New Roman"/>
          <w:sz w:val="24"/>
          <w:szCs w:val="24"/>
        </w:rPr>
        <w:t xml:space="preserve">(установление неполного рабочего времени, временная приостановка работ, </w:t>
      </w:r>
      <w:proofErr w:type="gramEnd"/>
    </w:p>
    <w:p w:rsidR="002B0D51" w:rsidRDefault="002B0D51" w:rsidP="002B0D51">
      <w:pPr>
        <w:pStyle w:val="a5"/>
        <w:ind w:left="709"/>
        <w:jc w:val="both"/>
        <w:rPr>
          <w:rFonts w:ascii="Times New Roman" w:hAnsi="Times New Roman"/>
          <w:sz w:val="24"/>
          <w:szCs w:val="24"/>
        </w:rPr>
      </w:pPr>
      <w:r>
        <w:rPr>
          <w:rFonts w:ascii="Times New Roman" w:hAnsi="Times New Roman"/>
          <w:sz w:val="24"/>
          <w:szCs w:val="24"/>
        </w:rPr>
        <w:t xml:space="preserve">       п</w:t>
      </w:r>
      <w:r w:rsidR="00465B07" w:rsidRPr="002B0D51">
        <w:rPr>
          <w:rFonts w:ascii="Times New Roman" w:hAnsi="Times New Roman"/>
          <w:sz w:val="24"/>
          <w:szCs w:val="24"/>
        </w:rPr>
        <w:t xml:space="preserve">редоставление отпусков без сохранения заработной платы, проведение мероприятий </w:t>
      </w:r>
    </w:p>
    <w:p w:rsidR="00465B07" w:rsidRDefault="002B0D51" w:rsidP="002B0D51">
      <w:pPr>
        <w:pStyle w:val="a5"/>
        <w:ind w:left="709"/>
        <w:jc w:val="both"/>
        <w:rPr>
          <w:rFonts w:ascii="Times New Roman" w:hAnsi="Times New Roman"/>
          <w:sz w:val="24"/>
          <w:szCs w:val="24"/>
        </w:rPr>
      </w:pPr>
      <w:r>
        <w:rPr>
          <w:rFonts w:ascii="Times New Roman" w:hAnsi="Times New Roman"/>
          <w:sz w:val="24"/>
          <w:szCs w:val="24"/>
        </w:rPr>
        <w:t xml:space="preserve">       </w:t>
      </w:r>
      <w:proofErr w:type="gramStart"/>
      <w:r w:rsidR="00465B07" w:rsidRPr="002B0D51">
        <w:rPr>
          <w:rFonts w:ascii="Times New Roman" w:hAnsi="Times New Roman"/>
          <w:sz w:val="24"/>
          <w:szCs w:val="24"/>
        </w:rPr>
        <w:t>по высвобождению работников)</w:t>
      </w:r>
      <w:r>
        <w:rPr>
          <w:rFonts w:ascii="Times New Roman" w:hAnsi="Times New Roman"/>
          <w:sz w:val="24"/>
          <w:szCs w:val="24"/>
        </w:rPr>
        <w:t>)</w:t>
      </w:r>
      <w:proofErr w:type="gramEnd"/>
    </w:p>
    <w:p w:rsidR="00506627" w:rsidRDefault="00506627" w:rsidP="002B0D51">
      <w:pPr>
        <w:pStyle w:val="a5"/>
        <w:ind w:left="709"/>
        <w:jc w:val="both"/>
        <w:rPr>
          <w:rFonts w:ascii="Times New Roman" w:hAnsi="Times New Roman"/>
          <w:sz w:val="24"/>
          <w:szCs w:val="24"/>
        </w:rPr>
      </w:pPr>
    </w:p>
    <w:p w:rsidR="00DB0BF8" w:rsidRPr="00A45EED" w:rsidRDefault="00DB0BF8" w:rsidP="00DB0BF8">
      <w:pPr>
        <w:pStyle w:val="a5"/>
        <w:numPr>
          <w:ilvl w:val="0"/>
          <w:numId w:val="8"/>
        </w:numPr>
        <w:jc w:val="both"/>
        <w:rPr>
          <w:rFonts w:ascii="Times New Roman" w:hAnsi="Times New Roman"/>
          <w:sz w:val="24"/>
          <w:szCs w:val="24"/>
        </w:rPr>
      </w:pPr>
      <w:r w:rsidRPr="00A45EED">
        <w:rPr>
          <w:rFonts w:ascii="Times New Roman" w:hAnsi="Times New Roman"/>
          <w:sz w:val="24"/>
          <w:szCs w:val="24"/>
        </w:rPr>
        <w:t>___________________________________________________________________________</w:t>
      </w:r>
    </w:p>
    <w:p w:rsidR="00465B07" w:rsidRDefault="00465B07" w:rsidP="00465B07">
      <w:pPr>
        <w:pStyle w:val="a5"/>
        <w:jc w:val="center"/>
        <w:rPr>
          <w:rFonts w:ascii="Times New Roman" w:hAnsi="Times New Roman"/>
          <w:sz w:val="28"/>
        </w:rPr>
      </w:pPr>
    </w:p>
    <w:p w:rsidR="00465B07" w:rsidRDefault="00465B07" w:rsidP="00465B07">
      <w:pPr>
        <w:pStyle w:val="a5"/>
        <w:jc w:val="center"/>
        <w:rPr>
          <w:rFonts w:ascii="Times New Roman" w:hAnsi="Times New Roman"/>
          <w:sz w:val="28"/>
        </w:rPr>
      </w:pPr>
      <w:r w:rsidRPr="00175B7A">
        <w:rPr>
          <w:rFonts w:ascii="Times New Roman" w:hAnsi="Times New Roman"/>
          <w:sz w:val="28"/>
        </w:rPr>
        <w:t xml:space="preserve">    </w:t>
      </w:r>
    </w:p>
    <w:p w:rsidR="00465B07" w:rsidRDefault="00465B07" w:rsidP="00465B07">
      <w:pPr>
        <w:pStyle w:val="a5"/>
        <w:rPr>
          <w:rFonts w:ascii="Times New Roman" w:hAnsi="Times New Roman"/>
          <w:sz w:val="24"/>
          <w:szCs w:val="24"/>
        </w:rPr>
      </w:pPr>
      <w:r w:rsidRPr="00175B7A">
        <w:rPr>
          <w:rFonts w:ascii="Times New Roman" w:hAnsi="Times New Roman"/>
          <w:sz w:val="28"/>
        </w:rPr>
        <w:t xml:space="preserve">Руководитель </w:t>
      </w:r>
      <w:r>
        <w:rPr>
          <w:rFonts w:ascii="Times New Roman" w:hAnsi="Times New Roman"/>
          <w:sz w:val="28"/>
        </w:rPr>
        <w:t xml:space="preserve">    </w:t>
      </w:r>
      <w:r w:rsidRPr="00175B7A">
        <w:rPr>
          <w:rFonts w:ascii="Times New Roman" w:hAnsi="Times New Roman"/>
          <w:sz w:val="28"/>
        </w:rPr>
        <w:t xml:space="preserve"> </w:t>
      </w:r>
      <w:r>
        <w:rPr>
          <w:rFonts w:ascii="Times New Roman" w:hAnsi="Times New Roman"/>
          <w:sz w:val="28"/>
        </w:rPr>
        <w:t>_________________                       _____________________________</w:t>
      </w:r>
      <w:r w:rsidRPr="004E514B">
        <w:rPr>
          <w:rFonts w:ascii="Times New Roman" w:hAnsi="Times New Roman"/>
          <w:sz w:val="24"/>
          <w:szCs w:val="24"/>
        </w:rPr>
        <w:t xml:space="preserve">    </w:t>
      </w:r>
    </w:p>
    <w:p w:rsidR="00465B07" w:rsidRPr="004E514B" w:rsidRDefault="00465B07" w:rsidP="00465B07">
      <w:pPr>
        <w:pStyle w:val="a5"/>
        <w:rPr>
          <w:rFonts w:ascii="Times New Roman" w:hAnsi="Times New Roman"/>
          <w:sz w:val="24"/>
          <w:szCs w:val="24"/>
        </w:rPr>
      </w:pPr>
      <w:r>
        <w:rPr>
          <w:rFonts w:ascii="Times New Roman" w:hAnsi="Times New Roman"/>
          <w:sz w:val="24"/>
          <w:szCs w:val="24"/>
        </w:rPr>
        <w:t xml:space="preserve">                                              </w:t>
      </w:r>
      <w:r w:rsidRPr="004E514B">
        <w:rPr>
          <w:rFonts w:ascii="Times New Roman" w:hAnsi="Times New Roman"/>
          <w:sz w:val="24"/>
          <w:szCs w:val="24"/>
        </w:rPr>
        <w:t xml:space="preserve">(подпись)  </w:t>
      </w:r>
      <w:r>
        <w:rPr>
          <w:rFonts w:ascii="Times New Roman" w:hAnsi="Times New Roman"/>
          <w:sz w:val="24"/>
          <w:szCs w:val="24"/>
        </w:rPr>
        <w:t xml:space="preserve">                                                 </w:t>
      </w:r>
      <w:r w:rsidRPr="004E514B">
        <w:rPr>
          <w:rFonts w:ascii="Times New Roman" w:hAnsi="Times New Roman"/>
          <w:sz w:val="24"/>
          <w:szCs w:val="24"/>
        </w:rPr>
        <w:t xml:space="preserve"> (</w:t>
      </w:r>
      <w:r>
        <w:rPr>
          <w:rFonts w:ascii="Times New Roman" w:hAnsi="Times New Roman"/>
          <w:sz w:val="24"/>
          <w:szCs w:val="24"/>
        </w:rPr>
        <w:t>расшифровка подписи)</w:t>
      </w:r>
    </w:p>
    <w:p w:rsidR="00465B07" w:rsidRPr="00175B7A" w:rsidRDefault="00465B07" w:rsidP="00465B07">
      <w:pPr>
        <w:pStyle w:val="a5"/>
        <w:rPr>
          <w:rFonts w:ascii="Times New Roman" w:hAnsi="Times New Roman"/>
          <w:sz w:val="28"/>
        </w:rPr>
      </w:pPr>
      <w:r>
        <w:rPr>
          <w:rFonts w:ascii="Times New Roman" w:hAnsi="Times New Roman"/>
          <w:sz w:val="28"/>
        </w:rPr>
        <w:t xml:space="preserve">                      </w:t>
      </w:r>
      <w:r w:rsidRPr="00175B7A">
        <w:rPr>
          <w:rFonts w:ascii="Times New Roman" w:hAnsi="Times New Roman"/>
          <w:sz w:val="28"/>
        </w:rPr>
        <w:t>М.П.</w:t>
      </w:r>
      <w:r>
        <w:rPr>
          <w:rStyle w:val="a9"/>
          <w:rFonts w:ascii="Times New Roman" w:hAnsi="Times New Roman"/>
          <w:sz w:val="28"/>
        </w:rPr>
        <w:footnoteReference w:id="2"/>
      </w:r>
    </w:p>
    <w:sectPr w:rsidR="00465B07" w:rsidRPr="00175B7A" w:rsidSect="0077231B">
      <w:headerReference w:type="default" r:id="rId15"/>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0F7" w:rsidRPr="00172041" w:rsidRDefault="006A30F7" w:rsidP="00172041">
      <w:pPr>
        <w:pStyle w:val="ConsPlusTitle"/>
        <w:rPr>
          <w:rFonts w:asciiTheme="minorHAnsi" w:hAnsiTheme="minorHAnsi" w:cstheme="minorBidi"/>
          <w:b w:val="0"/>
          <w:bCs w:val="0"/>
          <w:sz w:val="22"/>
          <w:szCs w:val="22"/>
        </w:rPr>
      </w:pPr>
      <w:r>
        <w:separator/>
      </w:r>
    </w:p>
  </w:endnote>
  <w:endnote w:type="continuationSeparator" w:id="0">
    <w:p w:rsidR="006A30F7" w:rsidRPr="00172041" w:rsidRDefault="006A30F7" w:rsidP="00172041">
      <w:pPr>
        <w:pStyle w:val="ConsPlusTitle"/>
        <w:rPr>
          <w:rFonts w:asciiTheme="minorHAnsi" w:hAnsiTheme="minorHAnsi" w:cstheme="minorBidi"/>
          <w:b w:val="0"/>
          <w:bCs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0F7" w:rsidRPr="00172041" w:rsidRDefault="006A30F7" w:rsidP="00172041">
      <w:pPr>
        <w:pStyle w:val="ConsPlusTitle"/>
        <w:rPr>
          <w:rFonts w:asciiTheme="minorHAnsi" w:hAnsiTheme="minorHAnsi" w:cstheme="minorBidi"/>
          <w:b w:val="0"/>
          <w:bCs w:val="0"/>
          <w:sz w:val="22"/>
          <w:szCs w:val="22"/>
        </w:rPr>
      </w:pPr>
      <w:r>
        <w:separator/>
      </w:r>
    </w:p>
  </w:footnote>
  <w:footnote w:type="continuationSeparator" w:id="0">
    <w:p w:rsidR="006A30F7" w:rsidRPr="00172041" w:rsidRDefault="006A30F7" w:rsidP="00172041">
      <w:pPr>
        <w:pStyle w:val="ConsPlusTitle"/>
        <w:rPr>
          <w:rFonts w:asciiTheme="minorHAnsi" w:hAnsiTheme="minorHAnsi" w:cstheme="minorBidi"/>
          <w:b w:val="0"/>
          <w:bCs w:val="0"/>
          <w:sz w:val="22"/>
          <w:szCs w:val="22"/>
        </w:rPr>
      </w:pPr>
      <w:r>
        <w:continuationSeparator/>
      </w:r>
    </w:p>
  </w:footnote>
  <w:footnote w:id="1">
    <w:p w:rsidR="00CE621A" w:rsidRPr="00CD691B" w:rsidRDefault="00CE621A" w:rsidP="00465B07">
      <w:pPr>
        <w:pStyle w:val="a7"/>
      </w:pPr>
      <w:r>
        <w:rPr>
          <w:rStyle w:val="a9"/>
        </w:rPr>
        <w:footnoteRef/>
      </w:r>
      <w:r>
        <w:t xml:space="preserve">  В данном пункте в соответствии с системой оплаты труда указываются сведения об основных частях заработной платы.</w:t>
      </w:r>
    </w:p>
  </w:footnote>
  <w:footnote w:id="2">
    <w:p w:rsidR="00CE621A" w:rsidRDefault="00CE621A" w:rsidP="00465B07">
      <w:pPr>
        <w:pStyle w:val="ConsPlusNormal"/>
        <w:jc w:val="both"/>
      </w:pPr>
      <w:r>
        <w:rPr>
          <w:rStyle w:val="a9"/>
        </w:rPr>
        <w:footnoteRef/>
      </w:r>
      <w:r>
        <w:t xml:space="preserve"> </w:t>
      </w:r>
      <w:r>
        <w:rPr>
          <w:rFonts w:ascii="Times New Roman" w:eastAsia="Times New Roman" w:hAnsi="Times New Roman" w:cs="Times New Roman"/>
        </w:rPr>
        <w:t>В</w:t>
      </w:r>
      <w:r w:rsidRPr="00DB2BAD">
        <w:rPr>
          <w:rFonts w:ascii="Times New Roman" w:eastAsia="Times New Roman" w:hAnsi="Times New Roman" w:cs="Times New Roman"/>
        </w:rPr>
        <w:t xml:space="preserve"> случаях, когда законодательством Российской Федерации установлена обязанность </w:t>
      </w:r>
      <w:proofErr w:type="gramStart"/>
      <w:r w:rsidRPr="00DB2BAD">
        <w:rPr>
          <w:rFonts w:ascii="Times New Roman" w:eastAsia="Times New Roman" w:hAnsi="Times New Roman" w:cs="Times New Roman"/>
        </w:rPr>
        <w:t>иметь</w:t>
      </w:r>
      <w:proofErr w:type="gramEnd"/>
      <w:r w:rsidRPr="00DB2BAD">
        <w:rPr>
          <w:rFonts w:ascii="Times New Roman" w:eastAsia="Times New Roman" w:hAnsi="Times New Roman" w:cs="Times New Roman"/>
        </w:rPr>
        <w:t xml:space="preserve"> печать</w:t>
      </w:r>
      <w:r>
        <w:rPr>
          <w:rFonts w:ascii="Times New Roman" w:eastAsia="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527509"/>
      <w:docPartObj>
        <w:docPartGallery w:val="Page Numbers (Top of Page)"/>
        <w:docPartUnique/>
      </w:docPartObj>
    </w:sdtPr>
    <w:sdtEndPr>
      <w:rPr>
        <w:rFonts w:ascii="Times New Roman" w:hAnsi="Times New Roman" w:cs="Times New Roman"/>
        <w:sz w:val="28"/>
        <w:szCs w:val="28"/>
      </w:rPr>
    </w:sdtEndPr>
    <w:sdtContent>
      <w:p w:rsidR="00CE621A" w:rsidRPr="00A31217" w:rsidRDefault="00CE621A">
        <w:pPr>
          <w:pStyle w:val="ad"/>
          <w:jc w:val="center"/>
          <w:rPr>
            <w:rFonts w:ascii="Times New Roman" w:hAnsi="Times New Roman" w:cs="Times New Roman"/>
            <w:sz w:val="28"/>
            <w:szCs w:val="28"/>
          </w:rPr>
        </w:pPr>
        <w:r w:rsidRPr="00A31217">
          <w:rPr>
            <w:rFonts w:ascii="Times New Roman" w:hAnsi="Times New Roman" w:cs="Times New Roman"/>
            <w:sz w:val="28"/>
            <w:szCs w:val="28"/>
          </w:rPr>
          <w:fldChar w:fldCharType="begin"/>
        </w:r>
        <w:r w:rsidRPr="00A31217">
          <w:rPr>
            <w:rFonts w:ascii="Times New Roman" w:hAnsi="Times New Roman" w:cs="Times New Roman"/>
            <w:sz w:val="28"/>
            <w:szCs w:val="28"/>
          </w:rPr>
          <w:instrText>PAGE   \* MERGEFORMAT</w:instrText>
        </w:r>
        <w:r w:rsidRPr="00A31217">
          <w:rPr>
            <w:rFonts w:ascii="Times New Roman" w:hAnsi="Times New Roman" w:cs="Times New Roman"/>
            <w:sz w:val="28"/>
            <w:szCs w:val="28"/>
          </w:rPr>
          <w:fldChar w:fldCharType="separate"/>
        </w:r>
        <w:r w:rsidR="008A12BD">
          <w:rPr>
            <w:rFonts w:ascii="Times New Roman" w:hAnsi="Times New Roman" w:cs="Times New Roman"/>
            <w:noProof/>
            <w:sz w:val="28"/>
            <w:szCs w:val="28"/>
          </w:rPr>
          <w:t>6</w:t>
        </w:r>
        <w:r w:rsidRPr="00A31217">
          <w:rPr>
            <w:rFonts w:ascii="Times New Roman" w:hAnsi="Times New Roman" w:cs="Times New Roman"/>
            <w:sz w:val="28"/>
            <w:szCs w:val="28"/>
          </w:rPr>
          <w:fldChar w:fldCharType="end"/>
        </w:r>
      </w:p>
    </w:sdtContent>
  </w:sdt>
  <w:p w:rsidR="00CE621A" w:rsidRDefault="00CE621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60E8"/>
    <w:multiLevelType w:val="hybridMultilevel"/>
    <w:tmpl w:val="E93C365A"/>
    <w:lvl w:ilvl="0" w:tplc="E8BC1C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0F946EC"/>
    <w:multiLevelType w:val="hybridMultilevel"/>
    <w:tmpl w:val="C36EE66A"/>
    <w:lvl w:ilvl="0" w:tplc="E1C02236">
      <w:start w:val="1"/>
      <w:numFmt w:val="decimal"/>
      <w:lvlText w:val="%1."/>
      <w:lvlJc w:val="left"/>
      <w:pPr>
        <w:ind w:left="1392" w:hanging="85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6D349F5"/>
    <w:multiLevelType w:val="hybridMultilevel"/>
    <w:tmpl w:val="1B6A3B6C"/>
    <w:lvl w:ilvl="0" w:tplc="EDCC32B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6178BA"/>
    <w:multiLevelType w:val="hybridMultilevel"/>
    <w:tmpl w:val="3132A34E"/>
    <w:lvl w:ilvl="0" w:tplc="8312A7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55616A"/>
    <w:multiLevelType w:val="hybridMultilevel"/>
    <w:tmpl w:val="AC14E676"/>
    <w:lvl w:ilvl="0" w:tplc="F6B2BDD8">
      <w:start w:val="1"/>
      <w:numFmt w:val="decimal"/>
      <w:lvlText w:val="%1."/>
      <w:lvlJc w:val="left"/>
      <w:pPr>
        <w:ind w:left="2232" w:hanging="360"/>
      </w:pPr>
      <w:rPr>
        <w:rFonts w:hint="default"/>
      </w:rPr>
    </w:lvl>
    <w:lvl w:ilvl="1" w:tplc="04190019" w:tentative="1">
      <w:start w:val="1"/>
      <w:numFmt w:val="lowerLetter"/>
      <w:lvlText w:val="%2."/>
      <w:lvlJc w:val="left"/>
      <w:pPr>
        <w:ind w:left="2952" w:hanging="360"/>
      </w:pPr>
    </w:lvl>
    <w:lvl w:ilvl="2" w:tplc="0419001B" w:tentative="1">
      <w:start w:val="1"/>
      <w:numFmt w:val="lowerRoman"/>
      <w:lvlText w:val="%3."/>
      <w:lvlJc w:val="right"/>
      <w:pPr>
        <w:ind w:left="3672" w:hanging="180"/>
      </w:pPr>
    </w:lvl>
    <w:lvl w:ilvl="3" w:tplc="0419000F" w:tentative="1">
      <w:start w:val="1"/>
      <w:numFmt w:val="decimal"/>
      <w:lvlText w:val="%4."/>
      <w:lvlJc w:val="left"/>
      <w:pPr>
        <w:ind w:left="4392" w:hanging="360"/>
      </w:pPr>
    </w:lvl>
    <w:lvl w:ilvl="4" w:tplc="04190019" w:tentative="1">
      <w:start w:val="1"/>
      <w:numFmt w:val="lowerLetter"/>
      <w:lvlText w:val="%5."/>
      <w:lvlJc w:val="left"/>
      <w:pPr>
        <w:ind w:left="5112" w:hanging="360"/>
      </w:pPr>
    </w:lvl>
    <w:lvl w:ilvl="5" w:tplc="0419001B" w:tentative="1">
      <w:start w:val="1"/>
      <w:numFmt w:val="lowerRoman"/>
      <w:lvlText w:val="%6."/>
      <w:lvlJc w:val="right"/>
      <w:pPr>
        <w:ind w:left="5832" w:hanging="180"/>
      </w:pPr>
    </w:lvl>
    <w:lvl w:ilvl="6" w:tplc="0419000F" w:tentative="1">
      <w:start w:val="1"/>
      <w:numFmt w:val="decimal"/>
      <w:lvlText w:val="%7."/>
      <w:lvlJc w:val="left"/>
      <w:pPr>
        <w:ind w:left="6552" w:hanging="360"/>
      </w:pPr>
    </w:lvl>
    <w:lvl w:ilvl="7" w:tplc="04190019" w:tentative="1">
      <w:start w:val="1"/>
      <w:numFmt w:val="lowerLetter"/>
      <w:lvlText w:val="%8."/>
      <w:lvlJc w:val="left"/>
      <w:pPr>
        <w:ind w:left="7272" w:hanging="360"/>
      </w:pPr>
    </w:lvl>
    <w:lvl w:ilvl="8" w:tplc="0419001B" w:tentative="1">
      <w:start w:val="1"/>
      <w:numFmt w:val="lowerRoman"/>
      <w:lvlText w:val="%9."/>
      <w:lvlJc w:val="right"/>
      <w:pPr>
        <w:ind w:left="7992" w:hanging="180"/>
      </w:pPr>
    </w:lvl>
  </w:abstractNum>
  <w:abstractNum w:abstractNumId="5">
    <w:nsid w:val="2BCE47AB"/>
    <w:multiLevelType w:val="hybridMultilevel"/>
    <w:tmpl w:val="57E2D154"/>
    <w:lvl w:ilvl="0" w:tplc="0606717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D65C61"/>
    <w:multiLevelType w:val="hybridMultilevel"/>
    <w:tmpl w:val="EE8AA9D2"/>
    <w:lvl w:ilvl="0" w:tplc="7F229EA6">
      <w:start w:val="1"/>
      <w:numFmt w:val="upperRoman"/>
      <w:lvlText w:val="%1."/>
      <w:lvlJc w:val="left"/>
      <w:pPr>
        <w:ind w:left="2592" w:hanging="720"/>
      </w:pPr>
      <w:rPr>
        <w:rFonts w:hint="default"/>
      </w:rPr>
    </w:lvl>
    <w:lvl w:ilvl="1" w:tplc="04190019" w:tentative="1">
      <w:start w:val="1"/>
      <w:numFmt w:val="lowerLetter"/>
      <w:lvlText w:val="%2."/>
      <w:lvlJc w:val="left"/>
      <w:pPr>
        <w:ind w:left="2952" w:hanging="360"/>
      </w:pPr>
    </w:lvl>
    <w:lvl w:ilvl="2" w:tplc="0419001B" w:tentative="1">
      <w:start w:val="1"/>
      <w:numFmt w:val="lowerRoman"/>
      <w:lvlText w:val="%3."/>
      <w:lvlJc w:val="right"/>
      <w:pPr>
        <w:ind w:left="3672" w:hanging="180"/>
      </w:pPr>
    </w:lvl>
    <w:lvl w:ilvl="3" w:tplc="0419000F" w:tentative="1">
      <w:start w:val="1"/>
      <w:numFmt w:val="decimal"/>
      <w:lvlText w:val="%4."/>
      <w:lvlJc w:val="left"/>
      <w:pPr>
        <w:ind w:left="4392" w:hanging="360"/>
      </w:pPr>
    </w:lvl>
    <w:lvl w:ilvl="4" w:tplc="04190019" w:tentative="1">
      <w:start w:val="1"/>
      <w:numFmt w:val="lowerLetter"/>
      <w:lvlText w:val="%5."/>
      <w:lvlJc w:val="left"/>
      <w:pPr>
        <w:ind w:left="5112" w:hanging="360"/>
      </w:pPr>
    </w:lvl>
    <w:lvl w:ilvl="5" w:tplc="0419001B" w:tentative="1">
      <w:start w:val="1"/>
      <w:numFmt w:val="lowerRoman"/>
      <w:lvlText w:val="%6."/>
      <w:lvlJc w:val="right"/>
      <w:pPr>
        <w:ind w:left="5832" w:hanging="180"/>
      </w:pPr>
    </w:lvl>
    <w:lvl w:ilvl="6" w:tplc="0419000F" w:tentative="1">
      <w:start w:val="1"/>
      <w:numFmt w:val="decimal"/>
      <w:lvlText w:val="%7."/>
      <w:lvlJc w:val="left"/>
      <w:pPr>
        <w:ind w:left="6552" w:hanging="360"/>
      </w:pPr>
    </w:lvl>
    <w:lvl w:ilvl="7" w:tplc="04190019" w:tentative="1">
      <w:start w:val="1"/>
      <w:numFmt w:val="lowerLetter"/>
      <w:lvlText w:val="%8."/>
      <w:lvlJc w:val="left"/>
      <w:pPr>
        <w:ind w:left="7272" w:hanging="360"/>
      </w:pPr>
    </w:lvl>
    <w:lvl w:ilvl="8" w:tplc="0419001B" w:tentative="1">
      <w:start w:val="1"/>
      <w:numFmt w:val="lowerRoman"/>
      <w:lvlText w:val="%9."/>
      <w:lvlJc w:val="right"/>
      <w:pPr>
        <w:ind w:left="7992" w:hanging="180"/>
      </w:pPr>
    </w:lvl>
  </w:abstractNum>
  <w:abstractNum w:abstractNumId="7">
    <w:nsid w:val="30B41BF0"/>
    <w:multiLevelType w:val="hybridMultilevel"/>
    <w:tmpl w:val="6A5CEBFE"/>
    <w:lvl w:ilvl="0" w:tplc="04C2EF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55D5EB1"/>
    <w:multiLevelType w:val="hybridMultilevel"/>
    <w:tmpl w:val="C36EE66A"/>
    <w:lvl w:ilvl="0" w:tplc="E1C02236">
      <w:start w:val="1"/>
      <w:numFmt w:val="decimal"/>
      <w:lvlText w:val="%1."/>
      <w:lvlJc w:val="left"/>
      <w:pPr>
        <w:ind w:left="1392" w:hanging="85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E0A6191"/>
    <w:multiLevelType w:val="hybridMultilevel"/>
    <w:tmpl w:val="531480C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4623C7"/>
    <w:multiLevelType w:val="hybridMultilevel"/>
    <w:tmpl w:val="A9F0DDF8"/>
    <w:lvl w:ilvl="0" w:tplc="1B2A9E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91B05CC"/>
    <w:multiLevelType w:val="hybridMultilevel"/>
    <w:tmpl w:val="B908F010"/>
    <w:lvl w:ilvl="0" w:tplc="7F3EF926">
      <w:start w:val="5"/>
      <w:numFmt w:val="decimal"/>
      <w:lvlText w:val="%1."/>
      <w:lvlJc w:val="left"/>
      <w:pPr>
        <w:ind w:left="1637"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7F23F5B"/>
    <w:multiLevelType w:val="hybridMultilevel"/>
    <w:tmpl w:val="DD92ABF0"/>
    <w:lvl w:ilvl="0" w:tplc="EB665A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0"/>
  </w:num>
  <w:num w:numId="5">
    <w:abstractNumId w:val="7"/>
  </w:num>
  <w:num w:numId="6">
    <w:abstractNumId w:val="4"/>
  </w:num>
  <w:num w:numId="7">
    <w:abstractNumId w:val="11"/>
  </w:num>
  <w:num w:numId="8">
    <w:abstractNumId w:val="2"/>
  </w:num>
  <w:num w:numId="9">
    <w:abstractNumId w:val="9"/>
  </w:num>
  <w:num w:numId="10">
    <w:abstractNumId w:val="6"/>
  </w:num>
  <w:num w:numId="11">
    <w:abstractNumId w:val="1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F1"/>
    <w:rsid w:val="00001BEE"/>
    <w:rsid w:val="00005116"/>
    <w:rsid w:val="00011C45"/>
    <w:rsid w:val="000157B7"/>
    <w:rsid w:val="00026B9C"/>
    <w:rsid w:val="00033A77"/>
    <w:rsid w:val="0004272B"/>
    <w:rsid w:val="000514C9"/>
    <w:rsid w:val="000519D0"/>
    <w:rsid w:val="00054A2E"/>
    <w:rsid w:val="00056281"/>
    <w:rsid w:val="00062853"/>
    <w:rsid w:val="00067727"/>
    <w:rsid w:val="00075071"/>
    <w:rsid w:val="000839F0"/>
    <w:rsid w:val="00094FB9"/>
    <w:rsid w:val="000B0C7B"/>
    <w:rsid w:val="000B677F"/>
    <w:rsid w:val="000C084F"/>
    <w:rsid w:val="000C754B"/>
    <w:rsid w:val="000D0C92"/>
    <w:rsid w:val="000D1909"/>
    <w:rsid w:val="000D4F35"/>
    <w:rsid w:val="000E4774"/>
    <w:rsid w:val="000F1D66"/>
    <w:rsid w:val="000F38FA"/>
    <w:rsid w:val="000F5A7D"/>
    <w:rsid w:val="00100F71"/>
    <w:rsid w:val="0010117B"/>
    <w:rsid w:val="00113B99"/>
    <w:rsid w:val="00123C38"/>
    <w:rsid w:val="00125754"/>
    <w:rsid w:val="001304A2"/>
    <w:rsid w:val="001312C2"/>
    <w:rsid w:val="00133A98"/>
    <w:rsid w:val="0013674E"/>
    <w:rsid w:val="00141E2A"/>
    <w:rsid w:val="00153A9D"/>
    <w:rsid w:val="00163010"/>
    <w:rsid w:val="00165DEB"/>
    <w:rsid w:val="00172041"/>
    <w:rsid w:val="0017386D"/>
    <w:rsid w:val="00183013"/>
    <w:rsid w:val="00186D01"/>
    <w:rsid w:val="00190FFA"/>
    <w:rsid w:val="00191BC7"/>
    <w:rsid w:val="00197889"/>
    <w:rsid w:val="001A615D"/>
    <w:rsid w:val="001A6730"/>
    <w:rsid w:val="001B3C19"/>
    <w:rsid w:val="001B4F55"/>
    <w:rsid w:val="001B5B54"/>
    <w:rsid w:val="001B6B18"/>
    <w:rsid w:val="001B6C41"/>
    <w:rsid w:val="001C32CE"/>
    <w:rsid w:val="001D2EE3"/>
    <w:rsid w:val="001E214A"/>
    <w:rsid w:val="002024CC"/>
    <w:rsid w:val="0021333C"/>
    <w:rsid w:val="00216A13"/>
    <w:rsid w:val="0021707C"/>
    <w:rsid w:val="00217D11"/>
    <w:rsid w:val="002205FA"/>
    <w:rsid w:val="00226AD9"/>
    <w:rsid w:val="00250379"/>
    <w:rsid w:val="00252905"/>
    <w:rsid w:val="00252C78"/>
    <w:rsid w:val="00254D77"/>
    <w:rsid w:val="00266E32"/>
    <w:rsid w:val="002728F6"/>
    <w:rsid w:val="00285DDC"/>
    <w:rsid w:val="0029242A"/>
    <w:rsid w:val="00297594"/>
    <w:rsid w:val="00297B4F"/>
    <w:rsid w:val="002A4AA7"/>
    <w:rsid w:val="002A7ECF"/>
    <w:rsid w:val="002B0D51"/>
    <w:rsid w:val="002B3B71"/>
    <w:rsid w:val="002D135E"/>
    <w:rsid w:val="002D6756"/>
    <w:rsid w:val="002E60F2"/>
    <w:rsid w:val="002F7420"/>
    <w:rsid w:val="00300C9C"/>
    <w:rsid w:val="003027B8"/>
    <w:rsid w:val="00302905"/>
    <w:rsid w:val="00305973"/>
    <w:rsid w:val="003145AA"/>
    <w:rsid w:val="00315BBA"/>
    <w:rsid w:val="00316711"/>
    <w:rsid w:val="0031733B"/>
    <w:rsid w:val="00320E84"/>
    <w:rsid w:val="00321060"/>
    <w:rsid w:val="00321898"/>
    <w:rsid w:val="00325CDF"/>
    <w:rsid w:val="00327DD8"/>
    <w:rsid w:val="00327E42"/>
    <w:rsid w:val="00334086"/>
    <w:rsid w:val="00334E90"/>
    <w:rsid w:val="00335091"/>
    <w:rsid w:val="00356918"/>
    <w:rsid w:val="0036687B"/>
    <w:rsid w:val="00385B1D"/>
    <w:rsid w:val="0039201D"/>
    <w:rsid w:val="003A1C3E"/>
    <w:rsid w:val="003A2517"/>
    <w:rsid w:val="003A6B99"/>
    <w:rsid w:val="003B4B80"/>
    <w:rsid w:val="003C6F3B"/>
    <w:rsid w:val="003D25E0"/>
    <w:rsid w:val="0040018E"/>
    <w:rsid w:val="004061BE"/>
    <w:rsid w:val="0041660C"/>
    <w:rsid w:val="0042390B"/>
    <w:rsid w:val="00424E96"/>
    <w:rsid w:val="00425D0F"/>
    <w:rsid w:val="0042676B"/>
    <w:rsid w:val="00427EB5"/>
    <w:rsid w:val="004359E7"/>
    <w:rsid w:val="00443D51"/>
    <w:rsid w:val="0045046A"/>
    <w:rsid w:val="00453D98"/>
    <w:rsid w:val="00461A0B"/>
    <w:rsid w:val="00465B07"/>
    <w:rsid w:val="004951D0"/>
    <w:rsid w:val="00495DE5"/>
    <w:rsid w:val="004A2F82"/>
    <w:rsid w:val="004A3CE8"/>
    <w:rsid w:val="004B34B2"/>
    <w:rsid w:val="004B3FEB"/>
    <w:rsid w:val="004C0C5E"/>
    <w:rsid w:val="004C1240"/>
    <w:rsid w:val="004C4B15"/>
    <w:rsid w:val="004E66A9"/>
    <w:rsid w:val="004F2ABE"/>
    <w:rsid w:val="004F511E"/>
    <w:rsid w:val="00506627"/>
    <w:rsid w:val="00510F22"/>
    <w:rsid w:val="00513C06"/>
    <w:rsid w:val="00513F7D"/>
    <w:rsid w:val="00514BF5"/>
    <w:rsid w:val="005318FA"/>
    <w:rsid w:val="00536F73"/>
    <w:rsid w:val="0054460D"/>
    <w:rsid w:val="005559BC"/>
    <w:rsid w:val="00567A07"/>
    <w:rsid w:val="005775D6"/>
    <w:rsid w:val="00580C63"/>
    <w:rsid w:val="00587F17"/>
    <w:rsid w:val="0059257F"/>
    <w:rsid w:val="005A617A"/>
    <w:rsid w:val="005B2312"/>
    <w:rsid w:val="005C6F63"/>
    <w:rsid w:val="005C7E30"/>
    <w:rsid w:val="005D24EA"/>
    <w:rsid w:val="005E1169"/>
    <w:rsid w:val="005E1D9E"/>
    <w:rsid w:val="005E258D"/>
    <w:rsid w:val="005E28CA"/>
    <w:rsid w:val="005E6718"/>
    <w:rsid w:val="005E717A"/>
    <w:rsid w:val="005E745B"/>
    <w:rsid w:val="005F69F5"/>
    <w:rsid w:val="00600165"/>
    <w:rsid w:val="0060625E"/>
    <w:rsid w:val="00607129"/>
    <w:rsid w:val="00610B7F"/>
    <w:rsid w:val="006155CD"/>
    <w:rsid w:val="0061743B"/>
    <w:rsid w:val="00617ACC"/>
    <w:rsid w:val="00620EAB"/>
    <w:rsid w:val="00647849"/>
    <w:rsid w:val="00650BFB"/>
    <w:rsid w:val="006521DD"/>
    <w:rsid w:val="00653701"/>
    <w:rsid w:val="006660F8"/>
    <w:rsid w:val="00667607"/>
    <w:rsid w:val="006750A2"/>
    <w:rsid w:val="00691CB0"/>
    <w:rsid w:val="00696F6C"/>
    <w:rsid w:val="006A1B50"/>
    <w:rsid w:val="006A30F7"/>
    <w:rsid w:val="006B67C5"/>
    <w:rsid w:val="006C003C"/>
    <w:rsid w:val="006D0578"/>
    <w:rsid w:val="006D4E60"/>
    <w:rsid w:val="006D5E1C"/>
    <w:rsid w:val="006D6B49"/>
    <w:rsid w:val="006E7728"/>
    <w:rsid w:val="006E7EB4"/>
    <w:rsid w:val="006F1BF7"/>
    <w:rsid w:val="006F51AB"/>
    <w:rsid w:val="007022AF"/>
    <w:rsid w:val="0070533E"/>
    <w:rsid w:val="00707CCF"/>
    <w:rsid w:val="007123F2"/>
    <w:rsid w:val="00716B03"/>
    <w:rsid w:val="00732A95"/>
    <w:rsid w:val="0073354C"/>
    <w:rsid w:val="00741A68"/>
    <w:rsid w:val="00746BE1"/>
    <w:rsid w:val="00754D93"/>
    <w:rsid w:val="0077231B"/>
    <w:rsid w:val="0079139D"/>
    <w:rsid w:val="007915CF"/>
    <w:rsid w:val="00794763"/>
    <w:rsid w:val="0079562A"/>
    <w:rsid w:val="007A2598"/>
    <w:rsid w:val="007A30AB"/>
    <w:rsid w:val="007B1658"/>
    <w:rsid w:val="007D03B3"/>
    <w:rsid w:val="007D59C7"/>
    <w:rsid w:val="007D70F9"/>
    <w:rsid w:val="007E0038"/>
    <w:rsid w:val="007E0BA1"/>
    <w:rsid w:val="007E57D7"/>
    <w:rsid w:val="007E5B12"/>
    <w:rsid w:val="007E5B23"/>
    <w:rsid w:val="008032D1"/>
    <w:rsid w:val="008075EC"/>
    <w:rsid w:val="0081054F"/>
    <w:rsid w:val="00840CAD"/>
    <w:rsid w:val="008523CA"/>
    <w:rsid w:val="008544C8"/>
    <w:rsid w:val="00857EB6"/>
    <w:rsid w:val="008622DD"/>
    <w:rsid w:val="0086398E"/>
    <w:rsid w:val="00870B53"/>
    <w:rsid w:val="00877272"/>
    <w:rsid w:val="00895DF1"/>
    <w:rsid w:val="008A12BD"/>
    <w:rsid w:val="008A1876"/>
    <w:rsid w:val="008A3036"/>
    <w:rsid w:val="008B37AA"/>
    <w:rsid w:val="008B60C1"/>
    <w:rsid w:val="008C02DB"/>
    <w:rsid w:val="008C3B50"/>
    <w:rsid w:val="008C5E37"/>
    <w:rsid w:val="008C6A2C"/>
    <w:rsid w:val="008E2E84"/>
    <w:rsid w:val="00904F1C"/>
    <w:rsid w:val="00910F38"/>
    <w:rsid w:val="00914482"/>
    <w:rsid w:val="00914823"/>
    <w:rsid w:val="00922CD4"/>
    <w:rsid w:val="0093689B"/>
    <w:rsid w:val="00937390"/>
    <w:rsid w:val="009416C2"/>
    <w:rsid w:val="00945D45"/>
    <w:rsid w:val="009479EB"/>
    <w:rsid w:val="00956632"/>
    <w:rsid w:val="009602B8"/>
    <w:rsid w:val="0097523E"/>
    <w:rsid w:val="00986856"/>
    <w:rsid w:val="00995288"/>
    <w:rsid w:val="009A232A"/>
    <w:rsid w:val="009A38B6"/>
    <w:rsid w:val="009A3B3E"/>
    <w:rsid w:val="009A7A67"/>
    <w:rsid w:val="009B0D29"/>
    <w:rsid w:val="009B1D4C"/>
    <w:rsid w:val="009C3218"/>
    <w:rsid w:val="009C57DE"/>
    <w:rsid w:val="009C77A8"/>
    <w:rsid w:val="009D67D1"/>
    <w:rsid w:val="009D7D5C"/>
    <w:rsid w:val="009F089F"/>
    <w:rsid w:val="009F3621"/>
    <w:rsid w:val="00A0377E"/>
    <w:rsid w:val="00A04528"/>
    <w:rsid w:val="00A273D9"/>
    <w:rsid w:val="00A31217"/>
    <w:rsid w:val="00A3172D"/>
    <w:rsid w:val="00A324F8"/>
    <w:rsid w:val="00A337AB"/>
    <w:rsid w:val="00A44E66"/>
    <w:rsid w:val="00A45EED"/>
    <w:rsid w:val="00A51635"/>
    <w:rsid w:val="00A55ADC"/>
    <w:rsid w:val="00A55C08"/>
    <w:rsid w:val="00A603F3"/>
    <w:rsid w:val="00A74F35"/>
    <w:rsid w:val="00A769D0"/>
    <w:rsid w:val="00A91B98"/>
    <w:rsid w:val="00A95E41"/>
    <w:rsid w:val="00A967D9"/>
    <w:rsid w:val="00AA110D"/>
    <w:rsid w:val="00AA7FCF"/>
    <w:rsid w:val="00AB0A3A"/>
    <w:rsid w:val="00AB441B"/>
    <w:rsid w:val="00AB7E47"/>
    <w:rsid w:val="00AE51CD"/>
    <w:rsid w:val="00AE6344"/>
    <w:rsid w:val="00AE7316"/>
    <w:rsid w:val="00AF0834"/>
    <w:rsid w:val="00AF4D85"/>
    <w:rsid w:val="00AF69C1"/>
    <w:rsid w:val="00B002D3"/>
    <w:rsid w:val="00B00829"/>
    <w:rsid w:val="00B11E51"/>
    <w:rsid w:val="00B132BE"/>
    <w:rsid w:val="00B1584B"/>
    <w:rsid w:val="00B1773B"/>
    <w:rsid w:val="00B20873"/>
    <w:rsid w:val="00B25C40"/>
    <w:rsid w:val="00B261C5"/>
    <w:rsid w:val="00B3596E"/>
    <w:rsid w:val="00B52A46"/>
    <w:rsid w:val="00B7641B"/>
    <w:rsid w:val="00B83120"/>
    <w:rsid w:val="00B9213D"/>
    <w:rsid w:val="00BA64C1"/>
    <w:rsid w:val="00BB133A"/>
    <w:rsid w:val="00BB5A3C"/>
    <w:rsid w:val="00BB721E"/>
    <w:rsid w:val="00BC19FD"/>
    <w:rsid w:val="00BD206E"/>
    <w:rsid w:val="00BE0009"/>
    <w:rsid w:val="00BE5AC1"/>
    <w:rsid w:val="00BF51FA"/>
    <w:rsid w:val="00C04014"/>
    <w:rsid w:val="00C07F15"/>
    <w:rsid w:val="00C15248"/>
    <w:rsid w:val="00C21374"/>
    <w:rsid w:val="00C439E9"/>
    <w:rsid w:val="00C441FD"/>
    <w:rsid w:val="00C461AC"/>
    <w:rsid w:val="00C63E80"/>
    <w:rsid w:val="00C71592"/>
    <w:rsid w:val="00C71A4B"/>
    <w:rsid w:val="00C80419"/>
    <w:rsid w:val="00C86594"/>
    <w:rsid w:val="00C9412F"/>
    <w:rsid w:val="00C94B56"/>
    <w:rsid w:val="00CA7202"/>
    <w:rsid w:val="00CA73A0"/>
    <w:rsid w:val="00CB1B16"/>
    <w:rsid w:val="00CD1A35"/>
    <w:rsid w:val="00CD5639"/>
    <w:rsid w:val="00CE461F"/>
    <w:rsid w:val="00CE5C7A"/>
    <w:rsid w:val="00CE621A"/>
    <w:rsid w:val="00CF788F"/>
    <w:rsid w:val="00D11AC5"/>
    <w:rsid w:val="00D127E0"/>
    <w:rsid w:val="00D33EFB"/>
    <w:rsid w:val="00D35CCE"/>
    <w:rsid w:val="00D40322"/>
    <w:rsid w:val="00D42669"/>
    <w:rsid w:val="00D65EC9"/>
    <w:rsid w:val="00D72808"/>
    <w:rsid w:val="00D82542"/>
    <w:rsid w:val="00D86B8A"/>
    <w:rsid w:val="00D90389"/>
    <w:rsid w:val="00D90810"/>
    <w:rsid w:val="00D9100D"/>
    <w:rsid w:val="00DA244B"/>
    <w:rsid w:val="00DA2631"/>
    <w:rsid w:val="00DA3694"/>
    <w:rsid w:val="00DA508B"/>
    <w:rsid w:val="00DB0BF8"/>
    <w:rsid w:val="00DB1BF1"/>
    <w:rsid w:val="00DB2608"/>
    <w:rsid w:val="00DB2BAD"/>
    <w:rsid w:val="00DB77B6"/>
    <w:rsid w:val="00DD5584"/>
    <w:rsid w:val="00DD5E99"/>
    <w:rsid w:val="00DD6CF7"/>
    <w:rsid w:val="00DE5925"/>
    <w:rsid w:val="00DF03C5"/>
    <w:rsid w:val="00DF7BAD"/>
    <w:rsid w:val="00E06655"/>
    <w:rsid w:val="00E5542B"/>
    <w:rsid w:val="00E56F02"/>
    <w:rsid w:val="00E60289"/>
    <w:rsid w:val="00E6116A"/>
    <w:rsid w:val="00E6358F"/>
    <w:rsid w:val="00E64820"/>
    <w:rsid w:val="00E70DE5"/>
    <w:rsid w:val="00E736A8"/>
    <w:rsid w:val="00E7714E"/>
    <w:rsid w:val="00E81886"/>
    <w:rsid w:val="00E831D7"/>
    <w:rsid w:val="00E86B2E"/>
    <w:rsid w:val="00E92FEC"/>
    <w:rsid w:val="00EA08FF"/>
    <w:rsid w:val="00EA1790"/>
    <w:rsid w:val="00EC6E4A"/>
    <w:rsid w:val="00ED0830"/>
    <w:rsid w:val="00ED0992"/>
    <w:rsid w:val="00ED1D56"/>
    <w:rsid w:val="00ED4973"/>
    <w:rsid w:val="00ED66EE"/>
    <w:rsid w:val="00EF50D7"/>
    <w:rsid w:val="00F01415"/>
    <w:rsid w:val="00F0286E"/>
    <w:rsid w:val="00F15218"/>
    <w:rsid w:val="00F1532B"/>
    <w:rsid w:val="00F17CF3"/>
    <w:rsid w:val="00F26D06"/>
    <w:rsid w:val="00F32017"/>
    <w:rsid w:val="00F35982"/>
    <w:rsid w:val="00F37A67"/>
    <w:rsid w:val="00F61023"/>
    <w:rsid w:val="00F664E9"/>
    <w:rsid w:val="00F7526E"/>
    <w:rsid w:val="00F80466"/>
    <w:rsid w:val="00F81171"/>
    <w:rsid w:val="00F91A06"/>
    <w:rsid w:val="00F956DE"/>
    <w:rsid w:val="00FA49E4"/>
    <w:rsid w:val="00FA662A"/>
    <w:rsid w:val="00FB0F4E"/>
    <w:rsid w:val="00FB7C6E"/>
    <w:rsid w:val="00FC3704"/>
    <w:rsid w:val="00FD4EC6"/>
    <w:rsid w:val="00FD76A9"/>
    <w:rsid w:val="00FD7BE7"/>
    <w:rsid w:val="00FE5ADF"/>
    <w:rsid w:val="00FE719A"/>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95DF1"/>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uiPriority w:val="34"/>
    <w:qFormat/>
    <w:rsid w:val="00895DF1"/>
    <w:pPr>
      <w:ind w:left="720"/>
      <w:contextualSpacing/>
    </w:pPr>
  </w:style>
  <w:style w:type="table" w:styleId="a4">
    <w:name w:val="Table Grid"/>
    <w:basedOn w:val="a1"/>
    <w:rsid w:val="005925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Plain Text"/>
    <w:basedOn w:val="a"/>
    <w:link w:val="a6"/>
    <w:rsid w:val="00172041"/>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172041"/>
    <w:rPr>
      <w:rFonts w:ascii="Courier New" w:eastAsia="Times New Roman" w:hAnsi="Courier New" w:cs="Times New Roman"/>
      <w:sz w:val="20"/>
      <w:szCs w:val="20"/>
    </w:rPr>
  </w:style>
  <w:style w:type="paragraph" w:styleId="a7">
    <w:name w:val="footnote text"/>
    <w:basedOn w:val="a"/>
    <w:link w:val="a8"/>
    <w:rsid w:val="00172041"/>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172041"/>
    <w:rPr>
      <w:rFonts w:ascii="Times New Roman" w:eastAsia="Times New Roman" w:hAnsi="Times New Roman" w:cs="Times New Roman"/>
      <w:sz w:val="20"/>
      <w:szCs w:val="20"/>
    </w:rPr>
  </w:style>
  <w:style w:type="character" w:styleId="a9">
    <w:name w:val="footnote reference"/>
    <w:basedOn w:val="a0"/>
    <w:rsid w:val="00172041"/>
    <w:rPr>
      <w:vertAlign w:val="superscript"/>
    </w:rPr>
  </w:style>
  <w:style w:type="paragraph" w:customStyle="1" w:styleId="ConsPlusNormal">
    <w:name w:val="ConsPlusNormal"/>
    <w:rsid w:val="00D65EC9"/>
    <w:pPr>
      <w:autoSpaceDE w:val="0"/>
      <w:autoSpaceDN w:val="0"/>
      <w:adjustRightInd w:val="0"/>
      <w:spacing w:after="0" w:line="240" w:lineRule="auto"/>
    </w:pPr>
    <w:rPr>
      <w:rFonts w:ascii="Arial" w:hAnsi="Arial" w:cs="Arial"/>
      <w:sz w:val="20"/>
      <w:szCs w:val="20"/>
    </w:rPr>
  </w:style>
  <w:style w:type="paragraph" w:styleId="aa">
    <w:name w:val="endnote text"/>
    <w:basedOn w:val="a"/>
    <w:link w:val="ab"/>
    <w:uiPriority w:val="99"/>
    <w:semiHidden/>
    <w:unhideWhenUsed/>
    <w:rsid w:val="00DE5925"/>
    <w:pPr>
      <w:spacing w:after="0" w:line="240" w:lineRule="auto"/>
    </w:pPr>
    <w:rPr>
      <w:sz w:val="20"/>
      <w:szCs w:val="20"/>
    </w:rPr>
  </w:style>
  <w:style w:type="character" w:customStyle="1" w:styleId="ab">
    <w:name w:val="Текст концевой сноски Знак"/>
    <w:basedOn w:val="a0"/>
    <w:link w:val="aa"/>
    <w:uiPriority w:val="99"/>
    <w:semiHidden/>
    <w:rsid w:val="00DE5925"/>
    <w:rPr>
      <w:sz w:val="20"/>
      <w:szCs w:val="20"/>
    </w:rPr>
  </w:style>
  <w:style w:type="character" w:styleId="ac">
    <w:name w:val="endnote reference"/>
    <w:basedOn w:val="a0"/>
    <w:uiPriority w:val="99"/>
    <w:semiHidden/>
    <w:unhideWhenUsed/>
    <w:rsid w:val="00DE5925"/>
    <w:rPr>
      <w:vertAlign w:val="superscript"/>
    </w:rPr>
  </w:style>
  <w:style w:type="paragraph" w:styleId="ad">
    <w:name w:val="header"/>
    <w:basedOn w:val="a"/>
    <w:link w:val="ae"/>
    <w:uiPriority w:val="99"/>
    <w:unhideWhenUsed/>
    <w:rsid w:val="000D190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D1909"/>
  </w:style>
  <w:style w:type="paragraph" w:styleId="af">
    <w:name w:val="footer"/>
    <w:basedOn w:val="a"/>
    <w:link w:val="af0"/>
    <w:uiPriority w:val="99"/>
    <w:unhideWhenUsed/>
    <w:rsid w:val="000D190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D1909"/>
  </w:style>
  <w:style w:type="paragraph" w:styleId="af1">
    <w:name w:val="Balloon Text"/>
    <w:basedOn w:val="a"/>
    <w:link w:val="af2"/>
    <w:uiPriority w:val="99"/>
    <w:semiHidden/>
    <w:unhideWhenUsed/>
    <w:rsid w:val="00315BB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15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95DF1"/>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uiPriority w:val="34"/>
    <w:qFormat/>
    <w:rsid w:val="00895DF1"/>
    <w:pPr>
      <w:ind w:left="720"/>
      <w:contextualSpacing/>
    </w:pPr>
  </w:style>
  <w:style w:type="table" w:styleId="a4">
    <w:name w:val="Table Grid"/>
    <w:basedOn w:val="a1"/>
    <w:rsid w:val="005925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Plain Text"/>
    <w:basedOn w:val="a"/>
    <w:link w:val="a6"/>
    <w:rsid w:val="00172041"/>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172041"/>
    <w:rPr>
      <w:rFonts w:ascii="Courier New" w:eastAsia="Times New Roman" w:hAnsi="Courier New" w:cs="Times New Roman"/>
      <w:sz w:val="20"/>
      <w:szCs w:val="20"/>
    </w:rPr>
  </w:style>
  <w:style w:type="paragraph" w:styleId="a7">
    <w:name w:val="footnote text"/>
    <w:basedOn w:val="a"/>
    <w:link w:val="a8"/>
    <w:rsid w:val="00172041"/>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172041"/>
    <w:rPr>
      <w:rFonts w:ascii="Times New Roman" w:eastAsia="Times New Roman" w:hAnsi="Times New Roman" w:cs="Times New Roman"/>
      <w:sz w:val="20"/>
      <w:szCs w:val="20"/>
    </w:rPr>
  </w:style>
  <w:style w:type="character" w:styleId="a9">
    <w:name w:val="footnote reference"/>
    <w:basedOn w:val="a0"/>
    <w:rsid w:val="00172041"/>
    <w:rPr>
      <w:vertAlign w:val="superscript"/>
    </w:rPr>
  </w:style>
  <w:style w:type="paragraph" w:customStyle="1" w:styleId="ConsPlusNormal">
    <w:name w:val="ConsPlusNormal"/>
    <w:rsid w:val="00D65EC9"/>
    <w:pPr>
      <w:autoSpaceDE w:val="0"/>
      <w:autoSpaceDN w:val="0"/>
      <w:adjustRightInd w:val="0"/>
      <w:spacing w:after="0" w:line="240" w:lineRule="auto"/>
    </w:pPr>
    <w:rPr>
      <w:rFonts w:ascii="Arial" w:hAnsi="Arial" w:cs="Arial"/>
      <w:sz w:val="20"/>
      <w:szCs w:val="20"/>
    </w:rPr>
  </w:style>
  <w:style w:type="paragraph" w:styleId="aa">
    <w:name w:val="endnote text"/>
    <w:basedOn w:val="a"/>
    <w:link w:val="ab"/>
    <w:uiPriority w:val="99"/>
    <w:semiHidden/>
    <w:unhideWhenUsed/>
    <w:rsid w:val="00DE5925"/>
    <w:pPr>
      <w:spacing w:after="0" w:line="240" w:lineRule="auto"/>
    </w:pPr>
    <w:rPr>
      <w:sz w:val="20"/>
      <w:szCs w:val="20"/>
    </w:rPr>
  </w:style>
  <w:style w:type="character" w:customStyle="1" w:styleId="ab">
    <w:name w:val="Текст концевой сноски Знак"/>
    <w:basedOn w:val="a0"/>
    <w:link w:val="aa"/>
    <w:uiPriority w:val="99"/>
    <w:semiHidden/>
    <w:rsid w:val="00DE5925"/>
    <w:rPr>
      <w:sz w:val="20"/>
      <w:szCs w:val="20"/>
    </w:rPr>
  </w:style>
  <w:style w:type="character" w:styleId="ac">
    <w:name w:val="endnote reference"/>
    <w:basedOn w:val="a0"/>
    <w:uiPriority w:val="99"/>
    <w:semiHidden/>
    <w:unhideWhenUsed/>
    <w:rsid w:val="00DE5925"/>
    <w:rPr>
      <w:vertAlign w:val="superscript"/>
    </w:rPr>
  </w:style>
  <w:style w:type="paragraph" w:styleId="ad">
    <w:name w:val="header"/>
    <w:basedOn w:val="a"/>
    <w:link w:val="ae"/>
    <w:uiPriority w:val="99"/>
    <w:unhideWhenUsed/>
    <w:rsid w:val="000D190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D1909"/>
  </w:style>
  <w:style w:type="paragraph" w:styleId="af">
    <w:name w:val="footer"/>
    <w:basedOn w:val="a"/>
    <w:link w:val="af0"/>
    <w:uiPriority w:val="99"/>
    <w:unhideWhenUsed/>
    <w:rsid w:val="000D190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D1909"/>
  </w:style>
  <w:style w:type="paragraph" w:styleId="af1">
    <w:name w:val="Balloon Text"/>
    <w:basedOn w:val="a"/>
    <w:link w:val="af2"/>
    <w:uiPriority w:val="99"/>
    <w:semiHidden/>
    <w:unhideWhenUsed/>
    <w:rsid w:val="00315BB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15B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376AE4ADC2118B763FEA1D5439858CB467C3C8C125BB493F983A74C334285AB73E9955EF7676ABAA61887LBvE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376AE4ADC2118B763FEBFD855F405C0447E6681185CB9C5A2DCFC11644B8FFC34A6CC1CB36968B3LAvF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76AE4ADC2118B763FEA1D5439858CB467C3C8C125BB493F983A74C334285AB73E9955EF7676ABAA61887LBvEJ"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9376AE4ADC2118B763FEA1D5439858CB467C3C8C125EB69BF783A74C334285AB73E9955EF7676ABAA61984LBvAJ" TargetMode="External"/><Relationship Id="rId4" Type="http://schemas.microsoft.com/office/2007/relationships/stylesWithEffects" Target="stylesWithEffects.xml"/><Relationship Id="rId9" Type="http://schemas.openxmlformats.org/officeDocument/2006/relationships/hyperlink" Target="consultantplus://offline/ref=9376AE4ADC2118B763FEBFD855F405C0447F63861A5EB9C5A2DCFC11644B8FFC34A6CC1FB3L6vDJ" TargetMode="External"/><Relationship Id="rId14" Type="http://schemas.openxmlformats.org/officeDocument/2006/relationships/hyperlink" Target="consultantplus://offline/ref=9376AE4ADC2118B763FEA1D5439858CB467C3C8C125DB192F883A74C334285ABL7v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7054-DE24-438C-9B40-80FEBFA7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3319</Words>
  <Characters>18922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saberzyanova.t</dc:creator>
  <cp:lastModifiedBy>ahmetzyanova.il'siya</cp:lastModifiedBy>
  <cp:revision>7</cp:revision>
  <cp:lastPrinted>2016-04-02T10:34:00Z</cp:lastPrinted>
  <dcterms:created xsi:type="dcterms:W3CDTF">2016-04-02T12:37:00Z</dcterms:created>
  <dcterms:modified xsi:type="dcterms:W3CDTF">2016-04-02T13:54:00Z</dcterms:modified>
</cp:coreProperties>
</file>