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217602" w:rsidP="006D4205">
      <w:pPr>
        <w:rPr>
          <w:b/>
          <w:sz w:val="28"/>
          <w:szCs w:val="28"/>
        </w:rPr>
      </w:pPr>
      <w:r w:rsidRPr="0021760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Pr="004D14D0">
        <w:rPr>
          <w:color w:val="000000" w:themeColor="text1"/>
          <w:sz w:val="28"/>
          <w:szCs w:val="28"/>
        </w:rPr>
        <w:t xml:space="preserve">в </w:t>
      </w:r>
      <w:proofErr w:type="gramStart"/>
      <w:r w:rsidRPr="004D14D0">
        <w:rPr>
          <w:color w:val="000000" w:themeColor="text1"/>
          <w:sz w:val="28"/>
          <w:szCs w:val="28"/>
        </w:rPr>
        <w:t>административные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регламенты, утвержденные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D12AFE">
        <w:rPr>
          <w:color w:val="000000" w:themeColor="text1"/>
          <w:sz w:val="28"/>
          <w:szCs w:val="28"/>
        </w:rPr>
        <w:t xml:space="preserve"> №34 от 27.</w:t>
      </w:r>
      <w:r w:rsidR="00BC2EC4" w:rsidRPr="004D14D0">
        <w:rPr>
          <w:color w:val="000000" w:themeColor="text1"/>
          <w:sz w:val="28"/>
          <w:szCs w:val="28"/>
        </w:rPr>
        <w:t>0</w:t>
      </w:r>
      <w:r w:rsidR="00D12AFE">
        <w:rPr>
          <w:color w:val="000000" w:themeColor="text1"/>
          <w:sz w:val="28"/>
          <w:szCs w:val="28"/>
        </w:rPr>
        <w:t>9</w:t>
      </w:r>
      <w:r w:rsidR="00BC2EC4" w:rsidRPr="004D14D0">
        <w:rPr>
          <w:color w:val="000000" w:themeColor="text1"/>
          <w:sz w:val="28"/>
          <w:szCs w:val="28"/>
        </w:rPr>
        <w:t>.2019</w:t>
      </w:r>
    </w:p>
    <w:p w:rsidR="004D14D0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утверждении административных регламентов предоставления муниципальных услуг, предоставляемых </w:t>
      </w:r>
      <w:proofErr w:type="gramStart"/>
      <w:r w:rsidRPr="004D14D0">
        <w:rPr>
          <w:color w:val="000000" w:themeColor="text1"/>
          <w:sz w:val="28"/>
          <w:szCs w:val="28"/>
        </w:rPr>
        <w:t>Болгарским</w:t>
      </w:r>
      <w:proofErr w:type="gramEnd"/>
      <w:r w:rsidRPr="004D14D0">
        <w:rPr>
          <w:color w:val="000000" w:themeColor="text1"/>
          <w:sz w:val="28"/>
          <w:szCs w:val="28"/>
        </w:rPr>
        <w:t xml:space="preserve"> город</w:t>
      </w:r>
      <w:r w:rsidR="001471DB" w:rsidRPr="004D14D0">
        <w:rPr>
          <w:color w:val="000000" w:themeColor="text1"/>
          <w:sz w:val="28"/>
          <w:szCs w:val="28"/>
        </w:rPr>
        <w:t xml:space="preserve">ским </w:t>
      </w:r>
    </w:p>
    <w:p w:rsidR="005B56CE" w:rsidRPr="004D14D0" w:rsidRDefault="001471DB" w:rsidP="00310F97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Исполнительным комитетом Спасского муниципального района</w:t>
      </w:r>
      <w:r w:rsidR="00BC2EC4" w:rsidRPr="004D14D0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A478B" w:rsidRDefault="006D4205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1471DB" w:rsidRPr="004D14D0">
        <w:rPr>
          <w:color w:val="000000" w:themeColor="text1"/>
          <w:sz w:val="28"/>
          <w:szCs w:val="28"/>
        </w:rPr>
        <w:t>Внести в административные регламенты, утвержденные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273CCE">
        <w:rPr>
          <w:color w:val="000000" w:themeColor="text1"/>
          <w:sz w:val="28"/>
          <w:szCs w:val="28"/>
        </w:rPr>
        <w:t>№34 от 27.</w:t>
      </w:r>
      <w:r w:rsidR="001471DB" w:rsidRPr="004D14D0">
        <w:rPr>
          <w:color w:val="000000" w:themeColor="text1"/>
          <w:sz w:val="28"/>
          <w:szCs w:val="28"/>
        </w:rPr>
        <w:t>0</w:t>
      </w:r>
      <w:r w:rsidR="00273CCE">
        <w:rPr>
          <w:color w:val="000000" w:themeColor="text1"/>
          <w:sz w:val="28"/>
          <w:szCs w:val="28"/>
        </w:rPr>
        <w:t>9</w:t>
      </w:r>
      <w:r w:rsidR="001471DB" w:rsidRPr="004D14D0">
        <w:rPr>
          <w:color w:val="000000" w:themeColor="text1"/>
          <w:sz w:val="28"/>
          <w:szCs w:val="28"/>
        </w:rPr>
        <w:t>.2019 «</w:t>
      </w:r>
      <w:r w:rsidR="001A478B" w:rsidRPr="004D14D0">
        <w:rPr>
          <w:color w:val="000000" w:themeColor="text1"/>
          <w:sz w:val="28"/>
          <w:szCs w:val="28"/>
        </w:rPr>
        <w:t xml:space="preserve">Об утверждении административных </w:t>
      </w:r>
      <w:r w:rsidR="001471DB" w:rsidRPr="004D14D0">
        <w:rPr>
          <w:color w:val="000000" w:themeColor="text1"/>
          <w:sz w:val="28"/>
          <w:szCs w:val="28"/>
        </w:rPr>
        <w:t>регламентов предоставления муниципальных услуг, предоставляемых Болгарским городским Исполнительным комитетом Спасского муниципального района»</w:t>
      </w:r>
      <w:r w:rsidR="001A478B">
        <w:rPr>
          <w:color w:val="C00000"/>
          <w:sz w:val="28"/>
          <w:szCs w:val="28"/>
        </w:rPr>
        <w:t xml:space="preserve"> </w:t>
      </w:r>
      <w:r w:rsidR="001A478B" w:rsidRPr="0032330E">
        <w:rPr>
          <w:sz w:val="28"/>
          <w:szCs w:val="28"/>
        </w:rPr>
        <w:t>следующие изменения и дополнения:</w:t>
      </w:r>
      <w:r w:rsidR="001A478B" w:rsidRPr="001A478B">
        <w:rPr>
          <w:sz w:val="28"/>
          <w:szCs w:val="28"/>
        </w:rPr>
        <w:t xml:space="preserve"> </w:t>
      </w:r>
    </w:p>
    <w:p w:rsidR="001A478B" w:rsidRDefault="001A478B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AD4026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AD4026">
        <w:rPr>
          <w:sz w:val="28"/>
          <w:szCs w:val="28"/>
        </w:rPr>
        <w:t xml:space="preserve"> 5.2 </w:t>
      </w:r>
      <w:r>
        <w:rPr>
          <w:sz w:val="28"/>
          <w:szCs w:val="28"/>
        </w:rPr>
        <w:t>Административных р</w:t>
      </w:r>
      <w:r w:rsidRPr="00AD4026">
        <w:rPr>
          <w:sz w:val="28"/>
          <w:szCs w:val="28"/>
        </w:rPr>
        <w:t>егламентов</w:t>
      </w:r>
      <w:r>
        <w:rPr>
          <w:sz w:val="28"/>
          <w:szCs w:val="28"/>
        </w:rPr>
        <w:t xml:space="preserve"> изложить в следующей </w:t>
      </w:r>
      <w:r w:rsidRPr="00AD4026">
        <w:rPr>
          <w:sz w:val="28"/>
          <w:szCs w:val="28"/>
        </w:rPr>
        <w:t>редакции:</w:t>
      </w:r>
    </w:p>
    <w:p w:rsidR="001A478B" w:rsidRDefault="009E3862" w:rsidP="001A478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1A478B">
        <w:rPr>
          <w:sz w:val="28"/>
          <w:szCs w:val="28"/>
        </w:rPr>
        <w:t xml:space="preserve">«Жалоба на решения и действия (бездействие) органа, </w:t>
      </w:r>
      <w:r w:rsidR="001A478B" w:rsidRPr="001B49E1">
        <w:rPr>
          <w:sz w:val="28"/>
          <w:szCs w:val="28"/>
        </w:rPr>
        <w:t>предоставляющего муниципальную услугу, должностного лица органа,</w:t>
      </w:r>
      <w:r w:rsidR="001A478B">
        <w:rPr>
          <w:sz w:val="28"/>
          <w:szCs w:val="28"/>
        </w:rPr>
        <w:t xml:space="preserve">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A478B" w:rsidRPr="00013A39" w:rsidRDefault="001A478B" w:rsidP="001B49E1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</w:t>
      </w:r>
      <w:r>
        <w:rPr>
          <w:bCs/>
          <w:color w:val="000000"/>
          <w:sz w:val="28"/>
          <w:szCs w:val="28"/>
          <w:shd w:val="clear" w:color="auto" w:fill="FFFFFF"/>
        </w:rPr>
        <w:t>ействия (бездействие) органа,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 муниципальную у</w:t>
      </w:r>
      <w:r>
        <w:rPr>
          <w:bCs/>
          <w:color w:val="000000"/>
          <w:sz w:val="28"/>
          <w:szCs w:val="28"/>
          <w:shd w:val="clear" w:color="auto" w:fill="FFFFFF"/>
        </w:rPr>
        <w:t>слугу, должностного лица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>, предоставляющего муниципаль</w:t>
      </w:r>
      <w:r>
        <w:rPr>
          <w:bCs/>
          <w:color w:val="000000"/>
          <w:sz w:val="28"/>
          <w:szCs w:val="28"/>
          <w:shd w:val="clear" w:color="auto" w:fill="FFFFFF"/>
        </w:rPr>
        <w:t>ную услугу,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</w:t>
      </w:r>
      <w:r>
        <w:rPr>
          <w:bCs/>
          <w:color w:val="000000"/>
          <w:sz w:val="28"/>
          <w:szCs w:val="28"/>
          <w:shd w:val="clear" w:color="auto" w:fill="FFFFFF"/>
        </w:rPr>
        <w:t>ет", официального сайта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>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при личном приеме </w:t>
      </w:r>
      <w:r w:rsidRPr="00541380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действия (бездействие) организаций, предусмотренных </w:t>
      </w:r>
      <w:hyperlink r:id="rId6" w:anchor="block_16011" w:history="1">
        <w:r w:rsidRPr="00541380">
          <w:rPr>
            <w:rStyle w:val="a3"/>
            <w:bCs/>
            <w:color w:val="3272C0"/>
            <w:sz w:val="28"/>
            <w:szCs w:val="28"/>
          </w:rPr>
          <w:t>частью 1.1 статьи 16</w:t>
        </w:r>
      </w:hyperlink>
      <w:r w:rsidRPr="00541380">
        <w:rPr>
          <w:bCs/>
          <w:color w:val="000000"/>
          <w:sz w:val="28"/>
          <w:szCs w:val="28"/>
          <w:shd w:val="clear" w:color="auto" w:fill="FFFFFF"/>
        </w:rPr>
        <w:t> 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541380"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246DF" w:rsidRDefault="003246DF" w:rsidP="003246DF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A6046">
        <w:rPr>
          <w:sz w:val="28"/>
          <w:szCs w:val="28"/>
        </w:rPr>
        <w:t xml:space="preserve">1.2. Дополнить </w:t>
      </w:r>
      <w:r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егламенты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471DB"/>
    <w:rsid w:val="001A478B"/>
    <w:rsid w:val="001B49E1"/>
    <w:rsid w:val="00217602"/>
    <w:rsid w:val="00273CCE"/>
    <w:rsid w:val="002D398B"/>
    <w:rsid w:val="00310F97"/>
    <w:rsid w:val="003246DF"/>
    <w:rsid w:val="004D14D0"/>
    <w:rsid w:val="005B56CE"/>
    <w:rsid w:val="006D4205"/>
    <w:rsid w:val="007A2654"/>
    <w:rsid w:val="00860CAF"/>
    <w:rsid w:val="00972424"/>
    <w:rsid w:val="009E3862"/>
    <w:rsid w:val="00B11634"/>
    <w:rsid w:val="00BC2EC4"/>
    <w:rsid w:val="00CF6920"/>
    <w:rsid w:val="00D12AFE"/>
    <w:rsid w:val="00DA5E55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2020-02-17T11:44:00Z</cp:lastPrinted>
  <dcterms:created xsi:type="dcterms:W3CDTF">2020-02-17T10:23:00Z</dcterms:created>
  <dcterms:modified xsi:type="dcterms:W3CDTF">2020-02-17T12:32:00Z</dcterms:modified>
</cp:coreProperties>
</file>