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434533" w:rsidRDefault="00434533" w:rsidP="00434533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434533" w:rsidRPr="000976A5" w:rsidRDefault="00434533" w:rsidP="00434533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0976A5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Pr="000976A5">
        <w:rPr>
          <w:rFonts w:ascii="Arial" w:hAnsi="Arial" w:cs="Arial"/>
          <w:sz w:val="24"/>
          <w:szCs w:val="24"/>
          <w:lang w:eastAsia="ar-SA"/>
        </w:rPr>
        <w:t>Среднеюрткульского</w:t>
      </w:r>
      <w:proofErr w:type="spellEnd"/>
      <w:r w:rsidRPr="000976A5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434533" w:rsidRPr="000976A5" w:rsidRDefault="00434533" w:rsidP="00434533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0976A5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434533" w:rsidRDefault="00434533" w:rsidP="00434533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434533" w:rsidRDefault="00434533" w:rsidP="00434533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434533" w:rsidRPr="005712E8" w:rsidRDefault="00434533" w:rsidP="00434533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№                                                                                                     от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434533">
        <w:rPr>
          <w:rFonts w:ascii="Arial" w:hAnsi="Arial" w:cs="Arial"/>
          <w:sz w:val="24"/>
          <w:szCs w:val="24"/>
          <w:lang w:eastAsia="ar-SA"/>
        </w:rPr>
        <w:t>Среднеюрткульского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434533">
        <w:rPr>
          <w:rFonts w:ascii="Arial" w:hAnsi="Arial" w:cs="Arial"/>
          <w:sz w:val="24"/>
          <w:szCs w:val="24"/>
        </w:rPr>
        <w:t>20.12.2021 года № 30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 xml:space="preserve">27 июля 2010 года № 210-ФЗ «Об организации предоставления государственных и муниципальных услуг», рассмотрев протест прокурора от 31.05.2022,Исполнительный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434533">
        <w:rPr>
          <w:rFonts w:ascii="Arial" w:hAnsi="Arial" w:cs="Arial"/>
          <w:sz w:val="24"/>
          <w:szCs w:val="24"/>
          <w:lang w:eastAsia="ar-SA"/>
        </w:rPr>
        <w:t>Среднеюрткульского</w:t>
      </w:r>
      <w:proofErr w:type="spellEnd"/>
      <w:r w:rsidR="00434533" w:rsidRPr="005712E8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434533" w:rsidRDefault="0097721A" w:rsidP="0043453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434533" w:rsidRPr="00434533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434533">
        <w:rPr>
          <w:rFonts w:ascii="Arial" w:hAnsi="Arial" w:cs="Arial"/>
          <w:sz w:val="24"/>
          <w:szCs w:val="24"/>
          <w:lang w:eastAsia="ar-SA"/>
        </w:rPr>
        <w:t>Среднеюрткульского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434533">
        <w:rPr>
          <w:rFonts w:ascii="Arial" w:hAnsi="Arial" w:cs="Arial"/>
          <w:sz w:val="24"/>
          <w:szCs w:val="24"/>
        </w:rPr>
        <w:t>20.12.2021 года № 30</w:t>
      </w:r>
    </w:p>
    <w:p w:rsidR="0097721A" w:rsidRPr="005712E8" w:rsidRDefault="0097721A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210613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Pr="005712E8">
        <w:rPr>
          <w:rFonts w:ascii="Arial" w:hAnsi="Arial" w:cs="Arial"/>
          <w:sz w:val="24"/>
          <w:szCs w:val="24"/>
        </w:rPr>
        <w:t>».</w:t>
      </w:r>
    </w:p>
    <w:p w:rsidR="002457B6" w:rsidRPr="002457B6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2457B6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2457B6">
        <w:rPr>
          <w:rFonts w:ascii="Arial" w:hAnsi="Arial" w:cs="Arial"/>
          <w:sz w:val="24"/>
          <w:szCs w:val="24"/>
        </w:rPr>
        <w:t xml:space="preserve">)   </w:t>
      </w:r>
    </w:p>
    <w:p w:rsidR="002457B6" w:rsidRPr="005712E8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434533" w:rsidRPr="000976A5" w:rsidRDefault="00434533" w:rsidP="0043453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976A5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434533" w:rsidRPr="000976A5" w:rsidRDefault="00434533" w:rsidP="00434533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0976A5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0976A5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Г.Р. Каримуллина</w:t>
      </w: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2457B6"/>
    <w:rsid w:val="00314A79"/>
    <w:rsid w:val="004202A3"/>
    <w:rsid w:val="00434533"/>
    <w:rsid w:val="004D3556"/>
    <w:rsid w:val="00537D63"/>
    <w:rsid w:val="005712E8"/>
    <w:rsid w:val="006D58D0"/>
    <w:rsid w:val="006E32D2"/>
    <w:rsid w:val="007570C2"/>
    <w:rsid w:val="00792CF3"/>
    <w:rsid w:val="008B37EA"/>
    <w:rsid w:val="0097721A"/>
    <w:rsid w:val="009C38E7"/>
    <w:rsid w:val="00BC112C"/>
    <w:rsid w:val="00CB4F90"/>
    <w:rsid w:val="00D032B7"/>
    <w:rsid w:val="00E239B9"/>
    <w:rsid w:val="00E95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Юрткуль</cp:lastModifiedBy>
  <cp:revision>4</cp:revision>
  <cp:lastPrinted>2022-06-17T07:14:00Z</cp:lastPrinted>
  <dcterms:created xsi:type="dcterms:W3CDTF">2022-07-26T06:28:00Z</dcterms:created>
  <dcterms:modified xsi:type="dcterms:W3CDTF">2022-07-27T04:41:00Z</dcterms:modified>
</cp:coreProperties>
</file>