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70677B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230CE" w:rsidRPr="004230CE">
        <w:rPr>
          <w:rFonts w:ascii="Times New Roman" w:hAnsi="Times New Roman" w:cs="Times New Roman"/>
          <w:b w:val="0"/>
          <w:sz w:val="28"/>
          <w:szCs w:val="28"/>
        </w:rPr>
        <w:t>Правила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</w:t>
      </w:r>
      <w:r w:rsidR="004C5FE2" w:rsidRPr="004C5FE2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>ы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е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74A7A">
        <w:rPr>
          <w:rFonts w:ascii="Times New Roman" w:hAnsi="Times New Roman" w:cs="Times New Roman"/>
          <w:b w:val="0"/>
          <w:sz w:val="28"/>
          <w:szCs w:val="28"/>
        </w:rPr>
        <w:t>м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16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.03.20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12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228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230CE" w:rsidRPr="004230CE">
        <w:rPr>
          <w:rFonts w:ascii="Times New Roman" w:hAnsi="Times New Roman" w:cs="Times New Roman"/>
          <w:b w:val="0"/>
          <w:sz w:val="28"/>
          <w:szCs w:val="28"/>
        </w:rPr>
        <w:t>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230CE" w:rsidRPr="00E23B08" w:rsidRDefault="004230CE" w:rsidP="00423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Pr="00E23B08"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4 декабря 2023</w:t>
      </w:r>
      <w:r w:rsidRPr="00E23B08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23B0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121</w:t>
      </w:r>
      <w:r w:rsidRPr="00E23B08">
        <w:rPr>
          <w:rFonts w:ascii="Times New Roman" w:hAnsi="Times New Roman"/>
          <w:sz w:val="28"/>
          <w:szCs w:val="28"/>
        </w:rPr>
        <w:t>-ЗРТ «</w:t>
      </w:r>
      <w:r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Республики Татарстан</w:t>
      </w:r>
      <w:r w:rsidRPr="00E23B08">
        <w:rPr>
          <w:rFonts w:ascii="Times New Roman" w:hAnsi="Times New Roman"/>
          <w:sz w:val="28"/>
          <w:szCs w:val="28"/>
        </w:rPr>
        <w:t xml:space="preserve">» </w:t>
      </w: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C01" w:rsidRDefault="00AE0B0C" w:rsidP="0070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230CE" w:rsidRPr="004230CE">
        <w:rPr>
          <w:rFonts w:ascii="Times New Roman" w:hAnsi="Times New Roman" w:cs="Times New Roman"/>
          <w:sz w:val="28"/>
          <w:szCs w:val="28"/>
        </w:rPr>
        <w:t>Правила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местность, утвержденные постановлением Кабинета Министров Республики Татарстан от 16.03.2012 № 228 «Об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4230CE">
        <w:rPr>
          <w:rFonts w:ascii="Times New Roman" w:hAnsi="Times New Roman" w:cs="Times New Roman"/>
          <w:sz w:val="28"/>
          <w:szCs w:val="28"/>
        </w:rPr>
        <w:t>стров Республики Татарстан от 02</w:t>
      </w:r>
      <w:r w:rsidR="00141645">
        <w:rPr>
          <w:rFonts w:ascii="Times New Roman" w:hAnsi="Times New Roman" w:cs="Times New Roman"/>
          <w:sz w:val="28"/>
          <w:szCs w:val="28"/>
        </w:rPr>
        <w:t>.02</w:t>
      </w:r>
      <w:r w:rsidR="006447BA" w:rsidRPr="006447BA">
        <w:rPr>
          <w:rFonts w:ascii="Times New Roman" w:hAnsi="Times New Roman" w:cs="Times New Roman"/>
          <w:sz w:val="28"/>
          <w:szCs w:val="28"/>
        </w:rPr>
        <w:t>.20</w:t>
      </w:r>
      <w:r w:rsidR="00141645">
        <w:rPr>
          <w:rFonts w:ascii="Times New Roman" w:hAnsi="Times New Roman" w:cs="Times New Roman"/>
          <w:sz w:val="28"/>
          <w:szCs w:val="28"/>
        </w:rPr>
        <w:t>15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141645">
        <w:rPr>
          <w:rFonts w:ascii="Times New Roman" w:hAnsi="Times New Roman" w:cs="Times New Roman"/>
          <w:sz w:val="28"/>
          <w:szCs w:val="28"/>
        </w:rPr>
        <w:t>51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</w:t>
      </w:r>
      <w:r w:rsidR="00141645">
        <w:rPr>
          <w:rFonts w:ascii="Times New Roman" w:hAnsi="Times New Roman" w:cs="Times New Roman"/>
          <w:sz w:val="28"/>
          <w:szCs w:val="28"/>
        </w:rPr>
        <w:t>06.1</w:t>
      </w:r>
      <w:r w:rsidR="00C52AB2">
        <w:rPr>
          <w:rFonts w:ascii="Times New Roman" w:hAnsi="Times New Roman" w:cs="Times New Roman"/>
          <w:sz w:val="28"/>
          <w:szCs w:val="28"/>
        </w:rPr>
        <w:t>2.20</w:t>
      </w:r>
      <w:r w:rsidR="00141645">
        <w:rPr>
          <w:rFonts w:ascii="Times New Roman" w:hAnsi="Times New Roman" w:cs="Times New Roman"/>
          <w:sz w:val="28"/>
          <w:szCs w:val="28"/>
        </w:rPr>
        <w:t>17 № 938</w:t>
      </w:r>
      <w:r w:rsidR="00FF440A">
        <w:rPr>
          <w:rFonts w:ascii="Times New Roman" w:hAnsi="Times New Roman" w:cs="Times New Roman"/>
          <w:sz w:val="28"/>
          <w:szCs w:val="28"/>
        </w:rPr>
        <w:t xml:space="preserve">, от </w:t>
      </w:r>
      <w:r w:rsidR="00141645">
        <w:rPr>
          <w:rFonts w:ascii="Times New Roman" w:hAnsi="Times New Roman" w:cs="Times New Roman"/>
          <w:sz w:val="28"/>
          <w:szCs w:val="28"/>
        </w:rPr>
        <w:t>13.08</w:t>
      </w:r>
      <w:r w:rsidR="00FF440A" w:rsidRPr="00FF440A">
        <w:rPr>
          <w:rFonts w:ascii="Times New Roman" w:hAnsi="Times New Roman" w:cs="Times New Roman"/>
          <w:sz w:val="28"/>
          <w:szCs w:val="28"/>
        </w:rPr>
        <w:t>.202</w:t>
      </w:r>
      <w:r w:rsidR="00141645">
        <w:rPr>
          <w:rFonts w:ascii="Times New Roman" w:hAnsi="Times New Roman" w:cs="Times New Roman"/>
          <w:sz w:val="28"/>
          <w:szCs w:val="28"/>
        </w:rPr>
        <w:t>2</w:t>
      </w:r>
      <w:r w:rsidR="00FF440A" w:rsidRPr="00FF440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F440A" w:rsidRPr="00FF440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141645">
        <w:rPr>
          <w:rFonts w:ascii="Times New Roman" w:hAnsi="Times New Roman" w:cs="Times New Roman"/>
          <w:sz w:val="28"/>
          <w:szCs w:val="28"/>
        </w:rPr>
        <w:t xml:space="preserve"> 808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8859F9">
        <w:rPr>
          <w:rFonts w:ascii="Times New Roman" w:hAnsi="Times New Roman" w:cs="Times New Roman"/>
          <w:sz w:val="28"/>
          <w:szCs w:val="28"/>
        </w:rPr>
        <w:t>,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70677B" w:rsidRPr="0070677B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0C5C01" w:rsidRPr="00E43727">
        <w:rPr>
          <w:rFonts w:ascii="Times New Roman" w:hAnsi="Times New Roman" w:cs="Times New Roman"/>
          <w:sz w:val="28"/>
          <w:szCs w:val="28"/>
        </w:rPr>
        <w:t xml:space="preserve">в </w:t>
      </w:r>
      <w:r w:rsidR="00141645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0C5C01" w:rsidRPr="00E43727">
        <w:rPr>
          <w:rFonts w:ascii="Times New Roman" w:hAnsi="Times New Roman" w:cs="Times New Roman"/>
          <w:sz w:val="28"/>
          <w:szCs w:val="28"/>
        </w:rPr>
        <w:t>пункт</w:t>
      </w:r>
      <w:r w:rsidR="00141645">
        <w:rPr>
          <w:rFonts w:ascii="Times New Roman" w:hAnsi="Times New Roman" w:cs="Times New Roman"/>
          <w:sz w:val="28"/>
          <w:szCs w:val="28"/>
        </w:rPr>
        <w:t>а</w:t>
      </w:r>
      <w:r w:rsidR="000C5C01" w:rsidRPr="00E43727">
        <w:rPr>
          <w:rFonts w:ascii="Times New Roman" w:hAnsi="Times New Roman" w:cs="Times New Roman"/>
          <w:sz w:val="28"/>
          <w:szCs w:val="28"/>
        </w:rPr>
        <w:t xml:space="preserve"> </w:t>
      </w:r>
      <w:r w:rsidR="00141645">
        <w:rPr>
          <w:rFonts w:ascii="Times New Roman" w:hAnsi="Times New Roman" w:cs="Times New Roman"/>
          <w:sz w:val="28"/>
          <w:szCs w:val="28"/>
        </w:rPr>
        <w:t>1</w:t>
      </w:r>
      <w:r w:rsidR="00141645" w:rsidRPr="00141645">
        <w:rPr>
          <w:rFonts w:ascii="Times New Roman" w:hAnsi="Times New Roman" w:cs="Times New Roman"/>
          <w:sz w:val="28"/>
          <w:szCs w:val="28"/>
        </w:rPr>
        <w:t xml:space="preserve"> </w:t>
      </w:r>
      <w:r w:rsidR="00141645">
        <w:rPr>
          <w:rFonts w:ascii="Times New Roman" w:hAnsi="Times New Roman" w:cs="Times New Roman"/>
          <w:sz w:val="28"/>
          <w:szCs w:val="28"/>
        </w:rPr>
        <w:t xml:space="preserve">слова «Единой государственной информационной системе социального обеспечения» </w:t>
      </w:r>
      <w:r w:rsidR="00141645" w:rsidRPr="00E43727">
        <w:rPr>
          <w:rFonts w:ascii="Times New Roman" w:hAnsi="Times New Roman" w:cs="Times New Roman"/>
          <w:sz w:val="28"/>
          <w:szCs w:val="28"/>
        </w:rPr>
        <w:t>словами «</w:t>
      </w:r>
      <w:r w:rsidR="0014164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</w:t>
      </w:r>
      <w:r w:rsidR="00141645" w:rsidRPr="00E43727">
        <w:rPr>
          <w:rFonts w:ascii="Times New Roman" w:hAnsi="Times New Roman" w:cs="Times New Roman"/>
          <w:sz w:val="28"/>
          <w:szCs w:val="28"/>
        </w:rPr>
        <w:t>»</w:t>
      </w:r>
      <w:r w:rsidR="00141645">
        <w:rPr>
          <w:rFonts w:ascii="Times New Roman" w:hAnsi="Times New Roman" w:cs="Times New Roman"/>
          <w:sz w:val="28"/>
          <w:szCs w:val="28"/>
        </w:rPr>
        <w:t>.</w:t>
      </w:r>
    </w:p>
    <w:p w:rsidR="00141645" w:rsidRPr="00E43727" w:rsidRDefault="00141645" w:rsidP="000C5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A72" w:rsidRDefault="004B1A7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  <w:bookmarkStart w:id="0" w:name="_GoBack"/>
      <w:bookmarkEnd w:id="0"/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757EA6" w:rsidSect="00FF2EB4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CC" w:rsidRDefault="00E268CC" w:rsidP="00FF2EB4">
      <w:pPr>
        <w:spacing w:after="0" w:line="240" w:lineRule="auto"/>
      </w:pPr>
      <w:r>
        <w:separator/>
      </w:r>
    </w:p>
  </w:endnote>
  <w:endnote w:type="continuationSeparator" w:id="0">
    <w:p w:rsidR="00E268CC" w:rsidRDefault="00E268CC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CC" w:rsidRDefault="00E268CC" w:rsidP="00FF2EB4">
      <w:pPr>
        <w:spacing w:after="0" w:line="240" w:lineRule="auto"/>
      </w:pPr>
      <w:r>
        <w:separator/>
      </w:r>
    </w:p>
  </w:footnote>
  <w:footnote w:type="continuationSeparator" w:id="0">
    <w:p w:rsidR="00E268CC" w:rsidRDefault="00E268CC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30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A1446"/>
    <w:rsid w:val="000B22E7"/>
    <w:rsid w:val="000C53E1"/>
    <w:rsid w:val="000C5C01"/>
    <w:rsid w:val="00105CA3"/>
    <w:rsid w:val="00112759"/>
    <w:rsid w:val="00120142"/>
    <w:rsid w:val="00120253"/>
    <w:rsid w:val="00130F1F"/>
    <w:rsid w:val="00141645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D26E1"/>
    <w:rsid w:val="002E73A7"/>
    <w:rsid w:val="002F4738"/>
    <w:rsid w:val="00303C50"/>
    <w:rsid w:val="00311582"/>
    <w:rsid w:val="003213E2"/>
    <w:rsid w:val="00337A93"/>
    <w:rsid w:val="0036286B"/>
    <w:rsid w:val="00362D7E"/>
    <w:rsid w:val="003871EE"/>
    <w:rsid w:val="0039166E"/>
    <w:rsid w:val="00391A75"/>
    <w:rsid w:val="003A42F6"/>
    <w:rsid w:val="003B199E"/>
    <w:rsid w:val="003B2101"/>
    <w:rsid w:val="003D3B63"/>
    <w:rsid w:val="003D7DE2"/>
    <w:rsid w:val="003E36F9"/>
    <w:rsid w:val="004049B8"/>
    <w:rsid w:val="00407CFC"/>
    <w:rsid w:val="00412D80"/>
    <w:rsid w:val="0041577F"/>
    <w:rsid w:val="004230CE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1A72"/>
    <w:rsid w:val="004B2BAE"/>
    <w:rsid w:val="004C0FBA"/>
    <w:rsid w:val="004C5FE2"/>
    <w:rsid w:val="004C7393"/>
    <w:rsid w:val="00545D2A"/>
    <w:rsid w:val="00547744"/>
    <w:rsid w:val="005534D0"/>
    <w:rsid w:val="00554D13"/>
    <w:rsid w:val="00555D34"/>
    <w:rsid w:val="00571D92"/>
    <w:rsid w:val="00595BC7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70677B"/>
    <w:rsid w:val="007115E6"/>
    <w:rsid w:val="0071656D"/>
    <w:rsid w:val="00751AD1"/>
    <w:rsid w:val="00757EA6"/>
    <w:rsid w:val="0076218F"/>
    <w:rsid w:val="00780380"/>
    <w:rsid w:val="007A6955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859F9"/>
    <w:rsid w:val="00894F54"/>
    <w:rsid w:val="008A6F84"/>
    <w:rsid w:val="008C2CAD"/>
    <w:rsid w:val="008C6202"/>
    <w:rsid w:val="00902B6B"/>
    <w:rsid w:val="009054E5"/>
    <w:rsid w:val="00912764"/>
    <w:rsid w:val="00950EB4"/>
    <w:rsid w:val="0095742C"/>
    <w:rsid w:val="009952A3"/>
    <w:rsid w:val="009A1C63"/>
    <w:rsid w:val="009A5B3D"/>
    <w:rsid w:val="009B1C3C"/>
    <w:rsid w:val="00A06C75"/>
    <w:rsid w:val="00A24321"/>
    <w:rsid w:val="00A56FF5"/>
    <w:rsid w:val="00A6607F"/>
    <w:rsid w:val="00A73593"/>
    <w:rsid w:val="00A86423"/>
    <w:rsid w:val="00AA684D"/>
    <w:rsid w:val="00AB0BDD"/>
    <w:rsid w:val="00AB6AB5"/>
    <w:rsid w:val="00AD28EC"/>
    <w:rsid w:val="00AD3933"/>
    <w:rsid w:val="00AE0837"/>
    <w:rsid w:val="00AE0B0C"/>
    <w:rsid w:val="00B41D21"/>
    <w:rsid w:val="00B53D48"/>
    <w:rsid w:val="00B6234D"/>
    <w:rsid w:val="00B74ED6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63FAD"/>
    <w:rsid w:val="00C82818"/>
    <w:rsid w:val="00C94754"/>
    <w:rsid w:val="00CA384C"/>
    <w:rsid w:val="00CD3B4B"/>
    <w:rsid w:val="00CD66B3"/>
    <w:rsid w:val="00CF66FD"/>
    <w:rsid w:val="00D36935"/>
    <w:rsid w:val="00D376B0"/>
    <w:rsid w:val="00D5665F"/>
    <w:rsid w:val="00D6513C"/>
    <w:rsid w:val="00D722EF"/>
    <w:rsid w:val="00D72C3B"/>
    <w:rsid w:val="00DA0FA5"/>
    <w:rsid w:val="00DB4864"/>
    <w:rsid w:val="00DB4A96"/>
    <w:rsid w:val="00DC6A4B"/>
    <w:rsid w:val="00DF6B89"/>
    <w:rsid w:val="00E065A8"/>
    <w:rsid w:val="00E12791"/>
    <w:rsid w:val="00E1446E"/>
    <w:rsid w:val="00E2355F"/>
    <w:rsid w:val="00E25AA5"/>
    <w:rsid w:val="00E268CC"/>
    <w:rsid w:val="00E43502"/>
    <w:rsid w:val="00E43727"/>
    <w:rsid w:val="00E47CB7"/>
    <w:rsid w:val="00E65183"/>
    <w:rsid w:val="00E739EB"/>
    <w:rsid w:val="00E74A7A"/>
    <w:rsid w:val="00E83ADB"/>
    <w:rsid w:val="00ED66B7"/>
    <w:rsid w:val="00F010E8"/>
    <w:rsid w:val="00F12306"/>
    <w:rsid w:val="00F260CA"/>
    <w:rsid w:val="00F61B6F"/>
    <w:rsid w:val="00F71EE6"/>
    <w:rsid w:val="00F742B9"/>
    <w:rsid w:val="00F83EA5"/>
    <w:rsid w:val="00F96E65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797B8307B920D972FAA3CF049A0446CD47F12B12CC683E3B451B302C3706BFF571754A35A94B13C520FF0F9EE6628ECF34A29A82531ECE0BCD22DaFY2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Давлетова Марина Валерьевна</cp:lastModifiedBy>
  <cp:revision>41</cp:revision>
  <dcterms:created xsi:type="dcterms:W3CDTF">2023-04-13T09:40:00Z</dcterms:created>
  <dcterms:modified xsi:type="dcterms:W3CDTF">2023-12-13T12:04:00Z</dcterms:modified>
</cp:coreProperties>
</file>