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D3A" w:rsidRDefault="00EF6D3A" w:rsidP="008A0BEE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EF6D3A" w:rsidRDefault="00EF6D3A" w:rsidP="008A0BEE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EF6D3A" w:rsidRDefault="00EF6D3A" w:rsidP="008A0BEE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EF6D3A" w:rsidRDefault="00EF6D3A" w:rsidP="008A0BEE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EF6D3A" w:rsidRDefault="00EF6D3A" w:rsidP="008A0BEE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EF6D3A" w:rsidRDefault="00EF6D3A" w:rsidP="008A0BEE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EF6D3A" w:rsidRDefault="00EF6D3A" w:rsidP="008A0BEE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EF6D3A" w:rsidRDefault="00EF6D3A" w:rsidP="008A0BEE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EF6D3A" w:rsidRDefault="00EF6D3A" w:rsidP="008A0BEE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EF6D3A" w:rsidRDefault="00EF6D3A" w:rsidP="008A0BEE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8A0BEE" w:rsidRDefault="00B34FA2" w:rsidP="00A71019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EF6D3A">
        <w:rPr>
          <w:rFonts w:ascii="Times New Roman" w:hAnsi="Times New Roman" w:cs="Times New Roman"/>
          <w:sz w:val="28"/>
          <w:szCs w:val="28"/>
        </w:rPr>
        <w:t>я</w:t>
      </w:r>
      <w:r w:rsidRPr="008A0BEE">
        <w:rPr>
          <w:rFonts w:ascii="Times New Roman" w:hAnsi="Times New Roman" w:cs="Times New Roman"/>
          <w:sz w:val="28"/>
          <w:szCs w:val="28"/>
        </w:rPr>
        <w:t xml:space="preserve"> в постановление</w:t>
      </w:r>
      <w:r w:rsidR="008A0BEE">
        <w:rPr>
          <w:rFonts w:ascii="Times New Roman" w:hAnsi="Times New Roman" w:cs="Times New Roman"/>
          <w:sz w:val="28"/>
          <w:szCs w:val="28"/>
        </w:rPr>
        <w:t xml:space="preserve"> </w:t>
      </w:r>
      <w:r w:rsidR="008A0BEE" w:rsidRPr="008A0BEE">
        <w:rPr>
          <w:rFonts w:ascii="Times New Roman" w:hAnsi="Times New Roman" w:cs="Times New Roman"/>
          <w:sz w:val="28"/>
          <w:szCs w:val="28"/>
        </w:rPr>
        <w:t xml:space="preserve">Исполнительного комитета Дрожжановского муниципального района Республики Татарстан от 21.07.2021 № 294 «Об утверждении административных регламентов предоставления муниципальных услуг отделом градостроительства и архитектуры Исполнительного комитета Дрожжановского муниципального района Республики Татарстан» </w:t>
      </w:r>
    </w:p>
    <w:p w:rsidR="008A0BEE" w:rsidRDefault="008A0BEE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В соответстви</w:t>
      </w:r>
      <w:r w:rsidR="008A0BEE">
        <w:rPr>
          <w:rFonts w:ascii="Times New Roman" w:hAnsi="Times New Roman" w:cs="Times New Roman"/>
          <w:sz w:val="28"/>
          <w:szCs w:val="28"/>
        </w:rPr>
        <w:t>и</w:t>
      </w:r>
      <w:r w:rsidRPr="008A0BEE">
        <w:rPr>
          <w:rFonts w:ascii="Times New Roman" w:hAnsi="Times New Roman" w:cs="Times New Roman"/>
          <w:sz w:val="28"/>
          <w:szCs w:val="28"/>
        </w:rPr>
        <w:t xml:space="preserve"> со статьей 51 Градостроительного Кодекса Российской</w:t>
      </w:r>
      <w:r w:rsidR="008A0BE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Федерации, с Законом Республики Татарстан от 23.12.2023 №131-3PT «О</w:t>
      </w:r>
      <w:r w:rsidR="008A0BE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перераспределении полномочий между органами местного самоуправления</w:t>
      </w:r>
      <w:r w:rsidR="008A0BE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муниципальных образований Республики Татарстан и органами государственной</w:t>
      </w:r>
      <w:r w:rsidR="008A0BE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власти Республики Татарстан в области градостроительной деятельности»,</w:t>
      </w:r>
      <w:r w:rsidR="008A0BE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8A0BEE" w:rsidRPr="008A0BEE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="008A0BE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 xml:space="preserve">1. Внести в постановление Исполнительного комитета </w:t>
      </w:r>
      <w:r w:rsidR="008A0BEE" w:rsidRPr="008A0BEE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от 21.07.2021 № 294 «Об утверждении административных регламентов предоставления муниципальных услуг отделом градостроительства и архитектуры Исполнительного комитета Дрожжановского муниципального района Республики Татарстан» </w:t>
      </w:r>
      <w:r w:rsidRPr="008A0BEE">
        <w:rPr>
          <w:rFonts w:ascii="Times New Roman" w:hAnsi="Times New Roman" w:cs="Times New Roman"/>
          <w:sz w:val="28"/>
          <w:szCs w:val="28"/>
        </w:rPr>
        <w:t>изменени</w:t>
      </w:r>
      <w:r w:rsidR="008A0BEE">
        <w:rPr>
          <w:rFonts w:ascii="Times New Roman" w:hAnsi="Times New Roman" w:cs="Times New Roman"/>
          <w:sz w:val="28"/>
          <w:szCs w:val="28"/>
        </w:rPr>
        <w:t xml:space="preserve">е, изложив Приложение </w:t>
      </w:r>
      <w:r w:rsidR="00EF6D3A">
        <w:rPr>
          <w:rFonts w:ascii="Times New Roman" w:hAnsi="Times New Roman" w:cs="Times New Roman"/>
          <w:sz w:val="28"/>
          <w:szCs w:val="28"/>
        </w:rPr>
        <w:t>№ 5 «</w:t>
      </w:r>
      <w:r w:rsidRPr="008A0BEE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</w:t>
      </w:r>
      <w:r w:rsidR="00EF6D3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выдаче разрешения на строительство</w:t>
      </w:r>
      <w:r w:rsidR="00EF6D3A">
        <w:rPr>
          <w:rFonts w:ascii="Times New Roman" w:hAnsi="Times New Roman" w:cs="Times New Roman"/>
          <w:sz w:val="28"/>
          <w:szCs w:val="28"/>
        </w:rPr>
        <w:t>» в новой редакции</w:t>
      </w:r>
      <w:r w:rsidRPr="008A0BEE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EF6D3A">
        <w:rPr>
          <w:rFonts w:ascii="Times New Roman" w:hAnsi="Times New Roman" w:cs="Times New Roman"/>
          <w:sz w:val="28"/>
          <w:szCs w:val="28"/>
        </w:rPr>
        <w:t>П</w:t>
      </w:r>
      <w:r w:rsidRPr="008A0BEE">
        <w:rPr>
          <w:rFonts w:ascii="Times New Roman" w:hAnsi="Times New Roman" w:cs="Times New Roman"/>
          <w:sz w:val="28"/>
          <w:szCs w:val="28"/>
        </w:rPr>
        <w:t>риложению к настоящему постановлению.</w:t>
      </w:r>
    </w:p>
    <w:p w:rsidR="00EF6D3A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портале</w:t>
      </w:r>
      <w:r w:rsidR="00EF6D3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правовой информации Республики Татарстан</w:t>
      </w:r>
      <w:r w:rsidR="00EF6D3A">
        <w:rPr>
          <w:rFonts w:ascii="Times New Roman" w:hAnsi="Times New Roman" w:cs="Times New Roman"/>
          <w:sz w:val="28"/>
          <w:szCs w:val="28"/>
        </w:rPr>
        <w:t xml:space="preserve"> и </w:t>
      </w:r>
      <w:r w:rsidRPr="008A0BEE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</w:t>
      </w:r>
      <w:r w:rsidR="00EF6D3A" w:rsidRPr="00EF6D3A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="00EF6D3A">
        <w:rPr>
          <w:rFonts w:ascii="Times New Roman" w:hAnsi="Times New Roman" w:cs="Times New Roman"/>
          <w:sz w:val="28"/>
          <w:szCs w:val="28"/>
        </w:rPr>
        <w:t>.</w:t>
      </w:r>
    </w:p>
    <w:p w:rsidR="00EF6D3A" w:rsidRDefault="00B34FA2" w:rsidP="00EF6D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 Контроль за ис</w:t>
      </w:r>
      <w:r w:rsidR="00EF6D3A"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возложить на </w:t>
      </w:r>
      <w:r w:rsidRPr="008A0BEE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EF6D3A">
        <w:rPr>
          <w:rFonts w:ascii="Times New Roman" w:hAnsi="Times New Roman" w:cs="Times New Roman"/>
          <w:sz w:val="28"/>
          <w:szCs w:val="28"/>
        </w:rPr>
        <w:t>Р</w:t>
      </w:r>
      <w:r w:rsidRPr="008A0BEE">
        <w:rPr>
          <w:rFonts w:ascii="Times New Roman" w:hAnsi="Times New Roman" w:cs="Times New Roman"/>
          <w:sz w:val="28"/>
          <w:szCs w:val="28"/>
        </w:rPr>
        <w:t>уководит</w:t>
      </w:r>
      <w:r w:rsidR="00EF6D3A">
        <w:rPr>
          <w:rFonts w:ascii="Times New Roman" w:hAnsi="Times New Roman" w:cs="Times New Roman"/>
          <w:sz w:val="28"/>
          <w:szCs w:val="28"/>
        </w:rPr>
        <w:t>еля</w:t>
      </w:r>
      <w:r w:rsidR="00EF6D3A" w:rsidRPr="00EF6D3A">
        <w:t xml:space="preserve"> </w:t>
      </w:r>
      <w:r w:rsidR="00EF6D3A" w:rsidRPr="00EF6D3A">
        <w:rPr>
          <w:rFonts w:ascii="Times New Roman" w:hAnsi="Times New Roman" w:cs="Times New Roman"/>
          <w:sz w:val="28"/>
          <w:szCs w:val="28"/>
        </w:rPr>
        <w:t xml:space="preserve">Исполнительного комитета Дрожжановского муниципального района Республики Татарстан </w:t>
      </w:r>
      <w:proofErr w:type="spellStart"/>
      <w:r w:rsidR="00EF6D3A">
        <w:rPr>
          <w:rFonts w:ascii="Times New Roman" w:hAnsi="Times New Roman" w:cs="Times New Roman"/>
          <w:sz w:val="28"/>
          <w:szCs w:val="28"/>
        </w:rPr>
        <w:t>Багаутдинова</w:t>
      </w:r>
      <w:proofErr w:type="spellEnd"/>
      <w:r w:rsidR="00EF6D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6D3A">
        <w:rPr>
          <w:rFonts w:ascii="Times New Roman" w:hAnsi="Times New Roman" w:cs="Times New Roman"/>
          <w:sz w:val="28"/>
          <w:szCs w:val="28"/>
        </w:rPr>
        <w:t>Р.Р..</w:t>
      </w:r>
      <w:proofErr w:type="gramEnd"/>
    </w:p>
    <w:p w:rsidR="00EF6D3A" w:rsidRDefault="00EF6D3A" w:rsidP="00EF6D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FA2" w:rsidRDefault="00EF6D3A" w:rsidP="00EF6D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EF6D3A" w:rsidRDefault="00EF6D3A" w:rsidP="00EF6D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комитета: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Р.И.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Мухаметзянов</w:t>
      </w:r>
      <w:proofErr w:type="spellEnd"/>
    </w:p>
    <w:p w:rsidR="00EA2574" w:rsidRDefault="00EA2574" w:rsidP="00A71019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A71019" w:rsidRDefault="00B34FA2" w:rsidP="00A71019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34FA2" w:rsidRPr="008A0BEE" w:rsidRDefault="00B34FA2" w:rsidP="00A71019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71019" w:rsidRDefault="00A71019" w:rsidP="00A71019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A71019">
        <w:rPr>
          <w:rFonts w:ascii="Times New Roman" w:hAnsi="Times New Roman" w:cs="Times New Roman"/>
          <w:sz w:val="28"/>
          <w:szCs w:val="28"/>
        </w:rPr>
        <w:t>Исполнительного комитета Дрожжановского муниципального района Республики Татарстан</w:t>
      </w:r>
    </w:p>
    <w:p w:rsidR="00A71019" w:rsidRDefault="00A71019" w:rsidP="00A71019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_________2024 № ___</w:t>
      </w:r>
    </w:p>
    <w:p w:rsidR="00A71019" w:rsidRDefault="00A71019" w:rsidP="00A71019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A71019" w:rsidRDefault="00A71019" w:rsidP="00A71019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34FA2" w:rsidRPr="008A0BE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B34FA2" w:rsidRPr="008A0BEE" w:rsidRDefault="00B34FA2" w:rsidP="00A71019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71019" w:rsidRDefault="00B34FA2" w:rsidP="00A71019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A71019" w:rsidRPr="00A71019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</w:p>
    <w:p w:rsidR="00A71019" w:rsidRDefault="00A71019" w:rsidP="00A71019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A71019">
        <w:rPr>
          <w:rFonts w:ascii="Times New Roman" w:hAnsi="Times New Roman" w:cs="Times New Roman"/>
          <w:sz w:val="28"/>
          <w:szCs w:val="28"/>
        </w:rPr>
        <w:t>от 21.07.2021 № 294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019" w:rsidRDefault="00A71019" w:rsidP="00A710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1019" w:rsidRDefault="00A71019" w:rsidP="00A710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FA2" w:rsidRPr="008A0BEE" w:rsidRDefault="00B34FA2" w:rsidP="00A710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A71019" w:rsidRDefault="00B34FA2" w:rsidP="00A710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по выдаче разрешения </w:t>
      </w:r>
    </w:p>
    <w:p w:rsidR="00B34FA2" w:rsidRDefault="00B34FA2" w:rsidP="00A710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на</w:t>
      </w:r>
      <w:r w:rsidR="00A71019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строительство</w:t>
      </w:r>
    </w:p>
    <w:p w:rsidR="00A71019" w:rsidRPr="008A0BEE" w:rsidRDefault="00A71019" w:rsidP="00A710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FA2" w:rsidRPr="007B6F62" w:rsidRDefault="00B34FA2" w:rsidP="007B6F6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F6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B6F62" w:rsidRPr="008A0BEE" w:rsidRDefault="007B6F62" w:rsidP="007B6F6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1.1. Настоящий административный регламент предоставления муниципальной</w:t>
      </w:r>
      <w:r w:rsidR="00A71019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услуги (далее - Регламент) устанавливает стандарт и порядок предоставления</w:t>
      </w:r>
      <w:r w:rsidR="00A71019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 по выдаче разрешения на строительство (далее -</w:t>
      </w:r>
      <w:r w:rsidR="00A71019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муниципальная услуга) в следующих случаях: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1) при внесении изменений в разрешение на строительство, реконструкцию</w:t>
      </w:r>
      <w:r w:rsidR="00A71019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объекта капитального строительства, выданное Исполнительным комитетом</w:t>
      </w:r>
      <w:r w:rsidR="00A71019">
        <w:rPr>
          <w:rFonts w:ascii="Times New Roman" w:hAnsi="Times New Roman" w:cs="Times New Roman"/>
          <w:sz w:val="28"/>
          <w:szCs w:val="28"/>
        </w:rPr>
        <w:t xml:space="preserve"> </w:t>
      </w:r>
      <w:r w:rsidR="00A71019" w:rsidRPr="00A71019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8A0BEE">
        <w:rPr>
          <w:rFonts w:ascii="Times New Roman" w:hAnsi="Times New Roman" w:cs="Times New Roman"/>
          <w:sz w:val="28"/>
          <w:szCs w:val="28"/>
        </w:rPr>
        <w:t>(далее Исполком), в том числе в связи с</w:t>
      </w:r>
      <w:r w:rsidR="00A71019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необходимостью продления срока действия;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2) при выдаче дубликата разрешения на строительство, реконструкцию</w:t>
      </w:r>
      <w:r w:rsidR="00A71019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объекта капитального строительства, выданное Исполкомом.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1.2. Получатели услуги: физические лица, юридические лица (далее -</w:t>
      </w:r>
      <w:r w:rsidR="00A71019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заявитель).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1.3. Информирование о предоставлении муниципальной услуги: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1.3.1. информация о порядке предоставления муниципальной услуги размещается: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1)</w:t>
      </w:r>
      <w:r w:rsidR="00A71019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на информационных стендах, содержащих визуальную и текстовую</w:t>
      </w:r>
      <w:r w:rsidR="00A71019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информацию о муниципальной услуге, расположенных в помещениях</w:t>
      </w:r>
      <w:r w:rsidR="00A71019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многофункциональных центров предоставления государственных и муниципальных</w:t>
      </w:r>
      <w:r w:rsidR="00A71019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услуг.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 xml:space="preserve">2) на официальном сайте </w:t>
      </w:r>
      <w:r w:rsidR="00A71019" w:rsidRPr="00A71019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8A0BEE">
        <w:rPr>
          <w:rFonts w:ascii="Times New Roman" w:hAnsi="Times New Roman" w:cs="Times New Roman"/>
          <w:sz w:val="28"/>
          <w:szCs w:val="28"/>
        </w:rPr>
        <w:t>в</w:t>
      </w:r>
      <w:r w:rsidR="00A71019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 (</w:t>
      </w:r>
      <w:r w:rsidR="00A71019" w:rsidRPr="00A71019">
        <w:rPr>
          <w:rFonts w:ascii="Times New Roman" w:hAnsi="Times New Roman" w:cs="Times New Roman"/>
          <w:sz w:val="28"/>
          <w:szCs w:val="28"/>
        </w:rPr>
        <w:t>https://drogganoye.tatarstan.ru/</w:t>
      </w:r>
      <w:r w:rsidRPr="008A0BEE">
        <w:rPr>
          <w:rFonts w:ascii="Times New Roman" w:hAnsi="Times New Roman" w:cs="Times New Roman"/>
          <w:sz w:val="28"/>
          <w:szCs w:val="28"/>
        </w:rPr>
        <w:t>),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3) на Портале государственных и муниципальных услуг Республики Татарстан</w:t>
      </w:r>
      <w:r w:rsidR="00A71019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(https://uslugi.tatarstan.ru/) (далее - Республиканский портал);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lastRenderedPageBreak/>
        <w:t>4) на Едином портале государственных и муниципальных услуг (функций)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(https:// www.gosuslugi.ru/) (далее - Единый портал);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5) в государственной информационной системе «Реестр государственных и</w:t>
      </w:r>
      <w:r w:rsidR="00A71019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муниципальных услуг Республики Татарстан» (http://frgu.tatar.ru) (далее</w:t>
      </w:r>
      <w:r w:rsidR="00A71019">
        <w:rPr>
          <w:rFonts w:ascii="Times New Roman" w:hAnsi="Times New Roman" w:cs="Times New Roman"/>
          <w:sz w:val="28"/>
          <w:szCs w:val="28"/>
        </w:rPr>
        <w:t xml:space="preserve"> - </w:t>
      </w:r>
      <w:r w:rsidRPr="008A0BEE">
        <w:rPr>
          <w:rFonts w:ascii="Times New Roman" w:hAnsi="Times New Roman" w:cs="Times New Roman"/>
          <w:sz w:val="28"/>
          <w:szCs w:val="28"/>
        </w:rPr>
        <w:t>Республиканский реестр).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1.3.2. Консультирование по вопросам предоставления муниципальной услуги</w:t>
      </w:r>
      <w:r w:rsidR="00A71019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1) в многофункциональных центрах предоставления государственных и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муниципальных услуг при устном обращении - лично или по телефону;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2) в интерактивной форме Республиканского портала;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 xml:space="preserve">3) в Исполнительном комитете </w:t>
      </w:r>
      <w:r w:rsidR="003D0616" w:rsidRPr="003D0616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8A0BEE">
        <w:rPr>
          <w:rFonts w:ascii="Times New Roman" w:hAnsi="Times New Roman" w:cs="Times New Roman"/>
          <w:sz w:val="28"/>
          <w:szCs w:val="28"/>
        </w:rPr>
        <w:t>(далее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- Исполком):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при устном обращении - лично или по телефону;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при письменном (в том числе в форме электронного документа) обращении -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на бумажном носителе по почте, в электронной форме по электронной почте.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1.3.3. Информация на Едином портале, Республиканском портале о порядке и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сроках предоставления муниципальной услуги на основании сведений,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содержащихся в Республиканском реестре, предоставляется заявителю бесплатно.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услуги осуществляется без выполнения заявителем каких-либо требований, в том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числе без использования программного обеспечения, установка которого на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технические средства заявителя требует заключения лицензионного или иного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соглашения с правообладателем программного обеспечения, предусматривающего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взимание платы, регистрацию или авторизацию заявителя, или предоставление им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1.3.4. При обращении заявителя лично или по телефону в соответствии с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поступившим обращением может быть предоставлена информация о месте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нахождения многофункционального центра предоставления государственных и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муниципальных услуг, Исполкома (адрес, график работы, справочные телефоны); о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порядке предоставления муниципальной услуги, о способах и сроках подачи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заявлений; о категориях граждан, которым предоставляется муниципальная услуга; о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нормативных правовых актах, регулирующих вопросы предоставления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услуги; о перечне документов, необходимых для рассмотрения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услуги, о сроках приема и регистрации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заявления; о ходе предоставления муниципальной услуги; о месте размещения на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официальном сайте информации по вопросам предоставления муниципальной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услуги; о порядке обжалования действий или бездействия должностных лиц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Исполкома.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По письменному обращению должностные лица отдела, ответственного за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предоставление муниципальной услуги, подробно в письменной форме разъясняют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заявителю порядок предоставления муниципальной услуги и вопросы, указанные в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настоящем пункте Регламента, и в течение трех рабочих дней со дня регистрации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обращения направляют ответ заявителю. Ответы даются на языке обращения. В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случае невозможности дать ответ на языке обращения используются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государственные языки Республики Татарстан.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1.3.5. Информация по вопросам предоставления муниципальной услуги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размещается на официальном сайте </w:t>
      </w:r>
      <w:proofErr w:type="spellStart"/>
      <w:r w:rsidRPr="008A0BEE"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 w:rsidRPr="008A0BEE">
        <w:rPr>
          <w:rFonts w:ascii="Times New Roman" w:hAnsi="Times New Roman" w:cs="Times New Roman"/>
          <w:sz w:val="28"/>
          <w:szCs w:val="28"/>
        </w:rPr>
        <w:t xml:space="preserve"> муниципального района и на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lastRenderedPageBreak/>
        <w:t>информационных стендах в помещениях Исполкома для работы с заявителями.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Информация на государственных языках Республики Татарстан, размещаемая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на информационных стендах и на официальном сайте </w:t>
      </w:r>
      <w:r w:rsidR="003D0616" w:rsidRPr="003D0616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8A0BEE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«Интернет»,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включает сведения о муниципальной услуге, содержащиеся в пунктах 2.1, 2.3. 2.4,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2.5, 2.7, 2.9, 2.10, 2.11, 5.1 Регламента, информацию о месте нахождения, справочных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телефонах, времени работы Исполкома, о графике приема заявлений на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предоставление муниципальной услуги.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1.4. Перечень нормативных правовых актов, регулирующих предоставление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 (с указанием реквизитов нормативных правовых актов и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источников их официального опубликования), размещен на официальном сайте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="003D0616" w:rsidRPr="003D0616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8A0BEE">
        <w:rPr>
          <w:rFonts w:ascii="Times New Roman" w:hAnsi="Times New Roman" w:cs="Times New Roman"/>
          <w:sz w:val="28"/>
          <w:szCs w:val="28"/>
        </w:rPr>
        <w:t>в информационно-телекоммуникационной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сети «Интернет», в Республиканском реестре.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Текст административного регламента в действующей редакции подлежит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</w:t>
      </w:r>
      <w:r w:rsidR="003D0616" w:rsidRPr="003D0616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8A0BEE">
        <w:rPr>
          <w:rFonts w:ascii="Times New Roman" w:hAnsi="Times New Roman" w:cs="Times New Roman"/>
          <w:sz w:val="28"/>
          <w:szCs w:val="28"/>
        </w:rPr>
        <w:t>в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«Интернет», в Республиканском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реестре.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1.5. В Регламенте используются следующие термины и определения: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заявитель - физические или юридические лица (за исключением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государственных органов и их территориальных органов, органов государственных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внебюджетных фондов и их территориальных органов, органов местного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самоуправления) либо их уполномоченные представители, обратившиеся с запросом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 предоставлении муниципальной услуги в устной, письменной или электронной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форме;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застройщик - физическое или юридическое лицо, осуществляющее на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принадлежащем ему земельном участке строительство, реконструкцию,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капитальный ремонт объектов капитального строительства, а также выполнение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инженерных изысканий, подготовку проектной документации для строительства,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реконструкции, капитального ремонта данных объектов.</w:t>
      </w:r>
    </w:p>
    <w:p w:rsidR="003D0616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технический заказчик - физическое лицо, действующее на профессиональной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основе, или юридическое лицо, которые уполномочены застройщиком и от имени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застройщика заключают договоры о выполнении инженерных изысканий, о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подготовке проектной документации, о строительстве, реконструкции, капитальном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ремонте объектов капитального строительства, подготавливают задания на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выполнение указанных видов работ, предоставляют лицам, выполняющим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инженерные изыскания и (или) осуществляющим подготовку проектной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документации, строительство, реконструкцию, капитальный ремонт объектов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капитального строительства, материалы и документы, необходимые для выполнения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указанных видов работ, утверждают проектную документацию, подписывают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документы, необходимые для получения разрешения на ввод объекта капитального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строительства в эксплуатацию, осуществляют иные функции, предусмотренные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настоящим Кодексом. 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Застройщик вправе осуществлять функции технического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заказчика самостоятельно;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lastRenderedPageBreak/>
        <w:t>удаленное рабочее место многофункционального центра предоставления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государственных и муниципальных услуг - территориально обособленное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структурное подразделение (офис) многофункционального центра предоставления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государственных и муниципальных услуг, созданное в сельском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поселении муниципального района Республики Татарстан в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соответствии с пунктом 34 Правил организации деятельности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многофункциональных центров предоставления государственных и муниципальных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услуг, утвержденных постановлением Правительства Российской Федерации от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22.12.2012 №1376 «Об утверждении Правил организации деятельности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многофункциональных центров предоставления государственных и муниципальных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услуг»;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арифметическая ошибка либо подобная ошибка), допущенная органом,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предоставляющим муниципальную услугу, и приведшая к несоответствию сведений,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внесенных в документ (результат муниципальной услуги), сведениям в документах,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на основании которых вносились сведения;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ЕСИА - Единая система идентификации и аутентификации в инфраструктуре,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обеспечивающей информационно-технологическое взаимодействие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информационных систем, используемых для предоставления государственных и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муниципальных услуг в электронной форме;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Федеральная государственная информационная система, обеспечивающая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санкционированный доступ участников информационного взаимодействия (граждан</w:t>
      </w:r>
      <w:r w:rsidR="003D0616">
        <w:rPr>
          <w:rFonts w:ascii="Times New Roman" w:hAnsi="Times New Roman" w:cs="Times New Roman"/>
          <w:sz w:val="28"/>
          <w:szCs w:val="28"/>
        </w:rPr>
        <w:t>-</w:t>
      </w:r>
      <w:r w:rsidRPr="008A0BEE">
        <w:rPr>
          <w:rFonts w:ascii="Times New Roman" w:hAnsi="Times New Roman" w:cs="Times New Roman"/>
          <w:sz w:val="28"/>
          <w:szCs w:val="28"/>
        </w:rPr>
        <w:t>заявителей и должностных лиц органов исполнительной власти и органов местного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самоуправления) к информации, содержащейся в государственных информационных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системах и иных информационных системах;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МФЦ - Государственное бюджетное учреждение «Многофункциональный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центр предоставления государственных и муниципальных услуг в Республике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Татарстан»;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АИС МФЦ - Автоматизированная информационная система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многофункциональных центров предоставления государственных и муниципальных</w:t>
      </w:r>
      <w:r w:rsidR="003D0616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услуг Республики Татарстан.</w:t>
      </w:r>
    </w:p>
    <w:p w:rsidR="00B34FA2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В Регламенте под заявлением о предоставлении муниципальной услуги (далее- заявление) понимается запрос о предоставлении муниципальной услуги, поданный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в соответствии с пунктом 3 статьи 2 Федерального закона от 27.07.2010 № 210-ФЗ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</w:t>
      </w:r>
      <w:r w:rsidR="00097CB5">
        <w:rPr>
          <w:rFonts w:ascii="Times New Roman" w:hAnsi="Times New Roman" w:cs="Times New Roman"/>
          <w:sz w:val="28"/>
          <w:szCs w:val="28"/>
        </w:rPr>
        <w:t xml:space="preserve"> и муниципальных услуг» (далее - </w:t>
      </w:r>
      <w:r w:rsidRPr="008A0BEE">
        <w:rPr>
          <w:rFonts w:ascii="Times New Roman" w:hAnsi="Times New Roman" w:cs="Times New Roman"/>
          <w:sz w:val="28"/>
          <w:szCs w:val="28"/>
        </w:rPr>
        <w:t>Федеральный закон № 210-ФЗ).</w:t>
      </w:r>
    </w:p>
    <w:p w:rsidR="00097CB5" w:rsidRPr="008A0BEE" w:rsidRDefault="00097CB5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FA2" w:rsidRPr="007B6F62" w:rsidRDefault="00B34FA2" w:rsidP="007B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F62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7B6F62" w:rsidRDefault="007B6F62" w:rsidP="007B6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:rsidR="00B34FA2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Выдача разрешения на строительство.</w:t>
      </w:r>
    </w:p>
    <w:p w:rsidR="00097CB5" w:rsidRPr="008A0BEE" w:rsidRDefault="00097CB5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2.2. Наименование исполнительно-распорядительного органа местного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самоуправления, непосредственно предоставляющего муниципальную услугу</w:t>
      </w:r>
    </w:p>
    <w:p w:rsidR="00B34FA2" w:rsidRDefault="00B34FA2" w:rsidP="00097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097CB5" w:rsidRPr="00097CB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8A0BEE">
        <w:rPr>
          <w:rFonts w:ascii="Times New Roman" w:hAnsi="Times New Roman" w:cs="Times New Roman"/>
          <w:sz w:val="28"/>
          <w:szCs w:val="28"/>
        </w:rPr>
        <w:t>.</w:t>
      </w:r>
    </w:p>
    <w:p w:rsidR="00097CB5" w:rsidRPr="008A0BEE" w:rsidRDefault="00097CB5" w:rsidP="00097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2.3. Описание результата предоставления муниципальной услуги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lastRenderedPageBreak/>
        <w:t>2.3.1. Результатами предоставления муниципальной услуги являются: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1) разрешение на строительство с внесенными изменениями;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2) разрешение на строительство с продленным сроком действия;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3) выдача повторного экземпляра (дубликата) разрешения на строительство;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4) решение об отказе в предоставлении муниципальной услуги.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2.3.2. Результат предоставления муниципальной услуги направляется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заявителю в форме электронного документа, подписанного усиленной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 должностного лица Исполкома (либо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Исполкома), в соответствии с Федеральным законом от 06.04.2011 № 63-Ф3 «Об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электронной подписи» (далее - Федеральный закон № 63-ФЗ) в личный кабинет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Республиканского портала, Единого портала.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2.3.3. По выбору заявителя результат предоставления муниципальной услуги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может быть получен в МФЦ в форме экземпляра электронного документа,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направленного Исполкомом, распечатанного на бумажном носителе, заверенного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печатью МФЦ и подписью работника МФЦ.</w:t>
      </w:r>
    </w:p>
    <w:p w:rsidR="00B34FA2" w:rsidRDefault="00B34FA2" w:rsidP="00097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2.3.4. Заявитель вправе получить результат предоставления муниципальной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услуги в форме электронного документа или экземпляра электронного документа на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бумажном носителе в течение срока действия результата предоставления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097CB5" w:rsidRPr="008A0BEE" w:rsidRDefault="00097CB5" w:rsidP="00097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FA2" w:rsidRPr="008A0BEE" w:rsidRDefault="00B34FA2" w:rsidP="00097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услуги, в том числе с учетом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необходимости обращения в организации, участвующие в предоставлении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услуги, срок приостановления предоставления муниципальной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услуги в случае, если возможность приостановления предусмотрена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срок выдачи (направления) документов,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являющихся результатом предоставления муниципальной услуги</w:t>
      </w:r>
    </w:p>
    <w:p w:rsidR="00B34FA2" w:rsidRPr="008A0BEE" w:rsidRDefault="00B34FA2" w:rsidP="00097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2.4.1. Срок предоставления муниципальной услуги составляет:</w:t>
      </w:r>
    </w:p>
    <w:p w:rsidR="00B34FA2" w:rsidRPr="008A0BEE" w:rsidRDefault="00B34FA2" w:rsidP="00097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начинает исчисляться на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следующий день после дня регистрации заявления.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Внесение изменений в разрешение на строительство, в том числе с продлением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срока действия разрешения на строительство - пять рабочих дней.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Выдача дубликата разрешения на строительство - три рабочих дня.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2.4.2. Приостановление срока предоставления муниципальной услуги не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предусмотрено.</w:t>
      </w:r>
    </w:p>
    <w:p w:rsidR="00B34FA2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2.4.3. Направление документа, являющегося результатом предоставления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 в форме электронного документа, осуществляется в день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оформления и регистрации результата предоставления муниципальной услуги.</w:t>
      </w:r>
    </w:p>
    <w:p w:rsidR="00097CB5" w:rsidRPr="008A0BEE" w:rsidRDefault="00097CB5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2.5. Исчерпывающий перечень документов, необходимых в соответствии с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законодательными или иными нормативными правовыми актами для предоставления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услуги, а также услуг, которые являются необходимыми и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обязательными для предоставления муниципальных услуг, подлежащих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представлению заявителем, способы их получения заявителем, в том числе в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электронной форме, порядок их представления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2.5.1. При внесении изменений в разрешение на строительство заявитель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представляет: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2.5.1.1. Заявление о внесении изменений в разрешение на строительство: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lastRenderedPageBreak/>
        <w:t>- в форме документа на бумажном носителе;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- в электронной форме, подписанное в соответствии с требованиями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Федерального закона от 6 апреля 2011 года №63-Ф3 «Об электронной подписи», при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обращении посредством Регионального портала, Единого портала.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К указанному заявлению прилагаются следующие документы и сведения: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1) правоустанавливающие документы на земельный участок, в том числе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соглашение об установлении сервитута, решение об установлении публичного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сервитута, если право на него не зарегистрировано в Едином государственном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реестре недвижимости;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2) результаты инженерных изысканий и следующие материалы, содержащиеся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в утвержденной в соответствии с частью 15 статьи 48 Градостроительного кодекса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Российской Федерации (далее-</w:t>
      </w:r>
      <w:proofErr w:type="spellStart"/>
      <w:r w:rsidRPr="008A0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8A0BEE">
        <w:rPr>
          <w:rFonts w:ascii="Times New Roman" w:hAnsi="Times New Roman" w:cs="Times New Roman"/>
          <w:sz w:val="28"/>
          <w:szCs w:val="28"/>
        </w:rPr>
        <w:t xml:space="preserve"> РФ) проектной документации (если указанные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документы (их копии или сведения, содержащиеся в них) отсутствуют в едином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государственном реестре заключений):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а) пояснительная записка;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б) схема планировочной организации земельного участка, выполненная в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соответствии с информацией, указанной в градостроительном плане земельного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участка, а в случае подготовки проектной документации применительно к линейным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объектам проект полосы отвода, выполненный в соответствии с проектом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планировки территории (за исключением случаев, при которых для строительства,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реконструкции линейного объекта не требуется подготовка документации по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планировке территории);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в) разделы, содержащие архитектурные и конструктивные решения, а также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решения и мероприятия, направленные на обеспечение доступа инвалидов к объекту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капитального строительства (в случае подготовки проектной документации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применительно к объектам здравоохранения, образования, культуры, отдыха, спорта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 иным объектам социально-культурного и коммунально-бытового назначения,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объектам транспорта, торговли, общественного питания, объектам делового,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административного, финансового, религиозного назначения, объектам жилищного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фонда);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г) проект организации строительства объекта капитального строительства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(включая проект организации работ по сносу объектов капитального строительства,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их частей в случае необходимости сноса объектов капитального строительства, их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частей для строительства, реконструкции других объектов капитального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строительства);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3) положительное заключение экспертизы проектной документации объекта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капитального строительства (в части соответствия проектной документации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требованиям, указанным в пункте. 1 части 5 статьи 49 </w:t>
      </w:r>
      <w:proofErr w:type="spellStart"/>
      <w:r w:rsidRPr="008A0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8A0BEE">
        <w:rPr>
          <w:rFonts w:ascii="Times New Roman" w:hAnsi="Times New Roman" w:cs="Times New Roman"/>
          <w:sz w:val="28"/>
          <w:szCs w:val="28"/>
        </w:rPr>
        <w:t xml:space="preserve"> РФ), в соответствии с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которой осуществляются строительство, реконструкция объекта капитального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строительства, в том числе в случае, если данной проектной документацией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предусмотрены строительство или реконструкция иных объектов капитального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строительства, включая линейные объекты (применительно к отдельным этапам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строительства в случае, предусмотренном частью 12.1 статьи 48 </w:t>
      </w:r>
      <w:proofErr w:type="spellStart"/>
      <w:r w:rsidRPr="008A0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8A0BEE">
        <w:rPr>
          <w:rFonts w:ascii="Times New Roman" w:hAnsi="Times New Roman" w:cs="Times New Roman"/>
          <w:sz w:val="28"/>
          <w:szCs w:val="28"/>
        </w:rPr>
        <w:t xml:space="preserve"> РФ), если такая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проектная документация подлежит экспертизе в соответствии со статьей 49 </w:t>
      </w:r>
      <w:proofErr w:type="spellStart"/>
      <w:r w:rsidRPr="008A0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8A0BEE">
        <w:rPr>
          <w:rFonts w:ascii="Times New Roman" w:hAnsi="Times New Roman" w:cs="Times New Roman"/>
          <w:sz w:val="28"/>
          <w:szCs w:val="28"/>
        </w:rPr>
        <w:t xml:space="preserve"> РФ,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положительное заключение государственной экологической экспертизы проектной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документации в случаях, предусмотренных частью 6 статьи 49 </w:t>
      </w:r>
      <w:proofErr w:type="spellStart"/>
      <w:r w:rsidRPr="008A0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8A0BEE">
        <w:rPr>
          <w:rFonts w:ascii="Times New Roman" w:hAnsi="Times New Roman" w:cs="Times New Roman"/>
          <w:sz w:val="28"/>
          <w:szCs w:val="28"/>
        </w:rPr>
        <w:t xml:space="preserve"> РФ (если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указанные документы (их копии или сведения, содержащиеся в них) </w:t>
      </w:r>
      <w:r w:rsidRPr="008A0BEE">
        <w:rPr>
          <w:rFonts w:ascii="Times New Roman" w:hAnsi="Times New Roman" w:cs="Times New Roman"/>
          <w:sz w:val="28"/>
          <w:szCs w:val="28"/>
        </w:rPr>
        <w:lastRenderedPageBreak/>
        <w:t>отсутствуют в</w:t>
      </w:r>
      <w:r w:rsidR="00097CB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едином государственном реестре заключений) или его скан-копия (при заполнении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электронной формы);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4) подтверждение соответствия вносимых в проектную документацию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изменений требованиям, указанным в части 3.8 статьи 49 </w:t>
      </w:r>
      <w:proofErr w:type="spellStart"/>
      <w:r w:rsidRPr="008A0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8A0BEE">
        <w:rPr>
          <w:rFonts w:ascii="Times New Roman" w:hAnsi="Times New Roman" w:cs="Times New Roman"/>
          <w:sz w:val="28"/>
          <w:szCs w:val="28"/>
        </w:rPr>
        <w:t xml:space="preserve"> РФ, предоставленное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лицом, являющимся членом саморегулируемой организации, основанной на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членстве лиц, осуществляющих подготовку проектной документации, и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утвержденное привлеченным этим лицом в соответствии с </w:t>
      </w:r>
      <w:proofErr w:type="spellStart"/>
      <w:r w:rsidRPr="008A0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8A0BEE">
        <w:rPr>
          <w:rFonts w:ascii="Times New Roman" w:hAnsi="Times New Roman" w:cs="Times New Roman"/>
          <w:sz w:val="28"/>
          <w:szCs w:val="28"/>
        </w:rPr>
        <w:t xml:space="preserve"> РФ специалистом по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организации архитектурно-строительного проектирования в должности главного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инженера проекта, в случае внесения изменений в проектную документацию в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соответствии с частью 3.8 статьи 49 </w:t>
      </w:r>
      <w:proofErr w:type="spellStart"/>
      <w:r w:rsidRPr="008A0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8A0BEE">
        <w:rPr>
          <w:rFonts w:ascii="Times New Roman" w:hAnsi="Times New Roman" w:cs="Times New Roman"/>
          <w:sz w:val="28"/>
          <w:szCs w:val="28"/>
        </w:rPr>
        <w:t xml:space="preserve"> РФ или его скан-копия (при заполнении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электронной формы);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5) подтверждение соответствия вносимых в проектную документацию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изменений требованиям, указанным в части 3.9 статьи 49 </w:t>
      </w:r>
      <w:proofErr w:type="spellStart"/>
      <w:r w:rsidRPr="008A0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8A0BEE">
        <w:rPr>
          <w:rFonts w:ascii="Times New Roman" w:hAnsi="Times New Roman" w:cs="Times New Roman"/>
          <w:sz w:val="28"/>
          <w:szCs w:val="28"/>
        </w:rPr>
        <w:t xml:space="preserve"> РФ, предоставленное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органом исполнительной власти или организацией, проводившими экспертизу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проектной документации, в случае внесения изменений в проектную документацию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в ходе экспертного сопровождения в соответствии с частью 3.9 статьи 49 </w:t>
      </w:r>
      <w:proofErr w:type="spellStart"/>
      <w:r w:rsidRPr="008A0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8A0BEE">
        <w:rPr>
          <w:rFonts w:ascii="Times New Roman" w:hAnsi="Times New Roman" w:cs="Times New Roman"/>
          <w:sz w:val="28"/>
          <w:szCs w:val="28"/>
        </w:rPr>
        <w:t xml:space="preserve"> РФ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(если указанные документы (их копии или сведения, содержащиеся в них)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отсутствуют в едином государственном реестре заключений) или его скан-копия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(при заполнении электронной формы);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6) согласие всех правообладателей объекта капитального строительства в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случае реконструкции такого объекта, за исключением указанных в пункте 6.2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статьи 51 </w:t>
      </w:r>
      <w:proofErr w:type="spellStart"/>
      <w:r w:rsidRPr="008A0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8A0BEE">
        <w:rPr>
          <w:rFonts w:ascii="Times New Roman" w:hAnsi="Times New Roman" w:cs="Times New Roman"/>
          <w:sz w:val="28"/>
          <w:szCs w:val="28"/>
        </w:rPr>
        <w:t xml:space="preserve"> РФ случаев реконструкции многоквартирного дома или его скан</w:t>
      </w:r>
      <w:r w:rsidR="005F7FCA">
        <w:rPr>
          <w:rFonts w:ascii="Times New Roman" w:hAnsi="Times New Roman" w:cs="Times New Roman"/>
          <w:sz w:val="28"/>
          <w:szCs w:val="28"/>
        </w:rPr>
        <w:t>-</w:t>
      </w:r>
      <w:r w:rsidRPr="008A0BEE">
        <w:rPr>
          <w:rFonts w:ascii="Times New Roman" w:hAnsi="Times New Roman" w:cs="Times New Roman"/>
          <w:sz w:val="28"/>
          <w:szCs w:val="28"/>
        </w:rPr>
        <w:t>копия (при заполнении электронной формы), согласие правообладателей всех домов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блокированной застройки в одном ряду в случае реконструкции одного из домов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блокированной застройки или его скан-копия (при заполнении электронной формы);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7) в случае проведения реконструкции государственным (муниципальным)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заказчиком, являющимся органом государственной власти (государственным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органом), органом управления государственным внебюджетным фондом или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органом местного самоуправления, на объекте капитального строительства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государственной (муниципальной) собственности, правообладателем которого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является государственное (муниципальное) унитарное предприятие, государственное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(муниципальное) бюджетное или автономное учреждение, в отношении которого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указанный орган осуществляет соответственно функции и полномочия учредителя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или права собственника имущества, - соглашение о проведении такой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реконструкции, определяющее в том числе условия и порядок возмещения ущерба,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причиненного указанному объекту при осуществлении реконструкции, или его скан</w:t>
      </w:r>
      <w:r w:rsidR="005F7FCA">
        <w:rPr>
          <w:rFonts w:ascii="Times New Roman" w:hAnsi="Times New Roman" w:cs="Times New Roman"/>
          <w:sz w:val="28"/>
          <w:szCs w:val="28"/>
        </w:rPr>
        <w:t>-</w:t>
      </w:r>
      <w:r w:rsidRPr="008A0BEE">
        <w:rPr>
          <w:rFonts w:ascii="Times New Roman" w:hAnsi="Times New Roman" w:cs="Times New Roman"/>
          <w:sz w:val="28"/>
          <w:szCs w:val="28"/>
        </w:rPr>
        <w:t>копия (при заполнении электронной формы);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 xml:space="preserve">8) </w:t>
      </w:r>
      <w:r w:rsidR="00175494">
        <w:rPr>
          <w:rFonts w:ascii="Times New Roman" w:hAnsi="Times New Roman" w:cs="Times New Roman"/>
          <w:sz w:val="28"/>
          <w:szCs w:val="28"/>
        </w:rPr>
        <w:t>р</w:t>
      </w:r>
      <w:r w:rsidRPr="008A0BEE">
        <w:rPr>
          <w:rFonts w:ascii="Times New Roman" w:hAnsi="Times New Roman" w:cs="Times New Roman"/>
          <w:sz w:val="28"/>
          <w:szCs w:val="28"/>
        </w:rPr>
        <w:t xml:space="preserve">ешение общего собрания собственников помещений и </w:t>
      </w:r>
      <w:proofErr w:type="spellStart"/>
      <w:r w:rsidRPr="008A0BEE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8A0BEE">
        <w:rPr>
          <w:rFonts w:ascii="Times New Roman" w:hAnsi="Times New Roman" w:cs="Times New Roman"/>
          <w:sz w:val="28"/>
          <w:szCs w:val="28"/>
        </w:rPr>
        <w:t>-мест в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многоквартирном доме, принятое в соответствии с жилищным законодательством в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случае реконструкции многоквартирного дома, или, если в результате такой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реконструкции произойдет уменьшение размера общего имущества в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многоквартирном доме, согласие всех собственников помещений и </w:t>
      </w:r>
      <w:proofErr w:type="spellStart"/>
      <w:r w:rsidRPr="008A0BEE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8A0BEE">
        <w:rPr>
          <w:rFonts w:ascii="Times New Roman" w:hAnsi="Times New Roman" w:cs="Times New Roman"/>
          <w:sz w:val="28"/>
          <w:szCs w:val="28"/>
        </w:rPr>
        <w:t>-мест в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многоквартирном доме или их скан-копия (при заполнении электронной формы);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9) документы, предусмотренные законодательством Российской Федерации об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объектах культурного наследия, в случае, если при проведении работ по </w:t>
      </w:r>
      <w:r w:rsidRPr="008A0BEE">
        <w:rPr>
          <w:rFonts w:ascii="Times New Roman" w:hAnsi="Times New Roman" w:cs="Times New Roman"/>
          <w:sz w:val="28"/>
          <w:szCs w:val="28"/>
        </w:rPr>
        <w:lastRenderedPageBreak/>
        <w:t>сохранению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объекта культурного наследия затрагиваются конструктивные и другие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характеристики надежности и безопасности такого объекта, или их скан-копия (при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заполнении электронной формы).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2.5.1.2. Уведомление в письменной форме о переходе к заявителю прав на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земельные участки, об образовании земельного участка с указанием реквизитов.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1) правоустанавливающих документов на такие земельные участки в случае,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указанном в части 21.5 статьи 51 </w:t>
      </w:r>
      <w:proofErr w:type="spellStart"/>
      <w:r w:rsidRPr="008A0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8A0BEE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2) решения об образовании земельных участков в случаях, предусмотренных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частями 21.6 и 21.7 статьи 51 </w:t>
      </w:r>
      <w:proofErr w:type="spellStart"/>
      <w:r w:rsidRPr="008A0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8A0BEE">
        <w:rPr>
          <w:rFonts w:ascii="Times New Roman" w:hAnsi="Times New Roman" w:cs="Times New Roman"/>
          <w:sz w:val="28"/>
          <w:szCs w:val="28"/>
        </w:rPr>
        <w:t xml:space="preserve"> РФ, если в соответствии с земельным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законодательством решение об образовании земельного участка принимает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исполнительный орган государственной власти или орган местного самоуправления;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3) градостроительного плана земельного участка, на котором планируется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осуществить строительство, реконструкцию объекта капитального строительства в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случае, предусмотренном частью 21.7 статьи 51 </w:t>
      </w:r>
      <w:proofErr w:type="spellStart"/>
      <w:r w:rsidRPr="008A0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8A0BEE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2.5.2. При внесении изменений в разрешение на строительство в связи с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необходимостью продления срока действия разрешения заявитель представляет: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1) Заявление о продлении срока действия разрешения на строительство: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- в форме документа на бумажном носителе;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- в электронной форме, подписанное в соответствии с требованиями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Федерального закона от 6 апреля 2011 года №63-ФЗ «Об электронной подписи», при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обращении посредством Регионального портала, Единого портала.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В случае, если заявление подается застройщиком, привлекающим на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основании договора участия в долевом строительстве, предусматривающего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передачу жилого помещения, денежные средства граждан и юридических лиц для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долевого строительства многоквартирного дома и (или) иных объектов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недвижимости, к такому заявлению должен быть приложен договор поручительства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банка за надлежащее исполнение застройщиком обязательств по передаче жилого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помещения по договору участия в долевом строительстве или договор страхования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гражданской ответственности лица, привлекающего денежные средства для долевого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строительства многоквартирного дома и (или) иных объектов недвижимости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(застройщика).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2.5.3. При выдаче дубликата разрешения на строительство заявитель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представляет: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1) заявление;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2) документы, удостоверяющие личность или полномочия.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2.5.4. Заявление и прилагаемые документы могут быть представлены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(направлены) заявителем одним из следующих способов: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1) через МФЦ на бумажных носителях и в виде электронных документов,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подписанных (заверенных) в соответствии с требованиями </w:t>
      </w:r>
      <w:r w:rsidR="00175494">
        <w:rPr>
          <w:rFonts w:ascii="Times New Roman" w:hAnsi="Times New Roman" w:cs="Times New Roman"/>
          <w:sz w:val="28"/>
          <w:szCs w:val="28"/>
        </w:rPr>
        <w:t>пункта 2.5.6</w:t>
      </w:r>
      <w:r w:rsidRPr="008A0BEE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2) через Единый портал, Республиканский портал в электронной форме.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2.5.6. Физические лица и индивидуальные предприниматели при направлении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заявления и необходимых документов посредством Республиканского портала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подписывают заявление простой электронной подписью.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lastRenderedPageBreak/>
        <w:t>Для получения простой электронной подписи заявителю необходимо пройти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процедуру регистрации (аутентификации) в ЕСИА, а также подтвердить учетную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запись до уровня не ниже стандартной.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Юридические лица, зарегистрированные на территории Российской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Федерации, и представители юридических лиц при направлении заявления и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необходимых документов посредством Республиканского портала подписывают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заявление усиленной квалифицированной электронной подписью.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При подаче запроса посредством Республиканского портала заявитель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представляет электронные образы документов либо документы в электронной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форме, подписанные электронной подписью в соответствии с требованиями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Федерального закона от 06.04.2011 № 63-Ф3 «Об электронной подписи» лицами,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уполномоченными на создание и подписание таких документов.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2.5.7. Запрещается требовать от заявителя: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представление или осуществление которых не предусмотрено нормативными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правовыми актами, регулирующими отношения, возникающие в связи с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предоставлением муниципальной услуги;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2) осуществления действий, в том числе согласований, необходимых для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получения муниципальной услуги и связанных с обращением в иные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государственные органы, органы местного самоуправления, организации, за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исключением получения услуг и получения документов и информации,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предоставляемых в результате предоставления таких услуг, включенных в перечни,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указанные в части 1 статьи 9 Федерального закона № 210-ФЗ (необходимых и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обязательных услуг);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3) представления документов и информации, отсутствие и (или)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недостоверность которых не указывались при первоначальном отказе в приеме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услуги, либо в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предоставлении муниципальной услуги, за исключением следующих случаев: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предоставления муниципальной услуги, после первоначальной подачи заявления о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предоставлении муниципальной услуги;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документах, поданных заявителем после первоначального отказа в приеме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услуги, либо в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предоставлении муниципальной услуги и не включенных в представленный ранее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комплект документов;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первоначального отказа в приеме документов, необходимых для предоставления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услуги, либо в предоставлении муниципальной услуги;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или противоправного действия (бездействия) должностного лица Исполкома,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работника МФЦ, при первоначальном отказе в приеме документов, необходимых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либо в предоставлении муниципальной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услуги, о чем в письменном виде за подписью руководителя Исполкома при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первоначальном отказе в приеме документов, необходимых для предоставления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услуги, уведомляется заявитель, а также приносятся извинения за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доставленные неудобства;</w:t>
      </w:r>
    </w:p>
    <w:p w:rsidR="00B34FA2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lastRenderedPageBreak/>
        <w:t>4) предоставления на бумажном носителе документов и информации,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электронные образы которых ранее были заверены в соответствии с пунктом 7.2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части 1 статьи 16 Федерального закона № 210-ФЗ, за исключением случаев, если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нанесение отметок на такие документы либо их изъятие является необходимым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условием предоставления государственной или муниципальной услуги, и иных</w:t>
      </w:r>
      <w:r w:rsidR="005F7FCA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случаев, установленных федеральными законами.</w:t>
      </w:r>
    </w:p>
    <w:p w:rsidR="003C4B2E" w:rsidRPr="008A0BEE" w:rsidRDefault="003C4B2E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нормативными правовыми актами для предоставления муниципальной услуги,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которые находятся в распоряжении государственных органов, органов местного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самоуправления и подведомственных государственным органам или органам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местного самоуправления организаций и которые заявитель вправе представить, а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также способы их получения заявителями, в том числе в электронной форме,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порядок их представления; государственный орган, орган местного самоуправления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либо организация, в распоряжении которых находятся данные документы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2.6.1. В случае представления заявления о внесении изменений, за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исключением заявления о внесении изменений в связи с необходимостью продления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срока действия разрешения на строительство, (в зависимости от вносимых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изменений) запрашиваются следующие документы (сведения):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1) выписка из Единого государственного реестра недвижимости (содержащая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общедоступные сведения о зарегистрированных правах на объект недвижимости) -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Федеральная служба государственной регистрации, кадастра и картографии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A0BEE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8A0BEE">
        <w:rPr>
          <w:rFonts w:ascii="Times New Roman" w:hAnsi="Times New Roman" w:cs="Times New Roman"/>
          <w:sz w:val="28"/>
          <w:szCs w:val="28"/>
        </w:rPr>
        <w:t>);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2) соглашение о передаче в случаях, установленных бюджетным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органом государственной власти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(государственным органом), Государственной корпорацией по атомной энергии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="0017549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A0BEE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="00175494">
        <w:rPr>
          <w:rFonts w:ascii="Times New Roman" w:hAnsi="Times New Roman" w:cs="Times New Roman"/>
          <w:sz w:val="28"/>
          <w:szCs w:val="28"/>
        </w:rPr>
        <w:t>»</w:t>
      </w:r>
      <w:r w:rsidRPr="008A0BEE">
        <w:rPr>
          <w:rFonts w:ascii="Times New Roman" w:hAnsi="Times New Roman" w:cs="Times New Roman"/>
          <w:sz w:val="28"/>
          <w:szCs w:val="28"/>
        </w:rPr>
        <w:t>, Государственной корпорацией по космической деятельности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="0017549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A0BEE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="00175494">
        <w:rPr>
          <w:rFonts w:ascii="Times New Roman" w:hAnsi="Times New Roman" w:cs="Times New Roman"/>
          <w:sz w:val="28"/>
          <w:szCs w:val="28"/>
        </w:rPr>
        <w:t>»</w:t>
      </w:r>
      <w:r w:rsidRPr="008A0BEE">
        <w:rPr>
          <w:rFonts w:ascii="Times New Roman" w:hAnsi="Times New Roman" w:cs="Times New Roman"/>
          <w:sz w:val="28"/>
          <w:szCs w:val="28"/>
        </w:rPr>
        <w:t>, органом управления государственным внебюджетным фондом или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органом местного самоуправления полномочий государственного (муниципального)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заказчика, заключенного при осуществлении бюджетных инвестиций;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3) градостроительный план земельного участка, выданный не ранее чем за три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года до дня представления заявления на получение разрешения на строительство,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или в случае выдачи разрешения на строительство линейного объекта реквизиты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проекта планировки территории и проекта межевания территории (за исключением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случаев, при которых для строительства, реконструкции линейного объекта не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требуется подготовка документации по планировке территории), реквизиты проекта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планировки территории в случае выдачи разрешения на строительство линейного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объекта, для размещения которого не требуется образование земельного участка;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4) разрешение на отклонение от предельных параметров разрешенного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строительства, реконструкции (в случае, если застройщику было предоставлено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такое разрешение в соответствии со статьей 40 </w:t>
      </w:r>
      <w:proofErr w:type="spellStart"/>
      <w:r w:rsidRPr="008A0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8A0BEE">
        <w:rPr>
          <w:rFonts w:ascii="Times New Roman" w:hAnsi="Times New Roman" w:cs="Times New Roman"/>
          <w:sz w:val="28"/>
          <w:szCs w:val="28"/>
        </w:rPr>
        <w:t xml:space="preserve"> РФ);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5) сведения из единого реестра сертификатов соответствия;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6) положительное заключение государственной экспертизы проектной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документации;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lastRenderedPageBreak/>
        <w:t>7) результаты инженерных изысканий и материалы, содержащиеся в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утвержденной в соответствии с частью 15 статьи 48 </w:t>
      </w:r>
      <w:proofErr w:type="spellStart"/>
      <w:r w:rsidRPr="008A0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8A0BEE">
        <w:rPr>
          <w:rFonts w:ascii="Times New Roman" w:hAnsi="Times New Roman" w:cs="Times New Roman"/>
          <w:sz w:val="28"/>
          <w:szCs w:val="28"/>
        </w:rPr>
        <w:t xml:space="preserve"> РФ проектной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документации;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8) копия решения об установлении или изменении зоны с особыми условиями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использования территории в случае строительства объекта капитального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строительства, в связи с размещением которого в соответствии с законодательством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Российской Федерации подлежит установлению зона с особыми условиями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использования территории, или в случае реконструкции объекта капитального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строительства, в результате которой в отношении реконструированного объекта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подлежит установлению зона с особыми условиями использования территории или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ранее установленная зона с особыми условиями использования территории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подлежит изменению. (Требования о представлении копии решения об установлении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или изменении зоны с особыми условиями использования территории применяются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 1 января 2025 года);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 xml:space="preserve">9) </w:t>
      </w:r>
      <w:r w:rsidR="003C4B2E">
        <w:rPr>
          <w:rFonts w:ascii="Times New Roman" w:hAnsi="Times New Roman" w:cs="Times New Roman"/>
          <w:sz w:val="28"/>
          <w:szCs w:val="28"/>
        </w:rPr>
        <w:t>п</w:t>
      </w:r>
      <w:r w:rsidRPr="008A0BEE">
        <w:rPr>
          <w:rFonts w:ascii="Times New Roman" w:hAnsi="Times New Roman" w:cs="Times New Roman"/>
          <w:sz w:val="28"/>
          <w:szCs w:val="28"/>
        </w:rPr>
        <w:t>одтверждение соответствия вносимых в проектную документацию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изменений требованиям в случае внесения изменений в проектную документацию в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ходе экспертного сопровождения в соответствии с частью 3.9 статьи 49 </w:t>
      </w:r>
      <w:proofErr w:type="spellStart"/>
      <w:r w:rsidRPr="008A0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8A0BEE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10) копия договора о развитии застроенной территории или договора о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комплексном развитии территории в случае, если строительство, реконструкцию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объектов капитального строительства планируется осуществлять в границах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территории, в отношении которой органом местного самоуправления принято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решение о развитии застроенной территории или решение о комплексном развитии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территории по инициативе органа местного самоуправления, за исключением случая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принятия решения о самостоятельном осуществлении комплексного развития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территории.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2.6.2. В случае представления уведомления об образовании земельного участка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путем объединения земельных участков, в отношении которых или одного из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которых в соответствии с Градостроительным кодексом Российской Федерации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выдано разрешение на строительство: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1) выписка из Единого государственного реестра недвижимости (содержащая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общедоступные сведения о зарегистрированных правах на объект недвижимости);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2) решение об образовании земельных участков в случаях, предусмотренных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частями 21.6 и 21.7 </w:t>
      </w:r>
      <w:proofErr w:type="spellStart"/>
      <w:r w:rsidRPr="008A0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8A0BEE">
        <w:rPr>
          <w:rFonts w:ascii="Times New Roman" w:hAnsi="Times New Roman" w:cs="Times New Roman"/>
          <w:sz w:val="28"/>
          <w:szCs w:val="28"/>
        </w:rPr>
        <w:t xml:space="preserve"> РФ, если в соответствии с земельным законодательством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решение об образовании земельного участка принимает исполнительный орган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государственной власти или орган местного самоуправления;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3) градостроительный план земельного участка, образованного при разделе,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перераспределении, выделе.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2.6.3. В случае представления уведомления об образовании земельного участка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путем раздела, перераспределения земельных участков или выдела из земельных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участков, в отношении которых в соответствии с Градостроительным кодексом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Российской Федерации выдано разрешение на строительство: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а) сведения из Единого государственного реестра юридических лиц (пр</w:t>
      </w:r>
      <w:r w:rsidR="003C4B2E">
        <w:rPr>
          <w:rFonts w:ascii="Times New Roman" w:hAnsi="Times New Roman" w:cs="Times New Roman"/>
          <w:sz w:val="28"/>
          <w:szCs w:val="28"/>
        </w:rPr>
        <w:t xml:space="preserve">и </w:t>
      </w:r>
      <w:r w:rsidRPr="008A0BEE">
        <w:rPr>
          <w:rFonts w:ascii="Times New Roman" w:hAnsi="Times New Roman" w:cs="Times New Roman"/>
          <w:sz w:val="28"/>
          <w:szCs w:val="28"/>
        </w:rPr>
        <w:t>обращении застройщика, являющегося юридическим лицом) или из Единого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государственного реестра индивидуальных предпринимателей (при обращении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застройщика, являющегося индивидуальным предпринимателем);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б) сведения из Единого государственного реестра недвижимости о земельном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участке, образованном путем раздела, перераспределения земельных участков </w:t>
      </w:r>
      <w:r w:rsidRPr="008A0BEE">
        <w:rPr>
          <w:rFonts w:ascii="Times New Roman" w:hAnsi="Times New Roman" w:cs="Times New Roman"/>
          <w:sz w:val="28"/>
          <w:szCs w:val="28"/>
        </w:rPr>
        <w:lastRenderedPageBreak/>
        <w:t>или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выдела из земельных участков, в отношении которых выдано разрешение на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строительство;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в) решение об образовании земельных участков путем раздела,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перераспределения земельных участков или выдела из земельных участков, в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отношении которых выдано разрешение на строительство, в случае если в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соответствии с земельным законодательством решение об образовании земельного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участка принимает исполнительный орган государственной власти или орган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местного самоуправления;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г) градостроительный план земельного участка, на котором планируется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осуществить строительство, реконструкцию объекта капитального строительства.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2.6.4. В случае представления заявления о внесении изменений в связи с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необходимостью продления срока действия разрешения на строительство: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а) документ, содержащий информацию о наличии выявленного в рамках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государственного строительного надзора, государственного земельного надзора или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муниципального земельного контроля факта отсутствия начатых работ по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строительству, реконструкции на день подачи заявления о внесении изменений в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связи с продлением срока действия такого разрешения;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б) информация о наличии извещения о начале работ по строительству,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реконструкции на день подачи заявления о внесении изменений в связи с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продлением срока действия такого разрешения, если направление такого извещения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является обязательным в соответствии с требованиями части 5 статьи 52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2.6.5. Заявитель вправе представить документы (сведения), указанные в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пунктах 2.6.1, 2.6.2, 2.6.3, 2.6.4 Регламента в форме электронных документов,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заверенных усиленной квалифицированной подписью лиц, уполномоченных на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создание и подписание таких документов, при подаче заявления.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2.6.6. Непредставление (несвоевременное представление) указанными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органами государственной власти, структурными подразделениями Исполкома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документов и сведений не может являться основанием для отказа в предоставлении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2.6.7. Должностное лицо и (или) работник указанных органов, не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представившие (несвоевременно представившие) запрошенные и находящиеся в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распоряжении документ или сведения, подлежат административной,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дисциплинарной или иной ответственности в соответствии с законодательством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2.6.8. Запрещается требовать от заявителя документы сведения, в том числе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подтверждающие внесение заявителем платы за предоставление муниципальной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услуги, находящиеся в распоряжении государственных органов, органов местного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самоуправления и подведомственных государственным органам или органам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местного самоуправления организаций.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содержащих сведения, которые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находятся в распоряжении государственных органов, органов местного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самоуправления и подведомственных государственным органам или органам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местного самоуправления организаций, не является основанием для отказа</w:t>
      </w:r>
      <w:r w:rsidR="003C4B2E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заявителю в предоставлении муниципальной услуги.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lastRenderedPageBreak/>
        <w:t>2.7.1. Основаниями для отказа в приеме документов являются: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1) представление документов в ненадлежащий орган;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2) неполное заполнение полей в форме заявления о внесении изменений,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уведомления, в том числе в интерактивной форме заявления (уведомления) на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Региональном портале, Едином портале;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3) несоответствие представленных документов перечню документов и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требованиям, указанным в пункте 2.5 настоящего Регламента;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4) представленные документы утратили силу на день обращения за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получением услуги (документ, удостоверяющий личность; документ,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удостоверяющий полномочия представителя заявителя, в случае обращения за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получением услуги указанным лицом);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5) в заявлении и прилагаемых к заявлению документах имеются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неоговоренные исправления, серьезные повреждения, не позволяющие однозначно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истолковать их содержание;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6) представление документов, содержащих недостоверные и (или)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противоречивые сведения, неоговоренные исправления, серьезные повреждения, не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позволяющие однозначно истолковать их содержание;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7) подача заявления (запроса) от имени заявителя не уполномоченным на то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лицом;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8) обращение за предоставлением муниципальной услуги лица, не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являющегося получателем муниципальной услуги в соответствии с Регламентом;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9) некорректное заполнение обязательных полей в электронной форме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заявления;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10) наличие противоречивых сведений в электронной форме заявления и в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представленных документах;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11) заявление (запрос) и иные документы в электронной форме подписаны с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использованием электронной подписи с нарушением действующего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законодательства;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12) электронные документы не соответствуют требованиям к форматам их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предоставления и (или) не читаются.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2.7.2. Перечень оснований для отказа в приеме документов, необходимых для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получения муниципальной услуги, является исчерпывающим.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2.7.3. Решение об отказе в приеме заявления и документов, необходимых для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предоставления муниципальной услуги, прин</w:t>
      </w:r>
      <w:r w:rsidR="00464ABD">
        <w:rPr>
          <w:rFonts w:ascii="Times New Roman" w:hAnsi="Times New Roman" w:cs="Times New Roman"/>
          <w:sz w:val="28"/>
          <w:szCs w:val="28"/>
        </w:rPr>
        <w:t>имается</w:t>
      </w:r>
      <w:r w:rsidRPr="008A0BEE">
        <w:rPr>
          <w:rFonts w:ascii="Times New Roman" w:hAnsi="Times New Roman" w:cs="Times New Roman"/>
          <w:sz w:val="28"/>
          <w:szCs w:val="28"/>
        </w:rPr>
        <w:t xml:space="preserve"> как во время приема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заявителя, так и после получения ответственным должностным лицом Исполкома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 документов (сведений)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использованием межведомственного информационного взаимодействия, в срок, не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превышающий 7 рабочих дней со дня регистрации заявления.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2.7.4. Решение об отказе в приеме документов, необходимых для получения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услуги, с указанием причин отказа, оформляется в соответствии с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формой, установленной в приложении № 5 к Регламенту, подписывается усиленной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 в установленном порядке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уполномоченным должностным лицом Исполкома (Исполкомом), и направляется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заявителю в личный кабинет Республиканского портала, Единого портала и (или) в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МФЦ в день принятия решения об отказе в приеме документов, необходимых для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получения муниципальной услуги.</w:t>
      </w:r>
    </w:p>
    <w:p w:rsidR="005817B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64ABD">
        <w:rPr>
          <w:rFonts w:ascii="Times New Roman" w:hAnsi="Times New Roman" w:cs="Times New Roman"/>
          <w:sz w:val="28"/>
          <w:szCs w:val="28"/>
        </w:rPr>
        <w:t>.7.</w:t>
      </w:r>
      <w:r w:rsidRPr="008A0BEE">
        <w:rPr>
          <w:rFonts w:ascii="Times New Roman" w:hAnsi="Times New Roman" w:cs="Times New Roman"/>
          <w:sz w:val="28"/>
          <w:szCs w:val="28"/>
        </w:rPr>
        <w:t>5</w:t>
      </w:r>
      <w:r w:rsidR="00464ABD">
        <w:rPr>
          <w:rFonts w:ascii="Times New Roman" w:hAnsi="Times New Roman" w:cs="Times New Roman"/>
          <w:sz w:val="28"/>
          <w:szCs w:val="28"/>
        </w:rPr>
        <w:t>.</w:t>
      </w:r>
      <w:r w:rsidRPr="008A0BEE">
        <w:rPr>
          <w:rFonts w:ascii="Times New Roman" w:hAnsi="Times New Roman" w:cs="Times New Roman"/>
          <w:sz w:val="28"/>
          <w:szCs w:val="28"/>
        </w:rPr>
        <w:t xml:space="preserve"> Запрещается отказывать в приеме заявления и иных документов,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услуги, в случае, если заявление и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поданы в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соответствии с информацией о сроках и порядке предоставления муниципальной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услуги, опубликованной на Едином портале.</w:t>
      </w:r>
    </w:p>
    <w:p w:rsidR="00464ABD" w:rsidRPr="008A0BEE" w:rsidRDefault="00464ABD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или отказа в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2.8.1. Основания для приостановления предоставления услуги не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предусмотрены законодательством Российской Федерации.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2.8.2. Основания для отказа в случае внесения изменений в разрешение на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строительство, за исключением внесения изменений в связи с необходимостью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продления срока действия разрешения на строительство: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1) отсутствие документов, предусмотренных пунктом 2.6.1 настоящего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2) несоответствие представленных документов требованиям к строительству,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реконструкции объекта капитального строительства, установленным на дату выдачи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представленного для внесения изменений в разрешение на строительство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3) несоответствие представленных документов, в случае внесения изменений в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разрешение на строительство линейного объекта, требованиям проекта планировки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территории и проекта межевания территории (за исключением случаев, при которых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для строительства, реконструкции линейного объекта не требуется подготовка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документации по планировке территории);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4) несоответствие представленных документов разрешенному использованию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земельного участка и (или) ограничениям, установленным в соответствии с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земельным и иным законодательством Российской Федерации и действующим на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дату выдачи внесения изменений в разрешение на строительство;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5) несоответствие планируемого размещения объекта капитального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строительства требованиям к строительству, реконструкции объекта капитального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строительства, установленным на дату выдачи представленного для внесения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изменений в разрешение на строительство градостроительного плана земельного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участка. При этом градостроительный план должен быть выдан не ранее чем за три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года до дня направления заявления о внесении изменений в разрешение на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строительство;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6) несоответствие планируемого объекта капитального строительства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разрешенному использованию земельного участка и (или) ограничениям,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установленным в соответствии с земельным и иным законодательством Российской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Федерации и действующим на дату принятия решения о внесении изменений в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разрешение на строительство, в случае, предусмотренном частью 21.7 статьи 51 </w:t>
      </w:r>
      <w:proofErr w:type="spellStart"/>
      <w:r w:rsidRPr="008A0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РФ;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6) несоответствие планируемого размещения объекта капитального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строительства требованиям, установленным в разрешении на отклонение от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предельных параметров разрешенного строительства, реконструкции;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lastRenderedPageBreak/>
        <w:t>7) подача заявления о внесении изменений в разрешение на строительство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менее чем за десять рабочих дней до истечения срока действия разрешения на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строительство.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2.8.3. В случае представления уведомления об образовании земельного участк</w:t>
      </w:r>
      <w:r w:rsidR="00464ABD">
        <w:rPr>
          <w:rFonts w:ascii="Times New Roman" w:hAnsi="Times New Roman" w:cs="Times New Roman"/>
          <w:sz w:val="28"/>
          <w:szCs w:val="28"/>
        </w:rPr>
        <w:t xml:space="preserve">а </w:t>
      </w:r>
      <w:r w:rsidRPr="008A0BEE">
        <w:rPr>
          <w:rFonts w:ascii="Times New Roman" w:hAnsi="Times New Roman" w:cs="Times New Roman"/>
          <w:sz w:val="28"/>
          <w:szCs w:val="28"/>
        </w:rPr>
        <w:t>путем объединения земельных участков, в отношении которых или одного из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которых в соответствии с Градостроительным кодексом Российской Федерации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выдано разрешение на строительство: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1) отсутствие в уведомлении об образовании земельного участка путем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объединения земельных участков, в отношении которых или одного из которых в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соответствии с Градостроительным кодексом Российской Федерации выдано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разрешение на строительство, реквизитов решения об образовании земельного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участка в случае, если в соответствии с земельным законодательством решение об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образовании земельного участка принимает исполнительный орган государственной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власти или орган местного самоуправления;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2) недостоверность сведений, указанных в уведомлении об образовании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земельного участка путем объединения земельных участков, в отношении которых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или одного из которых в соответствии с Градостроительным кодексом Российской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Федерации выдано разрешение на строительство;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3) подача заявления о внесении изменений в разрешение на строительство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менее чем за десять рабочих дней до истечения срока действия разрешения на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строительство.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2.8.4. В случае представления уведомления об образовании земельно</w:t>
      </w:r>
      <w:r w:rsidR="00464ABD">
        <w:rPr>
          <w:rFonts w:ascii="Times New Roman" w:hAnsi="Times New Roman" w:cs="Times New Roman"/>
          <w:sz w:val="28"/>
          <w:szCs w:val="28"/>
        </w:rPr>
        <w:t xml:space="preserve">го </w:t>
      </w:r>
      <w:r w:rsidRPr="008A0BEE">
        <w:rPr>
          <w:rFonts w:ascii="Times New Roman" w:hAnsi="Times New Roman" w:cs="Times New Roman"/>
          <w:sz w:val="28"/>
          <w:szCs w:val="28"/>
        </w:rPr>
        <w:t>участка путем раздела, перераспределения земельных участков или выдела из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земельных участков, в отношении которых в соответствии с Градостроительным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кодексом Российской Федерации выдано разрешение на строительство: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1) отсутствие в уведомлении об образовании земельного участка путем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раздела, перераспределения земельных участков или выдела из земельных участков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реквизитов решения об образовании земельных участков в случае, если в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соответствии с земельным законодательством решение об образовании земельного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участка принимает исполнительный орган государственной власти или орган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местного самоуправления;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2) недостоверность сведений, указанных в уведомлении об образовании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земельного участка путем раздела, перераспределения земельных участков или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выдела из земельных участков, в отношении которых в соответствии с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 выдано разрешение на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строительство;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3) несоответствие планируемого размещения объекта капитального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строительства требованиям к строительству, реконструкции объекта капитального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строительства, установленным на дату выдачи градостроительного плана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образованного земельного участка путем раздела, перераспределения земельных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участков или выдела из земельных участков, в отношении которых в соответствии с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 выдано разрешение на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строительство;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4) представленный градостроительный план земельного участка,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образованного путем раздела, перераспределения земельных участков или выдела из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земельных участков, в отношении которых в соответствии с Градостроительным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кодексом Российской Федерации выдано разрешение на </w:t>
      </w:r>
      <w:r w:rsidRPr="008A0BEE">
        <w:rPr>
          <w:rFonts w:ascii="Times New Roman" w:hAnsi="Times New Roman" w:cs="Times New Roman"/>
          <w:sz w:val="28"/>
          <w:szCs w:val="28"/>
        </w:rPr>
        <w:lastRenderedPageBreak/>
        <w:t>строительство, выдан ранее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чем за три года до дня направления уведомления об образовании земельного участка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путем раздела, перераспределения земельных участков или выдела из земельных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участков;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5) несоответствие планируемого объекта капитального строительства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разрешенному использованию земельного участка и (или) ограничениям,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установленным в соответствии с земельным и иным законодательством Российской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Федерации, и действующим на дату принятия решения о внесении изменений в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разрешение на строительство в случае образования земельных участков путем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раздела, перераспределения земельных участков или выдела из земельных участков,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в отношении которых в соответствии с Градостроительным кодексом Российской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Федерации выдано разрешение на строительство.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6) подача заявления о внесении изменений в разрешение на строительство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менее чем за десять рабочих дней до истечения срока действия разрешения на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строительство.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2.8.5. В случае представления заявителем уведомления о переходе прав на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земельный участок: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1) отсутствие в уведомлении о переходе прав на земельный участок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реквизитов правоустанавливающих документов на такой земельный участок;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2) отсутствие правоустанавливающих документов на земельный участок в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случае, если в Едином государственном реестре недвижимости не содержатся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сведения о правоустанавливающих документах на земельный участок;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3) недостоверность сведений, указанных в уведомлении о переходе прав на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в соответствии с Градостроительным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кодексом Российской Федерации выдано разрешение на строительство.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4) подача заявления о внесении изменений в разрешение на строительство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менее чем за десять рабочих дней до истечения срока действия разрешения на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строительство.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2.8.6. Основания для отказа в случае внесения изменений в разрешение на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строительство в связи с продлением срока действия разрешения на строительство: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1) наличие информации о выявленном в рамках муниципального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земельного контроля факте отсутствия начатых работ по строительству,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реконструкции на день подачи заявления о внесении изменений в разрешение на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строительство в связи с продлением срока действия такого разрешения или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информации органа государственного строительного надзора об отсутствии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извещения о начале данных работ, если направление такого извещения является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обязательным в соответствии с требованиями части 5 статьи 52 </w:t>
      </w:r>
      <w:proofErr w:type="spellStart"/>
      <w:r w:rsidRPr="008A0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8A0BEE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2) подача заявления о внесении изменений в разрешение на строительство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менее чем за десять рабочих дней до истечения срока действия разрешения на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строительство.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2.8.7. Перечень оснований для отказа в предоставлении муниципальной услуги</w:t>
      </w:r>
      <w:r w:rsidR="00464AB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является исчерпывающим.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2.8.8. Решение об отказе в предоставлении муниципальной услуги с указанием</w:t>
      </w:r>
      <w:r w:rsidR="00474D63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причин отказа оформляется в соответствии с формой, установленной в приложении</w:t>
      </w:r>
      <w:r w:rsidR="00474D63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№ 5 к Регламенту, подписывается усиленной квалифицированной электронной</w:t>
      </w:r>
      <w:r w:rsidR="00474D63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подписью в установленном порядке уполномоченным должностным лицом</w:t>
      </w:r>
      <w:r w:rsidR="00474D63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Исполкома (Исполкомом), и направляется заявителю в личный кабинет</w:t>
      </w:r>
      <w:r w:rsidR="00474D63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lastRenderedPageBreak/>
        <w:t>Республиканского портала и (или) в МФЦ в день принятия решения об отказе в</w:t>
      </w:r>
      <w:r w:rsidR="00474D63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предоставлении муниципальной услуги.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2.8.9. Запрещается отказывать в предоставлении муниципальной услуги в</w:t>
      </w:r>
      <w:r w:rsidR="00474D63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случае, если заявление о предоставлении муниципальной услуги подано в</w:t>
      </w:r>
      <w:r w:rsidR="00474D63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соответствии с информацией о сроках и порядке предоставления муниципальной</w:t>
      </w:r>
      <w:r w:rsidR="00474D63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услуги, опубликованной на Едином портале.</w:t>
      </w:r>
    </w:p>
    <w:p w:rsidR="00BE0801" w:rsidRDefault="00BE0801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2.9. Порядок, размер и основания взимания государственной пошлины или иной</w:t>
      </w:r>
      <w:r w:rsidR="00474D63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платы, взимаемой за предоставление муниципальной услуги</w:t>
      </w:r>
    </w:p>
    <w:p w:rsidR="00B34FA2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Муниципальная услуга предоставляется на безвозмездной основе.</w:t>
      </w:r>
    </w:p>
    <w:p w:rsidR="00474D63" w:rsidRPr="008A0BEE" w:rsidRDefault="00474D63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2.10. Перечень услуг, которые являются необходимыми и обязательными для</w:t>
      </w:r>
      <w:r w:rsidR="00474D63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предоставления муниципальной услуги, в том числе сведения о документе</w:t>
      </w:r>
      <w:r w:rsidR="00474D63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(документах), выдаваемом (выдаваемых) организациями, участвующими в</w:t>
      </w:r>
      <w:r w:rsidR="00474D63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2.10.1</w:t>
      </w:r>
      <w:r w:rsidR="00474D63">
        <w:rPr>
          <w:rFonts w:ascii="Times New Roman" w:hAnsi="Times New Roman" w:cs="Times New Roman"/>
          <w:sz w:val="28"/>
          <w:szCs w:val="28"/>
        </w:rPr>
        <w:t>.</w:t>
      </w:r>
      <w:r w:rsidRPr="008A0BEE">
        <w:rPr>
          <w:rFonts w:ascii="Times New Roman" w:hAnsi="Times New Roman" w:cs="Times New Roman"/>
          <w:sz w:val="28"/>
          <w:szCs w:val="28"/>
        </w:rPr>
        <w:t xml:space="preserve"> В случаях, определенных статьей 49 Градостроительного кодекс</w:t>
      </w:r>
      <w:r w:rsidR="00474D63">
        <w:rPr>
          <w:rFonts w:ascii="Times New Roman" w:hAnsi="Times New Roman" w:cs="Times New Roman"/>
          <w:sz w:val="28"/>
          <w:szCs w:val="28"/>
        </w:rPr>
        <w:t xml:space="preserve">а </w:t>
      </w:r>
      <w:r w:rsidRPr="008A0BEE">
        <w:rPr>
          <w:rFonts w:ascii="Times New Roman" w:hAnsi="Times New Roman" w:cs="Times New Roman"/>
          <w:sz w:val="28"/>
          <w:szCs w:val="28"/>
        </w:rPr>
        <w:t>Российской Федерации, услугами, необходимыми и обязательными для</w:t>
      </w:r>
      <w:r w:rsidR="00474D63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предоставления услуги, являются: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2.10.1.1. Государственная экспертиза проектной документации и результатов</w:t>
      </w:r>
      <w:r w:rsidR="00474D63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инженерных изысканий, выполняемых для подготовки такой проектной</w:t>
      </w:r>
      <w:r w:rsidR="00474D63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документации.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Порядок оказания данной услуги определен постановлением Правительства</w:t>
      </w:r>
      <w:r w:rsidR="00474D63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Российской Федерации от 05.03.2007 № 145 «О порядке организации и проведения</w:t>
      </w:r>
      <w:r w:rsidR="00474D63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государственной экспертизы проектной документации и результатов инженерных</w:t>
      </w:r>
      <w:r w:rsidR="00474D63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изысканий».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2.10.1.2. Негосударственная экспертиза проектной документации и</w:t>
      </w:r>
      <w:r w:rsidR="00474D63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результатов инженерных изысканий, выполняемых для подготовки такой проектной</w:t>
      </w:r>
      <w:r w:rsidR="00474D63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документации.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Порядок оказания данной услуги установлен постановлением Правительства</w:t>
      </w:r>
      <w:r w:rsidR="00474D63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Российской Федерации от 31.03.2012 № 272 «Об утверждении Положения об</w:t>
      </w:r>
      <w:r w:rsidR="00474D63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организации и проведении негосударственной экспертизы проектной документации</w:t>
      </w:r>
      <w:r w:rsidR="00474D63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 (или) результатов инженерных изысканий».</w:t>
      </w:r>
    </w:p>
    <w:p w:rsidR="00474D63" w:rsidRDefault="00474D63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</w:t>
      </w:r>
      <w:r w:rsidR="00474D63">
        <w:rPr>
          <w:rFonts w:ascii="Times New Roman" w:hAnsi="Times New Roman" w:cs="Times New Roman"/>
          <w:sz w:val="28"/>
          <w:szCs w:val="28"/>
        </w:rPr>
        <w:t>.</w:t>
      </w:r>
      <w:r w:rsidRPr="008A0BEE">
        <w:rPr>
          <w:rFonts w:ascii="Times New Roman" w:hAnsi="Times New Roman" w:cs="Times New Roman"/>
          <w:sz w:val="28"/>
          <w:szCs w:val="28"/>
        </w:rPr>
        <w:t>11. Порядок, размер и основания взимания платы за предоставление услуг, которые</w:t>
      </w:r>
      <w:r w:rsidR="00474D63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являются необходимыми и обязательными для предоставления муниципальной</w:t>
      </w:r>
      <w:r w:rsidR="00474D63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услуги, включая информацию о методике расчета размера такой платы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Порядок, размер и основания взимания платы за предоставление услуг,</w:t>
      </w:r>
      <w:r w:rsidR="00474D63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нео</w:t>
      </w:r>
      <w:r w:rsidR="00474D63">
        <w:rPr>
          <w:rFonts w:ascii="Times New Roman" w:hAnsi="Times New Roman" w:cs="Times New Roman"/>
          <w:sz w:val="28"/>
          <w:szCs w:val="28"/>
        </w:rPr>
        <w:t>б</w:t>
      </w:r>
      <w:r w:rsidRPr="008A0BEE">
        <w:rPr>
          <w:rFonts w:ascii="Times New Roman" w:hAnsi="Times New Roman" w:cs="Times New Roman"/>
          <w:sz w:val="28"/>
          <w:szCs w:val="28"/>
        </w:rPr>
        <w:t>ходимых и обязательных для предоставления услуги, включая информацию о</w:t>
      </w:r>
      <w:r w:rsidR="00474D63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методиках расчета размера такой платы.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Государственная и негосударственная экспертизы проектной документации и</w:t>
      </w:r>
      <w:r w:rsidR="00474D63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результатов инженерных изысканий, выполняемых для подготовки проектной</w:t>
      </w:r>
      <w:r w:rsidR="00474D63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документации, осуществляются на платной основе в соответствии с действующим</w:t>
      </w:r>
      <w:r w:rsidR="00474D63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на основании заключенного с заявителем</w:t>
      </w:r>
      <w:r w:rsidR="00474D63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договора на проведение государственной или негосударственной экспертизы.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lastRenderedPageBreak/>
        <w:t>Размер и порядок взимания платы за услуги, которые являются необходимыми</w:t>
      </w:r>
      <w:r w:rsidR="00474D63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 обязательными для предоставления государственной услуги, определяются: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для государственной экспертизы проектной документации и результатов</w:t>
      </w:r>
      <w:r w:rsidR="00474D63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инженерных изысканий в соответствии с постановлением Правительства Российской</w:t>
      </w:r>
      <w:r w:rsidR="001E0670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Федерации от 05.03.2007 № 145 «О порядке организации и проведения</w:t>
      </w:r>
      <w:r w:rsidR="001E0670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государственной экспертизы проектной документации и результатов инженерных</w:t>
      </w:r>
      <w:r w:rsidR="001E0670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изысканий»;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для негосударственной экспертизы проектной документации и результатов</w:t>
      </w:r>
      <w:r w:rsidR="001E0670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инженерных изысканий в соответствии с договором, заключенным между</w:t>
      </w:r>
      <w:r w:rsidR="001E0670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заявителем и экспертной организацией.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2.12. Максимальный срок ожидания в очереди при подаче запроса о предоставлении</w:t>
      </w:r>
      <w:r w:rsidR="001E0670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услуги, услуги, предоставляемой организацией, участвующей в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предоставлении муниципальной услуги, и при получении результата предоставления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таких услуг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2.12.1. Время ожидания при подаче заявления на получение муниципальной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услуги - не более 15 минут.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2.12.2. При получении результата предоставления муниципальной услуги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максимальный срок ожидания в очереди не должен превышать 15 минут.</w:t>
      </w:r>
    </w:p>
    <w:p w:rsidR="00B74AA5" w:rsidRDefault="00B74AA5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4AA5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2.13. Срок и порядок регистрации запроса заявителя о предоставлении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 и услуги, предоставляемой организацией, участвующей в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предоставлении муниципальной услуги, в том числе в электронной форме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2.13.1. При личном обращении в МФЦ в день подачи заявления заявителю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выдается расписка из АИС МФЦ с регистрационным номером, подтверждающим,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что заявление отправлено, и датой подачи электронного заявления.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2.13.2. При направлении заявления посредством Республиканского портала,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Единого портала заявитель в день подачи заявления получает в личном кабинете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Республиканского портала и по электронной почте уведомление, подтверждающее,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что заявление отправлено, в котором указываются регистрационный номер и дата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подачи заявления.</w:t>
      </w:r>
    </w:p>
    <w:p w:rsidR="00B74AA5" w:rsidRDefault="00B74AA5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2.14. Требования к помещениям, в которых предоставляется муниципальная услуга,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к залу ожидания, местам для заполнения запросов о предоставлении муниципальной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услуги, информационным стендам с образцами их заполнения и перечнем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каждой муниципальной услуги,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размещению и оформлению визуальной, текстовой и мультимедийной информации о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порядке предоставления такой услуги, в том числе к обеспечению доступности для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инвалидов указанных объектов в соответствии с федеральным законодательством и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законодательством Республики Татарстан о социальной защите инвалидов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2.14.1. Предоставление муниципальной услуги осуществляется в зданиях и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помещениях, оборудованных противопожарной системой и системой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пожаротушения.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документов, информационными стендами.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lastRenderedPageBreak/>
        <w:t>Обеспечивается беспрепятственный доступ инвалидов к месту предоставления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 (удобный вход-выход в помещения и перемещение в их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пределах).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предоставления муниципальной услуги размещается в удобных для заявителей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местах, в том числе с учетом ограниченных возможностей инвалидов.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2.14.2. В соответствии с законодательством Российской Федерации о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социальной защите инвалидов в целях беспрепятственного доступа к месту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предоставления муниципальной услуги обеспечивается: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1) сопровождение инвалидов, имеющих стойкие расстройства функции зрения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 самостоятельного передвижения, и оказание им помощи;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2) возможность посадки в транспортное средство и высадки из него, в том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числе с использованием кресла-коляски;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3) надлежащее размещение оборудования и носителей информации,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необходимых для обеспечения беспрепятственного доступа инвалидов к услугам с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учетом ограничений их жизнедеятельности;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4) дублирование необходимой для инвалидов звуковой и зрительной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информации, а также надписей, знаков и иной текстовой и графической информации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знаками, выполненными рельефно-точечным шрифтом Брайля;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 xml:space="preserve">5) допуск </w:t>
      </w:r>
      <w:proofErr w:type="spellStart"/>
      <w:r w:rsidRPr="008A0BEE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8A0BE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A0BEE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8A0BEE">
        <w:rPr>
          <w:rFonts w:ascii="Times New Roman" w:hAnsi="Times New Roman" w:cs="Times New Roman"/>
          <w:sz w:val="28"/>
          <w:szCs w:val="28"/>
        </w:rPr>
        <w:t>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6) допуск собаки-проводника при наличии документа, подтверждающего ее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специальное обучение и выдаваемого по форме и в порядке, которые установлены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приказом Министерства труда и социальной защиты Российской Федерации от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22.06.2015 № 386н «Об утверждении формы документа, подтверждающего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специальное обучение собаки-проводника, и порядка его выдачи».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2.14.3. Требования в части обеспечения доступности для инвалидов объектов,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в которых осуществляется предоставление муниципальной услуги, и средств,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используемых при предоставлении муниципальной услуги, которые указаны в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="00175494">
        <w:rPr>
          <w:rFonts w:ascii="Times New Roman" w:hAnsi="Times New Roman" w:cs="Times New Roman"/>
          <w:sz w:val="28"/>
          <w:szCs w:val="28"/>
        </w:rPr>
        <w:t>подпунктах 1 - 4 пункта 2.14.2</w:t>
      </w:r>
      <w:bookmarkStart w:id="0" w:name="_GoBack"/>
      <w:bookmarkEnd w:id="0"/>
      <w:r w:rsidRPr="008A0BEE">
        <w:rPr>
          <w:rFonts w:ascii="Times New Roman" w:hAnsi="Times New Roman" w:cs="Times New Roman"/>
          <w:sz w:val="28"/>
          <w:szCs w:val="28"/>
        </w:rPr>
        <w:t xml:space="preserve"> настоящего Регламента, применяются к объектам и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средствам, введенным в эксплуатацию или прошедшим модернизацию,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реконструкцию после 1 июля 2016 года.</w:t>
      </w:r>
    </w:p>
    <w:p w:rsidR="00B74AA5" w:rsidRDefault="00B74AA5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2.15. Показатели доступности и качества муниципальной услуги, в том числе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при предоставлении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 и их продолжительность, возможность получения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информации о ходе предоставления муниципальной услуги, в том числе с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использованием информационно-коммуникационных технологий, возможность либо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невозможность получения муниципальной услуги в многофункциональном центре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 (в том числе в полном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объеме), в любом территориальном подразделении органа исполнительно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распорядительного органа местного самоуправления, по выбору заявителя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(экстерриториальный принцип), посредством запроса о предоставлении нескольких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государственных и (или) муниципальных услуг в многофункциональных центрах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услуг, предусмотренного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статьей 15.1 Федерального закона №210-ФЗ (комплексный запрос)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lastRenderedPageBreak/>
        <w:t>2.15.1. Показателями доступности предоставления муниципальной услуги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являются: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расположенность помещения, в котором ведется прием, выдача документов в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зоне доступности общественного транспорта;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которых осуществляется прием документов от заявителей;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 и сроках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предоставления муниципальной услуги на информационных стендах, официальном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74AA5">
        <w:rPr>
          <w:rFonts w:ascii="Times New Roman" w:hAnsi="Times New Roman" w:cs="Times New Roman"/>
          <w:sz w:val="28"/>
          <w:szCs w:val="28"/>
        </w:rPr>
        <w:t>Дрожжановского</w:t>
      </w:r>
      <w:r w:rsidRPr="008A0BEE">
        <w:rPr>
          <w:rFonts w:ascii="Times New Roman" w:hAnsi="Times New Roman" w:cs="Times New Roman"/>
          <w:sz w:val="28"/>
          <w:szCs w:val="28"/>
        </w:rPr>
        <w:t xml:space="preserve"> муниципального района, на Едином портале, Республиканском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портале;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барьеров, мешающих получению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ими услуг наравне с другими лицами.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2.15.2. Показателями качества предоставления муниципальной услуги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являются: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1) соблюдение сроков приема и рассмотрения документов;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2) соблюдение срока получения результата муниципальной услуги;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3) отсутствие обоснованных жалоб на нарушения Регламента, совершенные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работниками Исполкома;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4) количество взаимодействий заявителя с должностными лицами (без учета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консультаций):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4.1) взаимодействие заявителя с работниками МФЦ при предоставлении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 осуществляется один раз при представлении заявления со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всеми необходимыми документами;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4.2) один раз в случае необходимости получения результата предоставления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 в МФЦ в форме экземпляра электронного документа на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бумажном носителе.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Продолжительность одного взаимодействия заявителя с должностными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лицами при предоставлении муниципальной услуги не превышает 15 минут.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Заявитель вправе оценить качество предоставления муниципальной услуги с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помощью устройств подвижной радиотелефонной связи, с использованием Единого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портала, Республиканского портала, терминальных устройств.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2.15.3. Информация о ходе предоставления муниципальной услуги может быть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получена заявителем в личном кабинете на Едином портале или на Республиканском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портале, в МФЦ.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2.15.4. Предоставление муниципальной услуги осуществляется в любом МФЦ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 выбору заявителя независимо от места его жительства или места фактического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проживания (пребывания) по экстерриториальному принципу.</w:t>
      </w:r>
    </w:p>
    <w:p w:rsidR="00B34FA2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Муниципальная услуга предоставляется в составе комплексного запроса.</w:t>
      </w:r>
    </w:p>
    <w:p w:rsidR="00B74AA5" w:rsidRPr="008A0BEE" w:rsidRDefault="00B74AA5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2.16. Иные требования, в том числе учитывающие особенности предоставления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 по экстерриториальному принципу (в случае, если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муниципальная услуга предоставляется по экстерриториальному принципу) и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особенности предоставления муниципальной услуги в электронной форме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2.16.1. При предоставлении муниципальной услуги в электронной форме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заявитель вправе: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lastRenderedPageBreak/>
        <w:t>а) получить информацию о порядке и сроках предоставления муниципальной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услуги, размещенную на Едином портале и на Республиканском портале;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б) подать заявление о предоставлении муниципальной услуги и иные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в том числе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документы и информацию, электронные образы которых ранее были заверены в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соответствии с пунктом 7.2 части 1 статьи 16 Федерального закона № 210-ФЗ, с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использованием Республиканского портала;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в) получить сведения о ходе выполнения заявлений о предоставлении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услуги, поданных в электронной форме;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г) осуществить оценку качества предоставления муниципальной услуги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посредством Республиканского портала;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д) получить результат предоставления муниципальной услуги в форме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электронного документа;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е) подать жалобу на решение и действие (бездействие) Исполкома, а также</w:t>
      </w:r>
      <w:r w:rsidR="00B74AA5">
        <w:rPr>
          <w:rFonts w:ascii="Times New Roman" w:hAnsi="Times New Roman" w:cs="Times New Roman"/>
          <w:sz w:val="28"/>
          <w:szCs w:val="28"/>
        </w:rPr>
        <w:t xml:space="preserve"> е</w:t>
      </w:r>
      <w:r w:rsidRPr="008A0BEE">
        <w:rPr>
          <w:rFonts w:ascii="Times New Roman" w:hAnsi="Times New Roman" w:cs="Times New Roman"/>
          <w:sz w:val="28"/>
          <w:szCs w:val="28"/>
        </w:rPr>
        <w:t>го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должностных лиц, муниципальных служащих посредством Республиканского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портала, портала федеральной государственной информационной системы,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обеспечивающей процесс досудебного (внесудебного) обжалования решений и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действий (бездействия), совершенных при предоставлении государственных и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муниципальных услуг органами, предоставляющими государственные и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муниципальные услуги, их должностными лицами, государственными и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муниципальными служащими.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2.16.2. Формирование заявления осуществляется посредством заполнения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электронной формы заявления на Едином портале, Республиканском портале без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необходимости дополнительной подачи заявления в какой-либо иной форме.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2.16.3. Запись заявителей на прием (далее - запись) осуществляется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посредством Республиканского портала, телефона контакт-центра МФЦ.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на любые свободные для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приема дату и время в пределах установленного в многофункциональном центре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графика приема.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Запись на определенную дату заканчивается за сутки до наступления этой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даты.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Для осуществления предварительной записи посредством Республиканского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портала заявителю необходимо указать запрашиваемые системой данные, в том</w:t>
      </w:r>
      <w:r w:rsidR="00B74A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числе: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фамилию, имя, отчество (при наличии);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номер телефона;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адрес электронной почты (по желанию);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желаемую дату и время приема.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В случае несоответствия сведений, которые сообщил заявитель при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предварительной записи, документам, представленным заявителем при личном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приеме, предварительная запись аннулируется.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заявителю обеспечивается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возможность распечатать талон-подтверждение. В случае, если заявитель сообщит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адрес электронной почты, на указанный адрес также направляется информация о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подтверждении предварительной записи с указанием даты, времени и места приема.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lastRenderedPageBreak/>
        <w:t>При осуществлении предварительной записи заявитель в обязательном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порядке информируется о том, что предварительная запись аннулируется в случае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его неявки по истечении 15 минут с назначенного времени приема.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B34FA2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Запрещается требовать от заявителя совершения иных действий, кроме</w:t>
      </w:r>
      <w:r w:rsidR="007B6F62">
        <w:rPr>
          <w:rFonts w:ascii="Times New Roman" w:hAnsi="Times New Roman" w:cs="Times New Roman"/>
          <w:sz w:val="28"/>
          <w:szCs w:val="28"/>
        </w:rPr>
        <w:t xml:space="preserve"> п</w:t>
      </w:r>
      <w:r w:rsidRPr="008A0BEE">
        <w:rPr>
          <w:rFonts w:ascii="Times New Roman" w:hAnsi="Times New Roman" w:cs="Times New Roman"/>
          <w:sz w:val="28"/>
          <w:szCs w:val="28"/>
        </w:rPr>
        <w:t>рохождения идентификации и аутентификации в соответствии с нормативными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правовыми актами Российской Федерации, указания цели приема, а также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предоставления сведений, необходимых для расчета длительности временного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интервала, который необходимо забронировать для приема.</w:t>
      </w:r>
    </w:p>
    <w:p w:rsidR="007B6F62" w:rsidRPr="008A0BEE" w:rsidRDefault="007B6F6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FA2" w:rsidRPr="007B6F62" w:rsidRDefault="00B34FA2" w:rsidP="007B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F62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</w:t>
      </w:r>
      <w:r w:rsidR="007B6F62" w:rsidRPr="007B6F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6F62">
        <w:rPr>
          <w:rFonts w:ascii="Times New Roman" w:hAnsi="Times New Roman" w:cs="Times New Roman"/>
          <w:b/>
          <w:sz w:val="28"/>
          <w:szCs w:val="28"/>
        </w:rPr>
        <w:t>процедур, требования к порядку их выполнения, в том числе особенности</w:t>
      </w:r>
      <w:r w:rsidR="007B6F62" w:rsidRPr="007B6F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6F62">
        <w:rPr>
          <w:rFonts w:ascii="Times New Roman" w:hAnsi="Times New Roman" w:cs="Times New Roman"/>
          <w:b/>
          <w:sz w:val="28"/>
          <w:szCs w:val="28"/>
        </w:rPr>
        <w:t>выполнения административных процедур в электронной форме, а также</w:t>
      </w:r>
      <w:r w:rsidR="007B6F62" w:rsidRPr="007B6F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6F62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 процедур в</w:t>
      </w:r>
      <w:r w:rsidR="007B6F62" w:rsidRPr="007B6F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6F62">
        <w:rPr>
          <w:rFonts w:ascii="Times New Roman" w:hAnsi="Times New Roman" w:cs="Times New Roman"/>
          <w:b/>
          <w:sz w:val="28"/>
          <w:szCs w:val="28"/>
        </w:rPr>
        <w:t>многофункциональных центрах</w:t>
      </w:r>
    </w:p>
    <w:p w:rsidR="007B6F62" w:rsidRPr="008A0BEE" w:rsidRDefault="007B6F62" w:rsidP="007B6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услуги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процедуры: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1) оказание консультаций заявителю;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2) принятие и рассмотрение комплекта документов, представленных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заявителем;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 в органы,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участвующие в предоставлении муниципальной услуги;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4) подготовка результата муниципальной услуги;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5) выдача (направление) заявителю результата муниципальной услуги.</w:t>
      </w:r>
    </w:p>
    <w:p w:rsidR="007B6F62" w:rsidRDefault="007B6F6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3.2. Оказание консультаций заявителю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3.2.1. Основанием начала выполнения административной процедуры является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обращение заявителя по вопросам, связанным с предоставлением муниципальной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услуги.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Должностным лицом (работником), ответственным за выполнение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административной процедуры, является: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- при обращении заявителя в МФЦ - работник МФЦ;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 xml:space="preserve">- при обращении заявителя в Исполком - специалист отдела </w:t>
      </w:r>
      <w:r w:rsidR="007B6F62">
        <w:rPr>
          <w:rFonts w:ascii="Times New Roman" w:hAnsi="Times New Roman" w:cs="Times New Roman"/>
          <w:sz w:val="28"/>
          <w:szCs w:val="28"/>
        </w:rPr>
        <w:t xml:space="preserve">градостроительства и </w:t>
      </w:r>
      <w:r w:rsidRPr="008A0BEE">
        <w:rPr>
          <w:rFonts w:ascii="Times New Roman" w:hAnsi="Times New Roman" w:cs="Times New Roman"/>
          <w:sz w:val="28"/>
          <w:szCs w:val="28"/>
        </w:rPr>
        <w:t>архитектуры Исполкома (далее - должностное лицо, ответственное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 консультирование).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3.2.2. Заявитель вправе обратиться в МФЦ лично, по телефону и электронной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почте, а также получить консультацию на Республиканском портале о порядке и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сроках предоставления муниципальной услуги.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Работник МФЦ консультирует заявителя, в том числе по составу, форме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представляемой документации и другим вопросам для получения муниципальной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услуги.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Заявитель может получить информацию о порядке предоставления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 путем свободного доступа с сайта МФЦ</w:t>
      </w:r>
      <w:r w:rsidR="007B6F62">
        <w:rPr>
          <w:rFonts w:ascii="Times New Roman" w:hAnsi="Times New Roman" w:cs="Times New Roman"/>
          <w:sz w:val="28"/>
          <w:szCs w:val="28"/>
        </w:rPr>
        <w:t xml:space="preserve"> /</w:t>
      </w:r>
      <w:r w:rsidRPr="008A0BEE">
        <w:rPr>
          <w:rFonts w:ascii="Times New Roman" w:hAnsi="Times New Roman" w:cs="Times New Roman"/>
          <w:sz w:val="28"/>
          <w:szCs w:val="28"/>
        </w:rPr>
        <w:t>http://mfc 16. tatarstan.ru</w:t>
      </w:r>
      <w:r w:rsidR="007B6F62">
        <w:rPr>
          <w:rFonts w:ascii="Times New Roman" w:hAnsi="Times New Roman" w:cs="Times New Roman"/>
          <w:sz w:val="28"/>
          <w:szCs w:val="28"/>
        </w:rPr>
        <w:t>/</w:t>
      </w:r>
      <w:r w:rsidRPr="008A0BEE">
        <w:rPr>
          <w:rFonts w:ascii="Times New Roman" w:hAnsi="Times New Roman" w:cs="Times New Roman"/>
          <w:sz w:val="28"/>
          <w:szCs w:val="28"/>
        </w:rPr>
        <w:t>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lastRenderedPageBreak/>
        <w:t>Процедуры, устанавливаемые настоящим пунктом, осуществляются в день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обращения заявителя.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Результат процедур: консультации по составу, форме представляемой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документации и другим вопросам, необходимым для получения муниципальной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услуги.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3.2.3. Заявитель вправе обратиться в Исполком по телефону и электронной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почте, а также получить консультацию на сайте Исполкома о порядке и сроках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Должностное лицо, ответственное за консультирование информирует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заявителя в соответствии с требованиями пункта 1.3.4 Регламента.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обращения заявителя.</w:t>
      </w:r>
    </w:p>
    <w:p w:rsidR="00B34FA2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Результат процедур: консультации по составу, форме представляемой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документации и другим вопросам, необходимым для получения муниципальной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услуги.</w:t>
      </w:r>
    </w:p>
    <w:p w:rsidR="007B6F62" w:rsidRPr="008A0BEE" w:rsidRDefault="007B6F6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3.3. Принятие и рассмотрение комплекта документов, представленных заявителем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3.3.1. Прием документов для предоставления муниципальной услуги через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МФЦ или удаленное рабочее место МФЦ.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3.3.1.1. Заявитель (представитель заявителя) лично обращается в МФЦ с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запросом о предоставлении муниципальной услуги и представляет документы в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соответствии с пунктом 2.5. Регламента.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3.3.1.2. Работник МФЦ, ведущий прием заявлений: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определяет предмет обращения;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проводит проверку полномочий лица, подающего документы;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проводит проверку соответствия документов требованиям, указанным в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пункте 2.5 Регламента;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заполняет электронную форму заявления в АИС МФЦ;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при предоставлении документов, указанных в пункте 2.5 Регламента на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бумажном носителе, осуществляет сканирование представленных документов;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распечатывает заявление из АИС МФЦ;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передает заявителю на проверку и подписание;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после подписания сканирует подписанное заявление в АИС МФЦ,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загружает в АИС МФЦ документы, представленные в электронной форме или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электронные образы отсканированных документов, формирует электронное дело,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возвращает подписанное заявление и оригиналы бумажных документов,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выдает заявителю расписку в приеме документов.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обращения заявителя.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Результат процедур: готовое к отправке заявление и пакет документов.</w:t>
      </w:r>
    </w:p>
    <w:p w:rsidR="007B6F62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3.3.1.3. Работник МФЦ направляет пакет документов, принятых от заявителя в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Исполком в электронной форме (в составе пакетов электронных дел) в течение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одного рабочего дня со дня обращения заявителя в структурное подразделение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МФЦ. 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Результат процедуры: заявление и пакет документов (электронное дело),</w:t>
      </w:r>
      <w:r w:rsidR="007B6F62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направленные в Исполком, посредством системы электронного взаимодействия.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lastRenderedPageBreak/>
        <w:t>3.3.2. Прием документов для предоставления муниципальной услуги в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электронной форме через Республиканский портал.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3.3.2.1. Заявитель для подачи заявления в электронной форме через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Республиканский портал выполняет следующие действия: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выполняет авторизацию на Республиканском портале,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открывает форму электронного заявления на Республиканском портале;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заполняет форму электронного заявления, включающую сведения,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необходимые и обязательные для предоставления муниципальной услуги;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прикрепляет документы в электронной форме или электронные образы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документов к форме электронного заявления (при необходимости);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подтверждает факт ознакомления и согласия с условиями и порядком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предоставления муниципальной услуги в электронной форме (устанавливает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соответствующую отметку о согласии в форме электронного заявления);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подтверждает достоверность сообщенных сведений (устанавливает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соответствующую отметку в форме электронного заявления);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отправляет заполненное электронное заявление (нажимает соответствующую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кнопку в форме электронного заявления);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электронное заявление подписывается (простой электронной подписью и (или)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подписью) в соответствии с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требованиями Федерального закона № 63-ФЗ и требованиями Федерального закона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№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210-ФЗ;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получает уведомление об отправке электронного заявления.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3.3.2.2. Результат процедур: электронное дело, направленное в Исполком,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посредством системы электронного взаимодействия.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3.3.3. Рассмотрение комплекта документов Исполкомом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3.3.3.1. Основанием начала выполнения административной процедуры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является поступление заявления и иных документов, необходимых для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Должностным лицом (работником), ответственным за выполнение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административной процедуры является специалист отдела </w:t>
      </w:r>
      <w:r w:rsidR="009005A5">
        <w:rPr>
          <w:rFonts w:ascii="Times New Roman" w:hAnsi="Times New Roman" w:cs="Times New Roman"/>
          <w:sz w:val="28"/>
          <w:szCs w:val="28"/>
        </w:rPr>
        <w:t xml:space="preserve">градостроительства и </w:t>
      </w:r>
      <w:r w:rsidRPr="008A0BEE">
        <w:rPr>
          <w:rFonts w:ascii="Times New Roman" w:hAnsi="Times New Roman" w:cs="Times New Roman"/>
          <w:sz w:val="28"/>
          <w:szCs w:val="28"/>
        </w:rPr>
        <w:t>архитектуры Исполкома (далее - должностное лицо, ответственное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 прием документов):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Должностное лицо, ответственное за прием документов, после поступления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документов на рассмотрение: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присваивает заявлению номер в соответствии с номенклатурой дел и статус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«Проверка документов», что отражается в личном кабинете Республиканского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портала;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изучает поступившие электронные дела, в том числе, приложенные заявителем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документы в электронной форме и электронные образы документов;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проверяет соблюдение условий действительности электронной подписи,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посредством обращения к Единому порталу (в случае, если заявителем представлены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электронные образы документов, подписанные усиленной квалифицированной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электронной подписью).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При наличии оснований, предусмотренных пунктом 2.7.1. Регламента,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подготавливает проект решения об отказе в приеме документов, необходимых для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lastRenderedPageBreak/>
        <w:t>В случае, если в результате проверки усиленной квалифицированной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электронной подписи выявлено несоблюдение условий ее действительности, проект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Проект решения об отказе в приеме документов, необходимых для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предоставления муниципальной услуги, с указанием причин отказа (в случае, если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услуги, связаны с нарушением установленных требований к таким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документам, основания для отказа в приеме документов должны содержать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информацию о наименовании документов (информации, сведений), которые не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представлены, содержат недостоверные и (или) противоречивые сведения,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оформлены с нарушением установленных требований), оформляется по форме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согласно приложению № 5 к Регламенту, направляется на согласование в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установленном порядке посредством системы электронного документооборота.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Согласование проекта решения осуществляется в порядке, предусмотренном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пунктом 3.5.3. Регламента.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приеме документов,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предусмотренных пунктом 2.7.1. Регламента, должностное лицо, ответственное за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прием документов, в течение одного рабочего дня со дня поступления заявления,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направляет заявителю, указанным в заявлении способом, уведомление о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поступлении заявления, содержащее входящий регистрационный номер заявления,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дату получения заявления, перечень наименований файлов, представленных к нему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документов, дату получения результата муниципальной услуги.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3.3.3.2. Исполнение процедур, указанных в пункте 3.3.3.1. Регламента, при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наличии технической возможности осуществляется в автоматическом режиме с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использованием автоматизированной информационной системы, предназначенной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для оказания государственных и муниципальных услуг.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3.3.3.3. Процедуры, устанавливаемые пунктом 3.3.3. Регламента,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осуществляются в течение одного рабочего дня со дня поступления заявления на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рассмотрение.</w:t>
      </w:r>
    </w:p>
    <w:p w:rsidR="00B34FA2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Результатами выполнения административных процедур являются: принятое на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рассмотрение заявление или проект решения об отказе в приеме документов,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услуги.</w:t>
      </w:r>
    </w:p>
    <w:p w:rsidR="009005A5" w:rsidRPr="008A0BEE" w:rsidRDefault="009005A5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3.4. Формирование и направление межведомственных запросов в органы,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участвующие в предоставлении муниципальной услуги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3.4.1. Основанием начала выполнения административной процедуры является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получение должностным лицом (работником), уполномоченным на выполнение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административной процедуры, от должностного лица (работника), ответственного за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прием документов, принятых от заявителя документов.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Должностным лицом (работником), ответственным за выполнение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административной процедуры, является специалист </w:t>
      </w:r>
      <w:r w:rsidR="009005A5" w:rsidRPr="009005A5">
        <w:rPr>
          <w:rFonts w:ascii="Times New Roman" w:hAnsi="Times New Roman" w:cs="Times New Roman"/>
          <w:sz w:val="28"/>
          <w:szCs w:val="28"/>
        </w:rPr>
        <w:t>отдела градостроительства и архитектуры</w:t>
      </w:r>
      <w:r w:rsidRP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Исполкома (далее - должностное лицо, ответственное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 направление межведомственных запросов).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Должностное лицо, ответственное за направление межведомственных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запросов, формирует и направляет в электронной форме посредством системы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lastRenderedPageBreak/>
        <w:t>межведомственного электронного взаимодействия (при отсутствии технической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возможности — иными способами) запросы о предоставлении документов и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сведений, предусмотренных пунктом 2.6 Регламента.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принятия заявления на рассмотрение.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Результат процедур: направленные в органы власти и (или) подведомственные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органам власти организации запросы.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3.4.2. Специалисты поставщиков данных на основании запросов, поступивших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через систему межведомственного электронного взаимодействия, предоставляют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запрашиваемые документы (информацию) или направляют уведомления об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отсутствии документа и (или) информации, необходимых для предоставления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 (далее - уведомление об отказе).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трех дней со дня поступления межведомственного запроса в орган или организацию,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предоставляющие документ и информацию, если иные сроки подготовки и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направления ответа на межведомственный запрос не установлены федеральными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законами, правовыми актами Правительства Российской Федерации и принятыми в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соответствии с федеральными законами нормативными правовыми актами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Результатами выполнения административных процедур являются: документы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(сведения), необходимые для предоставления муниципальной услуги, либо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уведомление об отказе, направленные должностному лицу, ответственному за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направление межведомственных запросов.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3.4.3. Должностное лицо, ответственное за направление межведомственных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запросов: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получает запрашиваемые через систему межведомственного электронного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взаимодействия документы (сведения), необходимые для предоставления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услуги, либо уведомление об отказе при отсутствии документа и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(или) информации;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Результатом выполнения административных процедур является: комплект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документов (сведения), необходимых для предоставления муниципальной услуги.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3.4.4. Исполнение процедур, указанных в пунктах 3.4.1, 3.4.3 Регламента, при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наличии технической возможности осуществляется в автоматическом режиме с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использованием автоматизированной информационной системы, предназначенной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для оказания государственных и муниципальных услуг, в том числе с момента</w:t>
      </w:r>
      <w:r w:rsidR="009005A5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регистрации заявления в соответствии с пунктом 2.13 Регламента.</w:t>
      </w:r>
    </w:p>
    <w:p w:rsidR="00B34FA2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3.4.5. Максимальный срок выполнения административных процедур</w:t>
      </w:r>
      <w:r w:rsidR="0047724D">
        <w:rPr>
          <w:rFonts w:ascii="Times New Roman" w:hAnsi="Times New Roman" w:cs="Times New Roman"/>
          <w:sz w:val="28"/>
          <w:szCs w:val="28"/>
        </w:rPr>
        <w:t xml:space="preserve">, </w:t>
      </w:r>
      <w:r w:rsidRPr="008A0BEE">
        <w:rPr>
          <w:rFonts w:ascii="Times New Roman" w:hAnsi="Times New Roman" w:cs="Times New Roman"/>
          <w:sz w:val="28"/>
          <w:szCs w:val="28"/>
        </w:rPr>
        <w:t>указанных в пункте 3.4 Регламента, составляет три рабочих дня.</w:t>
      </w:r>
    </w:p>
    <w:p w:rsidR="0047724D" w:rsidRPr="008A0BEE" w:rsidRDefault="0047724D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3.5. Подготовка результата муниципальной услуги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3.5.1. Основанием начала выполнения административной процедуры является</w:t>
      </w:r>
      <w:r w:rsidR="0047724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поступление от должностного лица, ответственного за направление</w:t>
      </w:r>
      <w:r w:rsidR="0047724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межведомственных запросов, комплекта документов (сведений), необходимых для</w:t>
      </w:r>
      <w:r w:rsidR="0047724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административной</w:t>
      </w:r>
      <w:r w:rsidR="0047724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процедуры, является специалист </w:t>
      </w:r>
      <w:r w:rsidR="0047724D" w:rsidRPr="0047724D">
        <w:rPr>
          <w:rFonts w:ascii="Times New Roman" w:hAnsi="Times New Roman" w:cs="Times New Roman"/>
          <w:sz w:val="28"/>
          <w:szCs w:val="28"/>
        </w:rPr>
        <w:t>отдела градостроительства и архитектуры</w:t>
      </w:r>
      <w:r w:rsidR="0047724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lastRenderedPageBreak/>
        <w:t>Исполкома (далее - должностное лицо, ответственное за подготовку результата</w:t>
      </w:r>
      <w:r w:rsidR="0047724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предоставления муниципальной услуги).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3.5.2. Должностное лицо, ответственное за подготовку результата</w:t>
      </w:r>
      <w:r w:rsidR="0047724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предоставления муниципальной услуги: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при выявлении оснований для отказа в предоставлении муниципальной услуги,</w:t>
      </w:r>
      <w:r w:rsidR="0047724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указанных в пункте 2.8. Регламента, подготавливает проект решения об отказе в</w:t>
      </w:r>
      <w:r w:rsidR="0047724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предоставлении муниципальной услуги;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предоставлении муниципальной</w:t>
      </w:r>
      <w:r w:rsidR="0047724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услуги, предусмотренных пунктом 2.8. Регламента, по итогам рассмотрения</w:t>
      </w:r>
      <w:r w:rsidR="0047724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документов, необходимых предоставления муниципальной услуги, подготавливает</w:t>
      </w:r>
      <w:r w:rsidR="0047724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проект результата предоставления муниципальной услуги в соответствии с пунктом</w:t>
      </w:r>
      <w:r w:rsidR="0047724D">
        <w:rPr>
          <w:rFonts w:ascii="Times New Roman" w:hAnsi="Times New Roman" w:cs="Times New Roman"/>
          <w:sz w:val="28"/>
          <w:szCs w:val="28"/>
        </w:rPr>
        <w:t xml:space="preserve"> 2.3 </w:t>
      </w:r>
      <w:r w:rsidRPr="008A0BEE">
        <w:rPr>
          <w:rFonts w:ascii="Times New Roman" w:hAnsi="Times New Roman" w:cs="Times New Roman"/>
          <w:sz w:val="28"/>
          <w:szCs w:val="28"/>
        </w:rPr>
        <w:t>Регламента (далее - проект решения);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направляет подготовленный проект решения на согласование в установленном</w:t>
      </w:r>
      <w:r w:rsidR="0047724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порядке посредством системы электронного документооборота.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Административные процедуры выполняются в течение одного рабочего дня.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3.5.3. Согласование и подписание проекта разрешения на строительство с</w:t>
      </w:r>
      <w:r w:rsidR="0047724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внесенными изменениями, или проекта дубликата разрешения на строительство, или</w:t>
      </w:r>
      <w:r w:rsidR="0047724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проекта решения об отказе в предоставлении муниципальной услуги (далее -</w:t>
      </w:r>
      <w:r w:rsidR="0047724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проекты) осуществляется начальником отдела </w:t>
      </w:r>
      <w:r w:rsidR="0047724D" w:rsidRPr="0047724D">
        <w:rPr>
          <w:rFonts w:ascii="Times New Roman" w:hAnsi="Times New Roman" w:cs="Times New Roman"/>
          <w:sz w:val="28"/>
          <w:szCs w:val="28"/>
        </w:rPr>
        <w:t xml:space="preserve">градостроительства и архитектуры </w:t>
      </w:r>
      <w:r w:rsidRPr="008A0BEE">
        <w:rPr>
          <w:rFonts w:ascii="Times New Roman" w:hAnsi="Times New Roman" w:cs="Times New Roman"/>
          <w:sz w:val="28"/>
          <w:szCs w:val="28"/>
        </w:rPr>
        <w:t>Исполкома, ответственного за подготовку результата муниципальной</w:t>
      </w:r>
      <w:r w:rsidR="0047724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услуги, заместителем Руководителя Исполкома по инфраструктуре.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Подготовленные проекты, имеющие замечания, возвращаются на доработку</w:t>
      </w:r>
      <w:r w:rsidR="0047724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лицу, ответственному за подготовку результата муниципальной услуги.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Результатами выполнения административных процедур являются разрешение</w:t>
      </w:r>
      <w:r w:rsidR="0047724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на строительство с внесенными изменениями, или дубликат разрешения на</w:t>
      </w:r>
      <w:r w:rsidR="0047724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строительство, или решение об отказе в предоставлении муниципальной услуги.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Административные процедуры выполняются в течение одного рабочего дня.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3.5.4. Исполнение процедур, указанных в пунктах 3.5.2, 3.5.3. Регламента, при</w:t>
      </w:r>
      <w:r w:rsidR="0047724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наличии технической возможности осуществляется в автоматическом режиме с</w:t>
      </w:r>
      <w:r w:rsidR="0047724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использованием автоматизированной информационной системы, предназначенной</w:t>
      </w:r>
      <w:r w:rsidR="0047724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для оказания государственных и муниципальных услуг.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3.5.5. Максимальный срок выполнения административных процедур,</w:t>
      </w:r>
      <w:r w:rsidR="0047724D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указанных в пункте 3.5. Регламента, составляет один рабочий день.</w:t>
      </w:r>
    </w:p>
    <w:p w:rsidR="0047724D" w:rsidRDefault="0047724D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3.6. Выдача (направление) заявителю результата муниципальной услуги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3.6.1. Основанием начала выполнения административной процедуры является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получение должностным лицом, ответственным за выполнение административной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процедуры, документа, подтверждающего предоставление (отказ в предоставлении)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административной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процедуры, является специалист отдела 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градостроительства и архитектуры </w:t>
      </w:r>
      <w:r w:rsidRPr="008A0BEE">
        <w:rPr>
          <w:rFonts w:ascii="Times New Roman" w:hAnsi="Times New Roman" w:cs="Times New Roman"/>
          <w:sz w:val="28"/>
          <w:szCs w:val="28"/>
        </w:rPr>
        <w:t>Исполкома (далее - должностное лицо, ответственное за выдачу (направление)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документов).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Должностное лицо, ответственное за выдачу (направление) документов: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обеспечивает регистрацию и внесение сведений о результате предоставления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 в подсистему ведения документации автоматизированной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системы, предназначенной для оказания государственных и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муниципальных услуг и (или) информационную систему обеспечения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градостроительной деятельности;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извещает заявителя (его представителя) через Республиканский портал о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результате предоставления муниципальной услуги посредством электронного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взаимодействия и о возможности получения результата предоставления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 в МФЦ.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Исполнение процедур при наличии технической возможности осуществляется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в автоматическом режиме с использованием автоматизированной информационной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системы, предназначенной для оказания государственных и муниципальных услуг.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подписания документа, подтверждающего предоставление (отказ в предоставлении)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услуги, уполномоченным должностным лицом Исполкома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(Исполкомом).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Результат процедур: размещение сведений о результате предоставления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 в информационных системах, извещение заявителя (его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представителя) о результате предоставления муниципальной услуги и способах его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получения.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3.6.2. Порядок выдачи (направления) результата предоставления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3.6.2.1. При обращении заявителя за результатом муниципальной услуги в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МФЦ, работник МФЦ выдает заявителю результат муниципальной услуги в форме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экземпляра электронного документа на бумажном носителе. По требованию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заявителя вместе с экземпляром электронного документа на бумажном носителе ему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может быть предоставлен экземпляр электронного документа путем его записи на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съемный носитель.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порядке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очередности, в день прибытия заявителя в сроки, установленные регламентом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работы МФЦ.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3.6.2.2. При обращении заявителя за результатом муниципальной услуги через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Республиканский портал, Единый портал заявителю в личный кабинет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автоматически направляется электронный образ документа, являющегося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услуги, подписанный усиленной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 уполномоченного должностного лица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Исполкома (Исполкомом).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подписания документа, подтверждающего предоставление (отказ в предоставлении)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услуги, уполномоченным должностным лицом Исполкома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(Исполкомом).</w:t>
      </w:r>
    </w:p>
    <w:p w:rsidR="00B34FA2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Результат процедур: направление (предоставление) с использованием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Республиканского портала заявителю документа, подтверждающего предоставление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 (в том числе отказ в предоставлении муниципальной услуги).</w:t>
      </w:r>
    </w:p>
    <w:p w:rsidR="006004F8" w:rsidRPr="008A0BEE" w:rsidRDefault="006004F8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3.7. Исправление технических ошибок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lastRenderedPageBreak/>
        <w:t>3.7.1. В случае обнаружения технической ошибки в документе, являющемся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результатом муниципальной услуги, заявитель направляет в Исполком: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(приложение №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6);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муниципальной услуги, в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котором содержится техническая ошибка;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документы, имеющие юридическую силу, свидетельствующие о наличии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технической ошибки.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документе, являющемся результатом муниципальной услуги, подается заявителем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(уполномоченным представителем) почтовым отправлением (в том числе с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использованием электронной почты), либо через Республиканский портал или МФЦ.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3.7.2. Должностное лицо, ответственное за прием документов, осуществляет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прием заявления об исправлении технической ошибки, регистрирует заявление с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приложенными документами и передает их должностному лицу, ответственному за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обработку документов.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одного рабочего дня с даты регистрации заявления.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заявление,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направленное на рассмотрение должностному лицу, ответственному за обработку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документов.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3.7.3. Должностное лицо, ответственное за обработку документов,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рассматривает документы и в целях внесения исправлений в документ, являющийся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услуги, осуществляет процедуры,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предусмотренные пунктом 3.6 Регламента, и выдает исправленный документ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заявителю (уполномоченному представителю) лично под роспись с изъятием у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заявителя (уполномоченного представителя) оригинала документа, в котором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содержится техническая ошибка, или направляет в адрес заявителя почтовым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отправлением (посредством электронной почты) письмо о возможности получения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документа при предоставлении в Исполком оригинала документа, в котором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содержится техническая ошибка.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двух рабочих дней после обнаружения технической ошибки или получения от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любого заинтересованного лица заявления о допущенной ошибке.</w:t>
      </w:r>
    </w:p>
    <w:p w:rsidR="00B34FA2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6004F8" w:rsidRPr="008A0BEE" w:rsidRDefault="006004F8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FA2" w:rsidRDefault="00B34FA2" w:rsidP="008C5B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BE7">
        <w:rPr>
          <w:rFonts w:ascii="Times New Roman" w:hAnsi="Times New Roman" w:cs="Times New Roman"/>
          <w:b/>
          <w:sz w:val="28"/>
          <w:szCs w:val="28"/>
        </w:rPr>
        <w:t>4. Порядок и формы контроля за предоставлением муниципальной услуги</w:t>
      </w:r>
    </w:p>
    <w:p w:rsidR="008C5BE7" w:rsidRPr="008C5BE7" w:rsidRDefault="008C5BE7" w:rsidP="008C5B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FA2" w:rsidRPr="006004F8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4.1. Порядок осуществления текущего контроля за соблюдением и исполнением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ответственными должностными лицами положений Регламента и иных нормативных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правовых актов, устанавливающих требования к предоставлению муниципальной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услуги, а также принятием ими решений</w:t>
      </w:r>
      <w:r w:rsidR="006004F8" w:rsidRPr="006004F8">
        <w:rPr>
          <w:rFonts w:ascii="Times New Roman" w:hAnsi="Times New Roman" w:cs="Times New Roman"/>
          <w:sz w:val="28"/>
          <w:szCs w:val="28"/>
        </w:rPr>
        <w:t>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включает в себя выявление и устранение нарушений прав заявителей, проведение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проверок соблюдения процедур предоставления муниципальной услуги, </w:t>
      </w:r>
      <w:r w:rsidRPr="008A0BEE">
        <w:rPr>
          <w:rFonts w:ascii="Times New Roman" w:hAnsi="Times New Roman" w:cs="Times New Roman"/>
          <w:sz w:val="28"/>
          <w:szCs w:val="28"/>
        </w:rPr>
        <w:lastRenderedPageBreak/>
        <w:t>подготовку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решений на действия (бездействие) должностных лиц органа местного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самоуправления.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являются: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1) проверка и согласование проектов документов по предоставлению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2) проводимые в установленном порядке проверки ведения делопроизводства;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3) проведение в установленном порядке контрольных проверок соблюдения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процедур предоставления муниципальной услуги.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В целях текущего контроля используются сведения, имеющиеся в электронной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базе данных, служебная корреспонденция, устная и письменная информация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должностных лиц, осуществляющих выполнение административных процедур,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журналы учета соответствующих документов и другие сведения.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Для осуществления контроля за совершением действий при предоставлении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 и принятии решений руководителю органа местного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самоуправления представляются справки о результатах предоставления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О случаях и причинах нарушения сроков, последовательности и содержания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административных процедур должностные лица немедленно информируют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руководителя органа, предоставляющего муниципальную услугу, а также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предпринимают срочные меры по устранению нарушений.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Текущий контроль за соблюдением последовательности действий,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определенных административными процедурами по предоставлению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услуги, осуществляется заместителем руководителя Исполкома по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инфраструктуре, ответственным за организацию работы по предоставлению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муниципальной услуги, начальником 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отдела градостроительства и архитектуры </w:t>
      </w:r>
      <w:r w:rsidRPr="008A0BEE">
        <w:rPr>
          <w:rFonts w:ascii="Times New Roman" w:hAnsi="Times New Roman" w:cs="Times New Roman"/>
          <w:sz w:val="28"/>
          <w:szCs w:val="28"/>
        </w:rPr>
        <w:t>Исполкома, осуществляющего организацию работы по предоставлению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Перечень должностных лиц, осуществляющих текущий контроль,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устанавливается положениями о структурных подразделениях органа местного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самоуправления и должностными регламентами.</w:t>
      </w:r>
    </w:p>
    <w:p w:rsidR="006004F8" w:rsidRPr="006004F8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полноты и качества предоставления муниципальной услуги, в том числе порядок и</w:t>
      </w:r>
      <w:r w:rsidR="006004F8" w:rsidRP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формы контроля за полнотой и качеством предоставления муниципальной услуги</w:t>
      </w:r>
      <w:r w:rsidR="006004F8">
        <w:rPr>
          <w:rFonts w:ascii="Times New Roman" w:hAnsi="Times New Roman" w:cs="Times New Roman"/>
          <w:sz w:val="28"/>
          <w:szCs w:val="28"/>
        </w:rPr>
        <w:t>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</w:t>
      </w:r>
      <w:r w:rsid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полугодовых или годовых планов работы органа местного самоуправления) и</w:t>
      </w:r>
      <w:r w:rsid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внеплановыми. При проведении проверок могут рассматриваться все вопросы,</w:t>
      </w:r>
      <w:r w:rsid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связанные с предоставлением муниципальной услуги (комплексные проверки), или</w:t>
      </w:r>
      <w:r w:rsid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 конкретному обращению заявителя.</w:t>
      </w:r>
    </w:p>
    <w:p w:rsidR="006004F8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органа, предоставляющего муниципальную</w:t>
      </w:r>
      <w:r w:rsid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услугу, за решения и действия (бездействие), принимаемые (осуществляемые) ими в</w:t>
      </w:r>
      <w:r w:rsid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ходе предоставления муниципальной услуги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</w:t>
      </w:r>
      <w:r w:rsid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заявителей виновные лица привлекаются к ответственности в соответствии с</w:t>
      </w:r>
      <w:r w:rsid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lastRenderedPageBreak/>
        <w:t>Руководитель органа местного самоуправления несет ответственность за</w:t>
      </w:r>
      <w:r w:rsid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несвоевременное рассмотрение заявлений.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 структурного подразделения органа</w:t>
      </w:r>
      <w:r w:rsid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местного самоуправления несет ответственность за несвоевременное и (или)</w:t>
      </w:r>
      <w:r w:rsid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не</w:t>
      </w:r>
      <w:r w:rsidR="006004F8">
        <w:rPr>
          <w:rFonts w:ascii="Times New Roman" w:hAnsi="Times New Roman" w:cs="Times New Roman"/>
          <w:sz w:val="28"/>
          <w:szCs w:val="28"/>
        </w:rPr>
        <w:t>н</w:t>
      </w:r>
      <w:r w:rsidRPr="008A0BEE">
        <w:rPr>
          <w:rFonts w:ascii="Times New Roman" w:hAnsi="Times New Roman" w:cs="Times New Roman"/>
          <w:sz w:val="28"/>
          <w:szCs w:val="28"/>
        </w:rPr>
        <w:t>адлежащее выполнение административных действий, указанных в разделе 3</w:t>
      </w:r>
      <w:r w:rsid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Регламента.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</w:t>
      </w:r>
      <w:r w:rsid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(бездействие), принимаемые (осуществляемые) в ходе предоставления</w:t>
      </w:r>
      <w:r w:rsid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услуги, несут ответственность в установленном законодательством</w:t>
      </w:r>
      <w:r w:rsidR="006004F8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порядке.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4.4. Положения, характеризующие требования к порядку и формам контроля за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предоставлением муниципальной услуги, в том числе со стороны граждан, их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объединений и организаций</w:t>
      </w:r>
    </w:p>
    <w:p w:rsidR="00B34FA2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граждан, их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объединений и организаций, осуществляется посредством открытости деятельности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органа местного самоуправления при предоставлении муниципальной услуги,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получения полной, актуальной и достоверной информации о порядке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предоставления муниципальной услуги и возможности досудебного рассмотрения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обращений (жалоб) в процессе предоставления муниципальной услуги.</w:t>
      </w:r>
    </w:p>
    <w:p w:rsidR="008C5BE7" w:rsidRPr="008A0BEE" w:rsidRDefault="008C5BE7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FA2" w:rsidRPr="008C5BE7" w:rsidRDefault="00B34FA2" w:rsidP="008C5B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BE7">
        <w:rPr>
          <w:rFonts w:ascii="Times New Roman" w:hAnsi="Times New Roman" w:cs="Times New Roman"/>
          <w:b/>
          <w:sz w:val="28"/>
          <w:szCs w:val="28"/>
        </w:rPr>
        <w:t>5. Досудебный (внесудебный) порядок обжалования решений и действий</w:t>
      </w:r>
      <w:r w:rsidR="008C5B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5BE7">
        <w:rPr>
          <w:rFonts w:ascii="Times New Roman" w:hAnsi="Times New Roman" w:cs="Times New Roman"/>
          <w:b/>
          <w:sz w:val="28"/>
          <w:szCs w:val="28"/>
        </w:rPr>
        <w:t>(бездействия) органа, предоставляющего муниципальную услугу,</w:t>
      </w:r>
    </w:p>
    <w:p w:rsidR="00B34FA2" w:rsidRPr="008C5BE7" w:rsidRDefault="00B34FA2" w:rsidP="008C5B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BE7">
        <w:rPr>
          <w:rFonts w:ascii="Times New Roman" w:hAnsi="Times New Roman" w:cs="Times New Roman"/>
          <w:b/>
          <w:sz w:val="28"/>
          <w:szCs w:val="28"/>
        </w:rPr>
        <w:t>многофункционального центра предоставления государственных и</w:t>
      </w:r>
    </w:p>
    <w:p w:rsidR="00B34FA2" w:rsidRPr="008C5BE7" w:rsidRDefault="00B34FA2" w:rsidP="008C5B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BE7">
        <w:rPr>
          <w:rFonts w:ascii="Times New Roman" w:hAnsi="Times New Roman" w:cs="Times New Roman"/>
          <w:b/>
          <w:sz w:val="28"/>
          <w:szCs w:val="28"/>
        </w:rPr>
        <w:t>муниципальных услуг, организаций, указанных в части 1.1 статьи 16</w:t>
      </w:r>
    </w:p>
    <w:p w:rsidR="008C5BE7" w:rsidRDefault="00B34FA2" w:rsidP="008C5B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BE7">
        <w:rPr>
          <w:rFonts w:ascii="Times New Roman" w:hAnsi="Times New Roman" w:cs="Times New Roman"/>
          <w:b/>
          <w:sz w:val="28"/>
          <w:szCs w:val="28"/>
        </w:rPr>
        <w:t>Федерального закона № 210-ФЗ, а также их должностных лиц, муниципальных</w:t>
      </w:r>
      <w:r w:rsidR="008C5B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5BE7">
        <w:rPr>
          <w:rFonts w:ascii="Times New Roman" w:hAnsi="Times New Roman" w:cs="Times New Roman"/>
          <w:b/>
          <w:sz w:val="28"/>
          <w:szCs w:val="28"/>
        </w:rPr>
        <w:t>служащих, работников</w:t>
      </w:r>
    </w:p>
    <w:p w:rsidR="008C5BE7" w:rsidRDefault="008C5BE7" w:rsidP="008C5B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FA2" w:rsidRPr="008A0BEE" w:rsidRDefault="008C5BE7" w:rsidP="008C5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34FA2" w:rsidRPr="008A0B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4FA2" w:rsidRPr="008A0BEE">
        <w:rPr>
          <w:rFonts w:ascii="Times New Roman" w:hAnsi="Times New Roman" w:cs="Times New Roman"/>
          <w:sz w:val="28"/>
          <w:szCs w:val="28"/>
        </w:rPr>
        <w:t xml:space="preserve"> Получатели муниципальной услуги имеют право на обжалование досудебном порядке действий (бездействия) органа, предоставляющего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FA2" w:rsidRPr="008A0BEE">
        <w:rPr>
          <w:rFonts w:ascii="Times New Roman" w:hAnsi="Times New Roman" w:cs="Times New Roman"/>
          <w:sz w:val="28"/>
          <w:szCs w:val="28"/>
        </w:rPr>
        <w:t>муниципальную услугу, должностного лица органа, предоставляющего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FA2" w:rsidRPr="008A0BEE">
        <w:rPr>
          <w:rFonts w:ascii="Times New Roman" w:hAnsi="Times New Roman" w:cs="Times New Roman"/>
          <w:sz w:val="28"/>
          <w:szCs w:val="28"/>
        </w:rPr>
        <w:t>муниципальную услугу, муниципального служащего, руководителя органа,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FA2" w:rsidRPr="008A0BEE">
        <w:rPr>
          <w:rFonts w:ascii="Times New Roman" w:hAnsi="Times New Roman" w:cs="Times New Roman"/>
          <w:sz w:val="28"/>
          <w:szCs w:val="28"/>
        </w:rPr>
        <w:t>предоставляющего муниципальную услугу, многофункционального центра,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FA2" w:rsidRPr="008A0BEE">
        <w:rPr>
          <w:rFonts w:ascii="Times New Roman" w:hAnsi="Times New Roman" w:cs="Times New Roman"/>
          <w:sz w:val="28"/>
          <w:szCs w:val="28"/>
        </w:rPr>
        <w:t>работника многофункционального центра, организаций, предусмотренных частью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FA2" w:rsidRPr="008A0BEE">
        <w:rPr>
          <w:rFonts w:ascii="Times New Roman" w:hAnsi="Times New Roman" w:cs="Times New Roman"/>
          <w:sz w:val="28"/>
          <w:szCs w:val="28"/>
        </w:rPr>
        <w:t>1.1 статьи 16 Федерального закона № 210-ФЗ, а также их работников.</w:t>
      </w:r>
    </w:p>
    <w:p w:rsidR="00B34FA2" w:rsidRPr="008A0BEE" w:rsidRDefault="00B34FA2" w:rsidP="008C5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</w:t>
      </w:r>
      <w:r w:rsidR="008C5BE7">
        <w:rPr>
          <w:rFonts w:ascii="Times New Roman" w:hAnsi="Times New Roman" w:cs="Times New Roman"/>
          <w:sz w:val="28"/>
          <w:szCs w:val="28"/>
        </w:rPr>
        <w:t>ле в следующих случаях:</w:t>
      </w:r>
    </w:p>
    <w:p w:rsidR="00B34FA2" w:rsidRPr="008A0BEE" w:rsidRDefault="00B34FA2" w:rsidP="008C5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услуги, запроса, указанного в статье 15.1 Федерального закона № 210-ФЗ;</w:t>
      </w:r>
    </w:p>
    <w:p w:rsidR="008C5BE7" w:rsidRDefault="00B34FA2" w:rsidP="008C5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муниципальной услуги. 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В указанном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случае досудебное (внесудебное) обжалование заявителем решений и действий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(бездействия) многофункционального центра, работника многофункционального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центра возможно в случае, если на многофункциональный центр, решения и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действия (бездействие) которого обжалуются, возложена функция по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предоставлению соответствующих муниципальных услуг в полном объеме в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порядке, определенном частью 1.3 статьи 16 Федерального закона № 210-ФЗ;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lastRenderedPageBreak/>
        <w:t>3) требование у заявителя документов или информации либо осуществления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действий, представление или осуществление которых не предусмотрено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Федерации, нормативными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правовыми актами Республики Татарстан, муниципальными правовыми актами для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Федерации, нормативными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правовыми актами Республики Татарстан, муниципальными правовыми актами для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предоставления муниципальной услуги, у заявителя;</w:t>
      </w:r>
    </w:p>
    <w:p w:rsidR="008C5BE7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предусмотрены федеральными законами и принятыми в соответствии с ними иными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Федерации, законами и иными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нормативными правовыми актами Республики Татарстан, муниципальными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правовыми актами.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заявителем решений и действий (бездействия) многофункционального центра,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работника многофункционального центра возможно в случае, если на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многофункциональный центр, решения и действия (бездействие) которого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обжалуются, возложена функция по предоставлению соответствующих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муниципальных услуг в полном объеме в порядке, определенном частью 1.3 статьи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16 Федерального закона № 210-ФЗ;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не предусмотренной нормативными правовыми актами Российской Федерации,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нормативными правовыми актами Республики Татарстан, муниципальными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правовыми актами;</w:t>
      </w:r>
    </w:p>
    <w:p w:rsidR="008C5BE7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лица органа, предоставляющего муниципальную услугу, многофункционального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центра, работника многофункционального центра, организаций, предусмотренных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частью 1.1 статьи 16 Федерального закона № 210-ФЗ, или их работников в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исправлении допущенных ими опечаток и ошибок в выданных в результате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предоставления муниципальной услуги документах либо нарушение установленного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срока таких исправлений. 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обжалование заявителем решений и действий (бездействия) многофункционального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центра, работника многофункционального центра возможно в случае, если на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многофункциональный центр, решения и действия (бездействие) которого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обжалуются, возложена функция по предоставлению соответствующих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муниципальных услуг в полном объеме в порядке, определенном частью 1.3 статьи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16 Федерального закона № 210-ФЗ;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8C5BE7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основания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приостановления не предусмотрены федеральными законами и принятыми в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соответствии с ними иными нормативными правовыми актами Российской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Федерации, законами и иными нормативными правовыми актами Республики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Татарстан, муниципальными правовыми актами. 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lastRenderedPageBreak/>
        <w:t>В указанном случае досудебное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(внесудебное) обжалование заявителем решений и действий (бездействия)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многофункционального центра, работника многофункционального центра возможно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в случае, если на многофункциональный центр, решения и действия (бездействие)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которого обжалуются, возложена функция по предоставлению соответствующих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муниципальных услуг в полном объеме в порядке, определенном частью 1.3 статьи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16 Федерального закона № 210-ФЗ.</w:t>
      </w:r>
    </w:p>
    <w:p w:rsidR="008C5BE7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документов или информации, отсутствие и (или) недостоверность которых не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указывались при первоначальном отказе в приеме документов, необходимых для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предоставления муниципальной услуги, либо в предоставлении муниципальной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услуги, за исключением случаев, предусмотренных пунктом 4 части 1 статьи 7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Федерального закона № 210-ФЗ. 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обжалование заявителем решений и действий (бездействия) многофункционального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центра, работника многофункционального центра возможно в случае, если на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многофункциональный центр, решения и действия (бездействие) которого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обжалуются, возложена функция по предоставлению соответствующих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муниципальных услуг в полном объеме в порядке, определенном частью 1.3 статьи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16 Федерального закона № 210-ФЗ.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5.2. Жалоба подается в письменной форме на бумажном носителе, в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электронной форме в орган, предоставляющий муниципальную услугу,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многофункциональный центр либо в соответствующий орган государственной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власти, являющийся учредителем многофункционального центра (далее - учредитель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многофункционального центра), а также в организации, предусмотренные частью 1.1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статьи 16 Федерального закона № 210-ФЗ. Жалобы на решения и действия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(бездействие) руководителя органа, предоставляющего муниципальную услугу,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подаются в вышестоящий орган (при его наличии) либо в случае его отсутствия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рассматриваются непосредственно руководителем органа, предоставляющего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муниципальную услугу.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многофункционального центра подаются руководителю этого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многофункционального центра. Жалобы на решения и действия (бездействие)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многофункционального центра подаются учредителю многофункционального центра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или должностному лицу, уполномоченному нормативным правовым актом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Республики Татарстан. Жалобы на решения и действия (бездействие) работников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организаций, предусмотренных частью 1.1 статьи 16 Федерального закона № 210-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ФЗ, подаются руководителям этих организаций.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органа, предоставляющего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муниципальную услугу, должностного лица органа, предоставляющего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муниципальную услугу, муниципального служащего, руководителя органа,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предоставляющего муниципальную услугу, может быть направлена по почте, через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многофункциональный центр, с использованием информационно</w:t>
      </w:r>
      <w:r w:rsidR="008C5BE7">
        <w:rPr>
          <w:rFonts w:ascii="Times New Roman" w:hAnsi="Times New Roman" w:cs="Times New Roman"/>
          <w:sz w:val="28"/>
          <w:szCs w:val="28"/>
        </w:rPr>
        <w:t>-</w:t>
      </w:r>
      <w:r w:rsidRPr="008A0BEE">
        <w:rPr>
          <w:rFonts w:ascii="Times New Roman" w:hAnsi="Times New Roman" w:cs="Times New Roman"/>
          <w:sz w:val="28"/>
          <w:szCs w:val="28"/>
        </w:rPr>
        <w:t>телекоммуникационной сети «Интернет», официального сайта органа,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предоставляющего муниципальную услугу, Единого портала либо Республиканского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портала информационной системы досудебного обжалования, а также может быть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принята при личном приеме заявителя. Жалоба на решения и </w:t>
      </w:r>
      <w:r w:rsidRPr="008A0BEE">
        <w:rPr>
          <w:rFonts w:ascii="Times New Roman" w:hAnsi="Times New Roman" w:cs="Times New Roman"/>
          <w:sz w:val="28"/>
          <w:szCs w:val="28"/>
        </w:rPr>
        <w:lastRenderedPageBreak/>
        <w:t>действия (бездействие)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многофункционального центра, работника многофункционального центра может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быть направлена по почте, с использованием информационно</w:t>
      </w:r>
      <w:r w:rsidR="008C5BE7">
        <w:rPr>
          <w:rFonts w:ascii="Times New Roman" w:hAnsi="Times New Roman" w:cs="Times New Roman"/>
          <w:sz w:val="28"/>
          <w:szCs w:val="28"/>
        </w:rPr>
        <w:t>-</w:t>
      </w:r>
      <w:r w:rsidRPr="008A0BEE">
        <w:rPr>
          <w:rFonts w:ascii="Times New Roman" w:hAnsi="Times New Roman" w:cs="Times New Roman"/>
          <w:sz w:val="28"/>
          <w:szCs w:val="28"/>
        </w:rPr>
        <w:t>телекоммуникационной сети «Интернет», официального сайта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многофункционального центра, Единого портала либо Республиканского портала,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информационной системы досудебного обжалования, а также может быть принята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при личном приеме заявителя. Жалоба на решения и действия (бездействие)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организаций, предусмотренных частью 1.1 статьи 16 Федерального закона № 210-ФЗ, а также их работников может быть направлена по почте, с использованием</w:t>
      </w:r>
      <w:r w:rsidR="008C5BE7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«Интернет», официальных сайтов этих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организаций, Единого портала либо Республиканского портала, а также может быть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принята при личном приеме заявителя.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5.3. Жалоба должна содержать: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должностного лица органа, предоставляющего муниципальную услугу, либо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муниципального служащего, многофункционального центра, его руководителя и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(или) работника, организаций, предусмотренных частью 1.1 статьи 16 Федерального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закона № 210-ФЗ, их руководителей и (или) работников, решения и действия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(бездействие) которых обжалуются;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жительства заявителя - физического лица либо наименование, сведения о месте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нахождения заявителя - юридического лица, а также номер (номера) контактного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телефона, адрес (адреса) электронной почты (при наличии) и почтовый адрес, по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которым должен быть направлен ответ заявителю;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предоставляющего муниципальную услугу, должностного лица органа,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предоставляющего муниципальную услугу, либо муниципального служащего,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многофункционального центра, работника многофункционального центра,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организаций, предусмотренных частью 1.1 статьи 16 Федерального закона № 210-ФЗ, их работников;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действием (бездействием) органа, предоставляющего муниципальную услугу,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должностного лица органа, предоставляющего муниципальную услугу, либо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муниципального служащего, многофункционального центра, работника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многофункционального центра, организаций, предусмотренных частью 1.1 статьи 16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Федерального закона № 210-ФЗ, их работников. Заявителем могут быть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представлены документы (при наличии), подтверждающие доводы заявителя, либо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их копии.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5.4. Поступившая жалоба подлежит регистрации в срок не позднее рабочего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дня, следующего за днем поступления.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5.5. Жалоба, поступившая в орган, предоставляющий муниципальную услугу,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многофункциональный центр, учредителю многофункционального центра, в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организации, предусмотренные частью 1.1 статьи 16 Федерального закона № 210-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ФЗ, либо вышестоящий орган (при его наличии), подлежит рассмотрению в течение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пятнадцати рабочих дней со дня ее регистрации, а в случае обжалования отказа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органа, предоставляющего муниципальную услугу, многофункционального центра,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 xml:space="preserve">организаций, предусмотренных частью 1.1 статьи </w:t>
      </w:r>
      <w:r w:rsidRPr="008A0BEE">
        <w:rPr>
          <w:rFonts w:ascii="Times New Roman" w:hAnsi="Times New Roman" w:cs="Times New Roman"/>
          <w:sz w:val="28"/>
          <w:szCs w:val="28"/>
        </w:rPr>
        <w:lastRenderedPageBreak/>
        <w:t>16 Федерального закона № 210-ФЗ, в приеме документов у заявителя либо в исправлении допущенных опечаток и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ошибок или в случае обжалования нарушения установленного срока таких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исправлений - в течение пяти рабочих дней со дня ее регистрации.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5.6. По результатам рассмотрения жалобы принимается одно из следующих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решений: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исправления допущенных опечаток и ошибок в выданных в результате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предоставления муниципальной услуги документах, возврата заявителю денежных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средств, взимание которых не предусмотрено нормативными правовыми актами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Российской Федерации, нормативными правовыми актами Республики Татарстан,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муниципальными правовыми актами;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настоящем пункте, заявителю в письменной форме и по желанию заявителя в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электронной форме направляется мотивированный ответ о результатах рассмотрения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жалобы.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5.7. В случае признания жалобы подлежащей удовлетворению в ответе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заявителю о результатах рассмотрения жалобы дается информация о действиях,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осуществляемых органом, предоставляющим муниципальную услугу,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многофункциональным центром либо организацией, предусмотренной частью 1.1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статьи 16 Федерального закона № 210-ФЗ, в целях незамедлительного устранения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выявленных нарушений при оказании муниципальной услуги, а также приносятся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извинения за доставленные неудобства и указывается информация о дальнейших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действиях, которые необходимо совершить заявителю в целях получения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5.8. В случае признания жалобы не подлежащей удовлетворению в ответе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заявителю о результатах рассмотрения жалобы даются аргументированные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разъяснения о причинах принятого решения, а также информация о порядке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обжалования принятого решения.</w:t>
      </w:r>
    </w:p>
    <w:p w:rsidR="00396161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BEE">
        <w:rPr>
          <w:rFonts w:ascii="Times New Roman" w:hAnsi="Times New Roman" w:cs="Times New Roman"/>
          <w:sz w:val="28"/>
          <w:szCs w:val="28"/>
        </w:rPr>
        <w:t>5.9. В случае установления в ходе или по результатам рассмотрения жалобы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признаков состава административного правонарушения или преступления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должностное лицо, работник, наделенные полномочиями по рассмотрению жалоб,</w:t>
      </w:r>
      <w:r w:rsidR="00EA2574">
        <w:rPr>
          <w:rFonts w:ascii="Times New Roman" w:hAnsi="Times New Roman" w:cs="Times New Roman"/>
          <w:sz w:val="28"/>
          <w:szCs w:val="28"/>
        </w:rPr>
        <w:t xml:space="preserve"> </w:t>
      </w:r>
      <w:r w:rsidRPr="008A0BEE">
        <w:rPr>
          <w:rFonts w:ascii="Times New Roman" w:hAnsi="Times New Roman" w:cs="Times New Roman"/>
          <w:sz w:val="28"/>
          <w:szCs w:val="28"/>
        </w:rPr>
        <w:t>незамедлительно направляют имеющиеся материалы в органы прокуратуры.</w:t>
      </w:r>
      <w:r w:rsidR="00396161">
        <w:rPr>
          <w:rFonts w:ascii="Times New Roman" w:hAnsi="Times New Roman" w:cs="Times New Roman"/>
          <w:sz w:val="28"/>
          <w:szCs w:val="28"/>
        </w:rPr>
        <w:t>».</w:t>
      </w:r>
    </w:p>
    <w:p w:rsidR="00396161" w:rsidRDefault="00396161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6161" w:rsidRDefault="00396161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FA2" w:rsidRPr="008A0BEE" w:rsidRDefault="00B34FA2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34FA2" w:rsidRPr="008A0BEE" w:rsidSect="003D0616">
      <w:pgSz w:w="11906" w:h="16838"/>
      <w:pgMar w:top="1134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A2"/>
    <w:rsid w:val="00097CB5"/>
    <w:rsid w:val="00175494"/>
    <w:rsid w:val="001C6866"/>
    <w:rsid w:val="001E0670"/>
    <w:rsid w:val="00396161"/>
    <w:rsid w:val="003C4B2E"/>
    <w:rsid w:val="003D0616"/>
    <w:rsid w:val="00464ABD"/>
    <w:rsid w:val="00474D63"/>
    <w:rsid w:val="0047724D"/>
    <w:rsid w:val="005817BE"/>
    <w:rsid w:val="005F7FCA"/>
    <w:rsid w:val="006004F8"/>
    <w:rsid w:val="007B6F62"/>
    <w:rsid w:val="008A0BEE"/>
    <w:rsid w:val="008C5BE7"/>
    <w:rsid w:val="009005A5"/>
    <w:rsid w:val="00A71019"/>
    <w:rsid w:val="00B34FA2"/>
    <w:rsid w:val="00B74AA5"/>
    <w:rsid w:val="00BE0801"/>
    <w:rsid w:val="00C55D30"/>
    <w:rsid w:val="00E64DB3"/>
    <w:rsid w:val="00EA2574"/>
    <w:rsid w:val="00EF6D3A"/>
    <w:rsid w:val="00F9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D5A6"/>
  <w15:chartTrackingRefBased/>
  <w15:docId w15:val="{C24AB223-AD0F-41DB-81F7-A99D29D9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14813</Words>
  <Characters>84436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6</cp:revision>
  <dcterms:created xsi:type="dcterms:W3CDTF">2024-07-18T10:37:00Z</dcterms:created>
  <dcterms:modified xsi:type="dcterms:W3CDTF">2024-07-19T10:22:00Z</dcterms:modified>
</cp:coreProperties>
</file>